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5646" w:rsidRPr="00E25646" w:rsidRDefault="00E25646" w:rsidP="00E25646">
      <w:pPr>
        <w:spacing w:after="0" w:line="480" w:lineRule="auto"/>
        <w:rPr>
          <w:rFonts w:ascii="Times New Roman" w:hAnsi="Times New Roman"/>
          <w:b/>
          <w:sz w:val="28"/>
          <w:szCs w:val="28"/>
        </w:rPr>
      </w:pPr>
      <w:bookmarkStart w:id="0" w:name="_GoBack"/>
      <w:bookmarkEnd w:id="0"/>
    </w:p>
    <w:p w:rsidR="004D1077" w:rsidRPr="004E39D9" w:rsidRDefault="00DB13A4" w:rsidP="008A03B0">
      <w:pPr>
        <w:spacing w:after="0" w:line="240" w:lineRule="auto"/>
        <w:jc w:val="center"/>
        <w:rPr>
          <w:rFonts w:ascii="Berlin Sans FB" w:hAnsi="Berlin Sans FB"/>
          <w:sz w:val="32"/>
          <w:szCs w:val="32"/>
          <w:lang w:val="id-ID"/>
        </w:rPr>
      </w:pPr>
      <w:r>
        <w:rPr>
          <w:rFonts w:ascii="Berlin Sans FB" w:hAnsi="Berlin Sans FB"/>
          <w:sz w:val="32"/>
          <w:szCs w:val="32"/>
        </w:rPr>
        <w:t xml:space="preserve">EVALUASI </w:t>
      </w:r>
      <w:r w:rsidRPr="004E39D9">
        <w:rPr>
          <w:rFonts w:ascii="Berlin Sans FB" w:hAnsi="Berlin Sans FB"/>
          <w:sz w:val="32"/>
          <w:szCs w:val="32"/>
          <w:lang w:val="id-ID"/>
        </w:rPr>
        <w:t>PROGAM “KANTIN KEJUJURAN”</w:t>
      </w:r>
      <w:r>
        <w:rPr>
          <w:rFonts w:ascii="Berlin Sans FB" w:hAnsi="Berlin Sans FB"/>
          <w:sz w:val="32"/>
          <w:szCs w:val="32"/>
        </w:rPr>
        <w:t xml:space="preserve"> SEBAGAI IMPLEMENTASI PENDIDIKAN KARAKTER </w:t>
      </w:r>
    </w:p>
    <w:p w:rsidR="0026401F" w:rsidRDefault="00DB13A4" w:rsidP="008A03B0">
      <w:pPr>
        <w:spacing w:after="0" w:line="240" w:lineRule="auto"/>
        <w:jc w:val="center"/>
        <w:rPr>
          <w:rFonts w:ascii="Berlin Sans FB" w:hAnsi="Berlin Sans FB"/>
          <w:sz w:val="32"/>
          <w:szCs w:val="32"/>
        </w:rPr>
      </w:pPr>
      <w:r>
        <w:rPr>
          <w:rFonts w:ascii="Berlin Sans FB" w:hAnsi="Berlin Sans FB"/>
          <w:sz w:val="32"/>
          <w:szCs w:val="32"/>
        </w:rPr>
        <w:t>DI PROVINSI JAWA TIMUR</w:t>
      </w:r>
    </w:p>
    <w:p w:rsidR="00F95E29" w:rsidRDefault="00F95E29" w:rsidP="008A03B0">
      <w:pPr>
        <w:spacing w:after="0" w:line="240" w:lineRule="auto"/>
        <w:jc w:val="center"/>
        <w:rPr>
          <w:rFonts w:ascii="Berlin Sans FB" w:hAnsi="Berlin Sans FB"/>
          <w:sz w:val="32"/>
          <w:szCs w:val="32"/>
        </w:rPr>
      </w:pPr>
    </w:p>
    <w:p w:rsidR="006D74B9" w:rsidRDefault="007F0887" w:rsidP="007F0887">
      <w:pPr>
        <w:spacing w:after="0" w:line="240" w:lineRule="auto"/>
        <w:jc w:val="center"/>
        <w:rPr>
          <w:rFonts w:ascii="Berlin Sans FB" w:hAnsi="Berlin Sans FB"/>
          <w:sz w:val="24"/>
          <w:szCs w:val="32"/>
        </w:rPr>
      </w:pPr>
      <w:r w:rsidRPr="007F0887">
        <w:rPr>
          <w:rFonts w:ascii="Berlin Sans FB" w:hAnsi="Berlin Sans FB"/>
          <w:sz w:val="24"/>
          <w:szCs w:val="32"/>
        </w:rPr>
        <w:t xml:space="preserve">V. </w:t>
      </w:r>
      <w:proofErr w:type="spellStart"/>
      <w:r w:rsidRPr="007F0887">
        <w:rPr>
          <w:rFonts w:ascii="Berlin Sans FB" w:hAnsi="Berlin Sans FB"/>
          <w:sz w:val="24"/>
          <w:szCs w:val="32"/>
        </w:rPr>
        <w:t>Luluk</w:t>
      </w:r>
      <w:proofErr w:type="spellEnd"/>
      <w:r w:rsidRPr="007F0887">
        <w:rPr>
          <w:rFonts w:ascii="Berlin Sans FB" w:hAnsi="Berlin Sans FB"/>
          <w:sz w:val="24"/>
          <w:szCs w:val="32"/>
        </w:rPr>
        <w:t xml:space="preserve"> </w:t>
      </w:r>
      <w:proofErr w:type="spellStart"/>
      <w:r w:rsidRPr="007F0887">
        <w:rPr>
          <w:rFonts w:ascii="Berlin Sans FB" w:hAnsi="Berlin Sans FB"/>
          <w:sz w:val="24"/>
          <w:szCs w:val="32"/>
        </w:rPr>
        <w:t>Prijambodo</w:t>
      </w:r>
      <w:proofErr w:type="spellEnd"/>
      <w:r w:rsidRPr="007F0887">
        <w:rPr>
          <w:rFonts w:ascii="Berlin Sans FB" w:hAnsi="Berlin Sans FB"/>
          <w:sz w:val="24"/>
          <w:szCs w:val="32"/>
        </w:rPr>
        <w:t xml:space="preserve"> </w:t>
      </w:r>
      <w:proofErr w:type="spellStart"/>
      <w:r w:rsidRPr="007F0887">
        <w:rPr>
          <w:rFonts w:ascii="Berlin Sans FB" w:hAnsi="Berlin Sans FB"/>
          <w:sz w:val="24"/>
          <w:szCs w:val="32"/>
        </w:rPr>
        <w:t>dan</w:t>
      </w:r>
      <w:proofErr w:type="spellEnd"/>
      <w:r w:rsidRPr="007F0887">
        <w:rPr>
          <w:rFonts w:ascii="Berlin Sans FB" w:hAnsi="Berlin Sans FB"/>
          <w:sz w:val="24"/>
          <w:szCs w:val="32"/>
        </w:rPr>
        <w:t xml:space="preserve"> Daniel </w:t>
      </w:r>
      <w:proofErr w:type="spellStart"/>
      <w:r w:rsidRPr="007F0887">
        <w:rPr>
          <w:rFonts w:ascii="Berlin Sans FB" w:hAnsi="Berlin Sans FB"/>
          <w:sz w:val="24"/>
          <w:szCs w:val="32"/>
        </w:rPr>
        <w:t>Rohi</w:t>
      </w:r>
      <w:proofErr w:type="spellEnd"/>
    </w:p>
    <w:p w:rsidR="007F0887" w:rsidRPr="007F0887" w:rsidRDefault="007F0887" w:rsidP="007F0887">
      <w:pPr>
        <w:spacing w:after="0" w:line="240" w:lineRule="auto"/>
        <w:jc w:val="center"/>
        <w:rPr>
          <w:rFonts w:ascii="Berlin Sans FB" w:hAnsi="Berlin Sans FB"/>
          <w:sz w:val="24"/>
          <w:szCs w:val="32"/>
        </w:rPr>
      </w:pPr>
      <w:proofErr w:type="spellStart"/>
      <w:r>
        <w:rPr>
          <w:rFonts w:ascii="Berlin Sans FB" w:hAnsi="Berlin Sans FB"/>
          <w:sz w:val="24"/>
          <w:szCs w:val="32"/>
        </w:rPr>
        <w:t>Dewan</w:t>
      </w:r>
      <w:proofErr w:type="spellEnd"/>
      <w:r>
        <w:rPr>
          <w:rFonts w:ascii="Berlin Sans FB" w:hAnsi="Berlin Sans FB"/>
          <w:sz w:val="24"/>
          <w:szCs w:val="32"/>
        </w:rPr>
        <w:t xml:space="preserve"> </w:t>
      </w:r>
      <w:proofErr w:type="spellStart"/>
      <w:r>
        <w:rPr>
          <w:rFonts w:ascii="Berlin Sans FB" w:hAnsi="Berlin Sans FB"/>
          <w:sz w:val="24"/>
          <w:szCs w:val="32"/>
        </w:rPr>
        <w:t>Pendidikan</w:t>
      </w:r>
      <w:proofErr w:type="spellEnd"/>
      <w:r>
        <w:rPr>
          <w:rFonts w:ascii="Berlin Sans FB" w:hAnsi="Berlin Sans FB"/>
          <w:sz w:val="24"/>
          <w:szCs w:val="32"/>
        </w:rPr>
        <w:t xml:space="preserve"> </w:t>
      </w:r>
      <w:proofErr w:type="spellStart"/>
      <w:r>
        <w:rPr>
          <w:rFonts w:ascii="Berlin Sans FB" w:hAnsi="Berlin Sans FB"/>
          <w:sz w:val="24"/>
          <w:szCs w:val="32"/>
        </w:rPr>
        <w:t>Provinsi</w:t>
      </w:r>
      <w:proofErr w:type="spellEnd"/>
      <w:r>
        <w:rPr>
          <w:rFonts w:ascii="Berlin Sans FB" w:hAnsi="Berlin Sans FB"/>
          <w:sz w:val="24"/>
          <w:szCs w:val="32"/>
        </w:rPr>
        <w:t xml:space="preserve"> </w:t>
      </w:r>
      <w:proofErr w:type="spellStart"/>
      <w:r>
        <w:rPr>
          <w:rFonts w:ascii="Berlin Sans FB" w:hAnsi="Berlin Sans FB"/>
          <w:sz w:val="24"/>
          <w:szCs w:val="32"/>
        </w:rPr>
        <w:t>Jawa</w:t>
      </w:r>
      <w:proofErr w:type="spellEnd"/>
      <w:r>
        <w:rPr>
          <w:rFonts w:ascii="Berlin Sans FB" w:hAnsi="Berlin Sans FB"/>
          <w:sz w:val="24"/>
          <w:szCs w:val="32"/>
        </w:rPr>
        <w:t xml:space="preserve"> </w:t>
      </w:r>
      <w:proofErr w:type="spellStart"/>
      <w:r>
        <w:rPr>
          <w:rFonts w:ascii="Berlin Sans FB" w:hAnsi="Berlin Sans FB"/>
          <w:sz w:val="24"/>
          <w:szCs w:val="32"/>
        </w:rPr>
        <w:t>Timur</w:t>
      </w:r>
      <w:proofErr w:type="spellEnd"/>
      <w:r>
        <w:rPr>
          <w:rFonts w:ascii="Berlin Sans FB" w:hAnsi="Berlin Sans FB"/>
          <w:sz w:val="24"/>
          <w:szCs w:val="32"/>
        </w:rPr>
        <w:t xml:space="preserve"> </w:t>
      </w:r>
    </w:p>
    <w:p w:rsidR="004D1077" w:rsidRPr="004E39D9" w:rsidRDefault="004D1077" w:rsidP="004D1077">
      <w:pPr>
        <w:spacing w:after="0" w:line="480" w:lineRule="auto"/>
        <w:jc w:val="center"/>
        <w:rPr>
          <w:rFonts w:ascii="Berlin Sans FB" w:hAnsi="Berlin Sans FB"/>
          <w:sz w:val="32"/>
          <w:szCs w:val="32"/>
          <w:lang w:val="id-ID"/>
        </w:rPr>
      </w:pPr>
    </w:p>
    <w:p w:rsidR="00F50EB9" w:rsidRPr="00E25646" w:rsidRDefault="00F50EB9" w:rsidP="007F0887">
      <w:pPr>
        <w:numPr>
          <w:ilvl w:val="0"/>
          <w:numId w:val="3"/>
        </w:numPr>
        <w:spacing w:after="120" w:line="480" w:lineRule="auto"/>
        <w:jc w:val="both"/>
        <w:rPr>
          <w:rFonts w:ascii="Times New Roman" w:hAnsi="Times New Roman"/>
          <w:b/>
          <w:sz w:val="24"/>
          <w:szCs w:val="24"/>
          <w:lang w:val="id-ID"/>
        </w:rPr>
      </w:pPr>
      <w:r w:rsidRPr="00F50EB9">
        <w:rPr>
          <w:rFonts w:ascii="Times New Roman" w:hAnsi="Times New Roman"/>
          <w:b/>
          <w:sz w:val="24"/>
          <w:szCs w:val="24"/>
          <w:lang w:val="id-ID"/>
        </w:rPr>
        <w:t>Pendahuluan</w:t>
      </w:r>
    </w:p>
    <w:p w:rsidR="00697AD1" w:rsidRDefault="00F50EB9" w:rsidP="004D1077">
      <w:pPr>
        <w:tabs>
          <w:tab w:val="left" w:pos="851"/>
        </w:tabs>
        <w:spacing w:after="0" w:line="480" w:lineRule="auto"/>
        <w:jc w:val="both"/>
        <w:rPr>
          <w:rFonts w:ascii="Times New Roman" w:hAnsi="Times New Roman"/>
          <w:sz w:val="24"/>
          <w:szCs w:val="24"/>
          <w:lang w:val="id-ID"/>
        </w:rPr>
      </w:pPr>
      <w:r>
        <w:rPr>
          <w:rFonts w:ascii="Times New Roman" w:hAnsi="Times New Roman"/>
          <w:b/>
          <w:sz w:val="24"/>
          <w:szCs w:val="24"/>
          <w:lang w:val="id-ID"/>
        </w:rPr>
        <w:tab/>
      </w:r>
      <w:r w:rsidR="00F953E0" w:rsidRPr="00F953E0">
        <w:rPr>
          <w:rFonts w:ascii="Times New Roman" w:hAnsi="Times New Roman"/>
          <w:sz w:val="24"/>
          <w:szCs w:val="24"/>
          <w:lang w:val="id-ID"/>
        </w:rPr>
        <w:t>Korupsi</w:t>
      </w:r>
      <w:r w:rsidR="00F953E0">
        <w:rPr>
          <w:rFonts w:ascii="Times New Roman" w:hAnsi="Times New Roman"/>
          <w:sz w:val="24"/>
          <w:szCs w:val="24"/>
          <w:lang w:val="id-ID"/>
        </w:rPr>
        <w:t xml:space="preserve"> di Indonesia te</w:t>
      </w:r>
      <w:r w:rsidR="009A4BE0">
        <w:rPr>
          <w:rFonts w:ascii="Times New Roman" w:hAnsi="Times New Roman"/>
          <w:sz w:val="24"/>
          <w:szCs w:val="24"/>
          <w:lang w:val="id-ID"/>
        </w:rPr>
        <w:t xml:space="preserve">lah terjadi </w:t>
      </w:r>
      <w:r w:rsidR="00F953E0">
        <w:rPr>
          <w:rFonts w:ascii="Times New Roman" w:hAnsi="Times New Roman"/>
          <w:sz w:val="24"/>
          <w:szCs w:val="24"/>
          <w:lang w:val="id-ID"/>
        </w:rPr>
        <w:t>hampir di seluruh lini kehidupan masyarakat</w:t>
      </w:r>
      <w:r w:rsidR="009A4BE0">
        <w:rPr>
          <w:rFonts w:ascii="Times New Roman" w:hAnsi="Times New Roman"/>
          <w:sz w:val="24"/>
          <w:szCs w:val="24"/>
          <w:lang w:val="id-ID"/>
        </w:rPr>
        <w:t>. Tidaklah salah bila kemudian korupsi di Indon</w:t>
      </w:r>
      <w:r w:rsidR="00C2779A">
        <w:rPr>
          <w:rFonts w:ascii="Times New Roman" w:hAnsi="Times New Roman"/>
          <w:sz w:val="24"/>
          <w:szCs w:val="24"/>
          <w:lang w:val="id-ID"/>
        </w:rPr>
        <w:t xml:space="preserve">esia </w:t>
      </w:r>
      <w:r w:rsidR="009A4BE0">
        <w:rPr>
          <w:rFonts w:ascii="Times New Roman" w:hAnsi="Times New Roman"/>
          <w:sz w:val="24"/>
          <w:szCs w:val="24"/>
          <w:lang w:val="id-ID"/>
        </w:rPr>
        <w:t xml:space="preserve">berkembang menjadi </w:t>
      </w:r>
      <w:r w:rsidR="009A4BE0" w:rsidRPr="009A4BE0">
        <w:rPr>
          <w:rFonts w:ascii="Times New Roman" w:hAnsi="Times New Roman"/>
          <w:i/>
          <w:sz w:val="24"/>
          <w:szCs w:val="24"/>
          <w:lang w:val="id-ID"/>
        </w:rPr>
        <w:t xml:space="preserve">social </w:t>
      </w:r>
      <w:r w:rsidR="00C2779A">
        <w:rPr>
          <w:rFonts w:ascii="Times New Roman" w:hAnsi="Times New Roman"/>
          <w:i/>
          <w:sz w:val="24"/>
          <w:szCs w:val="24"/>
          <w:lang w:val="id-ID"/>
        </w:rPr>
        <w:t>epi</w:t>
      </w:r>
      <w:r w:rsidR="009A4BE0" w:rsidRPr="009A4BE0">
        <w:rPr>
          <w:rFonts w:ascii="Times New Roman" w:hAnsi="Times New Roman"/>
          <w:i/>
          <w:sz w:val="24"/>
          <w:szCs w:val="24"/>
          <w:lang w:val="id-ID"/>
        </w:rPr>
        <w:t>demic</w:t>
      </w:r>
      <w:r w:rsidR="009A4BE0">
        <w:rPr>
          <w:rFonts w:ascii="Times New Roman" w:hAnsi="Times New Roman"/>
          <w:sz w:val="24"/>
          <w:szCs w:val="24"/>
          <w:lang w:val="id-ID"/>
        </w:rPr>
        <w:t xml:space="preserve"> dan menjangkiti mekanisme kerja birokrat dan kehidupan politik serta sosial masyarakat Indonesia.  Berbagai upaya</w:t>
      </w:r>
      <w:r w:rsidR="00B05C02">
        <w:rPr>
          <w:rFonts w:ascii="Times New Roman" w:hAnsi="Times New Roman"/>
          <w:sz w:val="24"/>
          <w:szCs w:val="24"/>
          <w:lang w:val="id-ID"/>
        </w:rPr>
        <w:t xml:space="preserve"> telah dilakukan oleh Pemerintah maupun masyarakat untuk menghentikan korupsi yang semakin masif dan sporadis tersebut. Pembentukan Komisi Pemberantasan Korupsi (KPK), </w:t>
      </w:r>
      <w:r w:rsidR="00B05C02" w:rsidRPr="00697AD1">
        <w:rPr>
          <w:rFonts w:ascii="Times New Roman" w:hAnsi="Times New Roman"/>
          <w:i/>
          <w:sz w:val="24"/>
          <w:szCs w:val="24"/>
          <w:lang w:val="id-ID"/>
        </w:rPr>
        <w:t xml:space="preserve">Indonesian </w:t>
      </w:r>
      <w:r w:rsidR="00B05C02" w:rsidRPr="006176FD">
        <w:rPr>
          <w:rFonts w:ascii="Times New Roman" w:hAnsi="Times New Roman"/>
          <w:i/>
          <w:sz w:val="24"/>
          <w:szCs w:val="24"/>
          <w:lang w:val="id-ID"/>
        </w:rPr>
        <w:t>Corruption</w:t>
      </w:r>
      <w:r w:rsidR="00B05C02" w:rsidRPr="00697AD1">
        <w:rPr>
          <w:rFonts w:ascii="Times New Roman" w:hAnsi="Times New Roman"/>
          <w:i/>
          <w:sz w:val="24"/>
          <w:szCs w:val="24"/>
          <w:lang w:val="id-ID"/>
        </w:rPr>
        <w:t xml:space="preserve"> Wath</w:t>
      </w:r>
      <w:r w:rsidR="00697AD1">
        <w:rPr>
          <w:rFonts w:ascii="Times New Roman" w:hAnsi="Times New Roman"/>
          <w:sz w:val="24"/>
          <w:szCs w:val="24"/>
          <w:lang w:val="id-ID"/>
        </w:rPr>
        <w:t xml:space="preserve"> (ICW), dan Satuan Tugas Pemberantasan Mafia Hukum dan Pajak adalah beberapa contoh upaya sistemik-institusional yang dilakukan Pemerintah maupun masyarakat untuk mencegah dan menghentikan korupsi. Namun demikian, ada kecenderungan bahwa </w:t>
      </w:r>
      <w:r w:rsidR="00C2779A">
        <w:rPr>
          <w:rFonts w:ascii="Times New Roman" w:hAnsi="Times New Roman"/>
          <w:sz w:val="24"/>
          <w:szCs w:val="24"/>
          <w:lang w:val="id-ID"/>
        </w:rPr>
        <w:t xml:space="preserve">ditengah gencarnya pemberatansan korupsi, </w:t>
      </w:r>
      <w:r w:rsidR="00697AD1">
        <w:rPr>
          <w:rFonts w:ascii="Times New Roman" w:hAnsi="Times New Roman"/>
          <w:sz w:val="24"/>
          <w:szCs w:val="24"/>
          <w:lang w:val="id-ID"/>
        </w:rPr>
        <w:t xml:space="preserve">korupsi tidak menunjukan gejala surut tetapi semakin masif, melembaga bahkan membudaya. </w:t>
      </w:r>
    </w:p>
    <w:p w:rsidR="00C735B8" w:rsidRDefault="00697AD1" w:rsidP="004D1077">
      <w:pPr>
        <w:tabs>
          <w:tab w:val="left" w:pos="851"/>
        </w:tabs>
        <w:spacing w:after="0" w:line="480" w:lineRule="auto"/>
        <w:jc w:val="both"/>
        <w:rPr>
          <w:rFonts w:ascii="Times New Roman" w:hAnsi="Times New Roman"/>
          <w:sz w:val="24"/>
          <w:szCs w:val="24"/>
          <w:lang w:val="id-ID"/>
        </w:rPr>
      </w:pPr>
      <w:r>
        <w:rPr>
          <w:rFonts w:ascii="Times New Roman" w:hAnsi="Times New Roman"/>
          <w:sz w:val="24"/>
          <w:szCs w:val="24"/>
          <w:lang w:val="id-ID"/>
        </w:rPr>
        <w:tab/>
        <w:t xml:space="preserve">Sambil tetap berupaya </w:t>
      </w:r>
      <w:r w:rsidR="003D17C0">
        <w:rPr>
          <w:rFonts w:ascii="Times New Roman" w:hAnsi="Times New Roman"/>
          <w:sz w:val="24"/>
          <w:szCs w:val="24"/>
          <w:lang w:val="id-ID"/>
        </w:rPr>
        <w:t xml:space="preserve">secara </w:t>
      </w:r>
      <w:r>
        <w:rPr>
          <w:rFonts w:ascii="Times New Roman" w:hAnsi="Times New Roman"/>
          <w:sz w:val="24"/>
          <w:szCs w:val="24"/>
          <w:lang w:val="id-ID"/>
        </w:rPr>
        <w:t>konsisten</w:t>
      </w:r>
      <w:r w:rsidR="00B67B9B">
        <w:rPr>
          <w:rFonts w:ascii="Times New Roman" w:hAnsi="Times New Roman"/>
          <w:sz w:val="24"/>
          <w:szCs w:val="24"/>
          <w:lang w:val="id-ID"/>
        </w:rPr>
        <w:t xml:space="preserve"> memberantas tindak korupsi yang terjadi, Pemerintah mencoba mencari solusi alternatif yang </w:t>
      </w:r>
      <w:r w:rsidR="00C2779A">
        <w:rPr>
          <w:rFonts w:ascii="Times New Roman" w:hAnsi="Times New Roman"/>
          <w:sz w:val="24"/>
          <w:szCs w:val="24"/>
          <w:lang w:val="id-ID"/>
        </w:rPr>
        <w:t xml:space="preserve">lebih </w:t>
      </w:r>
      <w:r w:rsidR="00B67B9B">
        <w:rPr>
          <w:rFonts w:ascii="Times New Roman" w:hAnsi="Times New Roman"/>
          <w:sz w:val="24"/>
          <w:szCs w:val="24"/>
          <w:lang w:val="id-ID"/>
        </w:rPr>
        <w:t>strategis dan</w:t>
      </w:r>
      <w:r w:rsidR="00C2779A">
        <w:rPr>
          <w:rFonts w:ascii="Times New Roman" w:hAnsi="Times New Roman"/>
          <w:sz w:val="24"/>
          <w:szCs w:val="24"/>
          <w:lang w:val="id-ID"/>
        </w:rPr>
        <w:t xml:space="preserve"> diharapkan lebih efektif untuk pecegahan tindak korupsi</w:t>
      </w:r>
      <w:r w:rsidR="00C735B8">
        <w:rPr>
          <w:rFonts w:ascii="Times New Roman" w:hAnsi="Times New Roman"/>
          <w:sz w:val="24"/>
          <w:szCs w:val="24"/>
          <w:lang w:val="id-ID"/>
        </w:rPr>
        <w:t xml:space="preserve">. </w:t>
      </w:r>
      <w:r w:rsidR="00C2779A">
        <w:rPr>
          <w:rFonts w:ascii="Times New Roman" w:hAnsi="Times New Roman"/>
          <w:sz w:val="24"/>
          <w:szCs w:val="24"/>
          <w:lang w:val="id-ID"/>
        </w:rPr>
        <w:t xml:space="preserve">Solusi alternatif strategis tersebut ialah pendidikan anti korupsi sejak dini di lingkungan sekolah. Dalam skema ini, peserta didik diposisikan sebagai subjek target untuk diberdayakan </w:t>
      </w:r>
      <w:r w:rsidR="00C2779A">
        <w:rPr>
          <w:rFonts w:ascii="Times New Roman" w:hAnsi="Times New Roman"/>
          <w:sz w:val="24"/>
          <w:szCs w:val="24"/>
          <w:lang w:val="id-ID"/>
        </w:rPr>
        <w:lastRenderedPageBreak/>
        <w:t>sebagai penekan lingkungan agar tidak bersikap “</w:t>
      </w:r>
      <w:r w:rsidR="00C2779A" w:rsidRPr="00C2779A">
        <w:rPr>
          <w:rFonts w:ascii="Times New Roman" w:hAnsi="Times New Roman"/>
          <w:i/>
          <w:sz w:val="24"/>
          <w:szCs w:val="24"/>
          <w:lang w:val="id-ID"/>
        </w:rPr>
        <w:t>permissive to corruption</w:t>
      </w:r>
      <w:r w:rsidR="00C2779A">
        <w:rPr>
          <w:rFonts w:ascii="Times New Roman" w:hAnsi="Times New Roman"/>
          <w:sz w:val="24"/>
          <w:szCs w:val="24"/>
          <w:lang w:val="id-ID"/>
        </w:rPr>
        <w:t xml:space="preserve">” (Indriyanto, dalam </w:t>
      </w:r>
      <w:r w:rsidR="00672E10" w:rsidRPr="004F76BD">
        <w:rPr>
          <w:rFonts w:ascii="Times New Roman" w:hAnsi="Times New Roman"/>
          <w:i/>
          <w:sz w:val="24"/>
          <w:szCs w:val="24"/>
          <w:lang w:val="id-ID"/>
        </w:rPr>
        <w:t>Panduan Penyelenggaraan Kantin Kejujuran SMA/SMK/MA</w:t>
      </w:r>
      <w:r w:rsidR="00672E10">
        <w:rPr>
          <w:rFonts w:ascii="Times New Roman" w:hAnsi="Times New Roman"/>
          <w:sz w:val="24"/>
          <w:szCs w:val="24"/>
          <w:lang w:val="id-ID"/>
        </w:rPr>
        <w:t>, Depdiknas, 2009)</w:t>
      </w:r>
      <w:r w:rsidR="004F76BD">
        <w:rPr>
          <w:rFonts w:ascii="Times New Roman" w:hAnsi="Times New Roman"/>
          <w:sz w:val="24"/>
          <w:szCs w:val="24"/>
          <w:lang w:val="id-ID"/>
        </w:rPr>
        <w:t xml:space="preserve">. </w:t>
      </w:r>
      <w:r w:rsidR="00C735B8">
        <w:rPr>
          <w:rFonts w:ascii="Times New Roman" w:hAnsi="Times New Roman"/>
          <w:sz w:val="24"/>
          <w:szCs w:val="24"/>
          <w:lang w:val="id-ID"/>
        </w:rPr>
        <w:t xml:space="preserve">      </w:t>
      </w:r>
    </w:p>
    <w:p w:rsidR="003F6BB2" w:rsidRDefault="00C735B8" w:rsidP="004D1077">
      <w:pPr>
        <w:tabs>
          <w:tab w:val="left" w:pos="851"/>
        </w:tabs>
        <w:spacing w:after="0" w:line="480" w:lineRule="auto"/>
        <w:jc w:val="both"/>
        <w:rPr>
          <w:rFonts w:ascii="Times New Roman" w:hAnsi="Times New Roman"/>
          <w:sz w:val="24"/>
          <w:szCs w:val="24"/>
          <w:lang w:val="id-ID"/>
        </w:rPr>
      </w:pPr>
      <w:r>
        <w:rPr>
          <w:rFonts w:ascii="Times New Roman" w:hAnsi="Times New Roman"/>
          <w:sz w:val="24"/>
          <w:szCs w:val="24"/>
          <w:lang w:val="id-ID"/>
        </w:rPr>
        <w:tab/>
        <w:t>Proses pendidikan anti korupsi yang berkelanjutan dimulai dari trasfer pengetahuan dan pemahaman, pengembangan sikap dan keteladanan, sampai pada penanaman perilaku atau tindakan anti korupsi. S</w:t>
      </w:r>
      <w:r w:rsidR="00EF6F16">
        <w:rPr>
          <w:rFonts w:ascii="Times New Roman" w:hAnsi="Times New Roman"/>
          <w:sz w:val="24"/>
          <w:szCs w:val="24"/>
          <w:lang w:val="id-ID"/>
        </w:rPr>
        <w:t>ebagai bagian kegiatan pendidikan anti korupsi ialah implementasi program “</w:t>
      </w:r>
      <w:r w:rsidR="00C85D73">
        <w:rPr>
          <w:rFonts w:ascii="Times New Roman" w:hAnsi="Times New Roman"/>
          <w:sz w:val="24"/>
          <w:szCs w:val="24"/>
          <w:lang w:val="id-ID"/>
        </w:rPr>
        <w:t>K</w:t>
      </w:r>
      <w:r w:rsidR="00EF6F16">
        <w:rPr>
          <w:rFonts w:ascii="Times New Roman" w:hAnsi="Times New Roman"/>
          <w:sz w:val="24"/>
          <w:szCs w:val="24"/>
          <w:lang w:val="id-ID"/>
        </w:rPr>
        <w:t xml:space="preserve">antin </w:t>
      </w:r>
      <w:r w:rsidR="00C85D73">
        <w:rPr>
          <w:rFonts w:ascii="Times New Roman" w:hAnsi="Times New Roman"/>
          <w:sz w:val="24"/>
          <w:szCs w:val="24"/>
          <w:lang w:val="id-ID"/>
        </w:rPr>
        <w:t>K</w:t>
      </w:r>
      <w:r w:rsidR="00EF6F16">
        <w:rPr>
          <w:rFonts w:ascii="Times New Roman" w:hAnsi="Times New Roman"/>
          <w:sz w:val="24"/>
          <w:szCs w:val="24"/>
          <w:lang w:val="id-ID"/>
        </w:rPr>
        <w:t xml:space="preserve">ejujuran” yang diarahkan sebagai praktik </w:t>
      </w:r>
      <w:r w:rsidR="00EF6F16" w:rsidRPr="00EF6F16">
        <w:rPr>
          <w:rFonts w:ascii="Times New Roman" w:hAnsi="Times New Roman"/>
          <w:i/>
          <w:sz w:val="24"/>
          <w:szCs w:val="24"/>
          <w:lang w:val="id-ID"/>
        </w:rPr>
        <w:t>moral action</w:t>
      </w:r>
      <w:r w:rsidR="00EF6F16">
        <w:rPr>
          <w:rFonts w:ascii="Times New Roman" w:hAnsi="Times New Roman"/>
          <w:sz w:val="24"/>
          <w:szCs w:val="24"/>
          <w:lang w:val="id-ID"/>
        </w:rPr>
        <w:t xml:space="preserve"> di kalangan kaum muda, khususnya peserta didik. </w:t>
      </w:r>
      <w:r w:rsidR="003F6BB2">
        <w:rPr>
          <w:rFonts w:ascii="Times New Roman" w:hAnsi="Times New Roman"/>
          <w:sz w:val="24"/>
          <w:szCs w:val="24"/>
          <w:lang w:val="id-ID"/>
        </w:rPr>
        <w:t xml:space="preserve">Intervensi di jalur pendidikan ini diharapkan dapat membekali </w:t>
      </w:r>
      <w:r w:rsidR="00EF6F16">
        <w:rPr>
          <w:rFonts w:ascii="Times New Roman" w:hAnsi="Times New Roman"/>
          <w:sz w:val="24"/>
          <w:szCs w:val="24"/>
          <w:lang w:val="id-ID"/>
        </w:rPr>
        <w:t xml:space="preserve"> </w:t>
      </w:r>
      <w:r w:rsidR="003F6BB2">
        <w:rPr>
          <w:rFonts w:ascii="Times New Roman" w:hAnsi="Times New Roman"/>
          <w:sz w:val="24"/>
          <w:szCs w:val="24"/>
          <w:lang w:val="id-ID"/>
        </w:rPr>
        <w:t xml:space="preserve">para peserta didik pemahaman lebih pada </w:t>
      </w:r>
      <w:r w:rsidR="00EF6F16">
        <w:rPr>
          <w:rFonts w:ascii="Times New Roman" w:hAnsi="Times New Roman"/>
          <w:sz w:val="24"/>
          <w:szCs w:val="24"/>
          <w:lang w:val="id-ID"/>
        </w:rPr>
        <w:t>tindak pidana korupsi, dan pada gilirannya</w:t>
      </w:r>
      <w:r w:rsidR="003F6BB2">
        <w:rPr>
          <w:rFonts w:ascii="Times New Roman" w:hAnsi="Times New Roman"/>
          <w:sz w:val="24"/>
          <w:szCs w:val="24"/>
          <w:lang w:val="id-ID"/>
        </w:rPr>
        <w:t xml:space="preserve"> dapat mendorong masyarakat dan lingkungan sekitarnya untuk bersama-sama bangkit melawan </w:t>
      </w:r>
      <w:r w:rsidR="00EF6F16">
        <w:rPr>
          <w:rFonts w:ascii="Times New Roman" w:hAnsi="Times New Roman"/>
          <w:sz w:val="24"/>
          <w:szCs w:val="24"/>
          <w:lang w:val="id-ID"/>
        </w:rPr>
        <w:t>korupsi</w:t>
      </w:r>
      <w:r w:rsidR="003F6BB2">
        <w:rPr>
          <w:rFonts w:ascii="Times New Roman" w:hAnsi="Times New Roman"/>
          <w:sz w:val="24"/>
          <w:szCs w:val="24"/>
          <w:lang w:val="id-ID"/>
        </w:rPr>
        <w:t xml:space="preserve"> (Indriyanto, dalam </w:t>
      </w:r>
      <w:r w:rsidR="003F6BB2" w:rsidRPr="004F76BD">
        <w:rPr>
          <w:rFonts w:ascii="Times New Roman" w:hAnsi="Times New Roman"/>
          <w:i/>
          <w:sz w:val="24"/>
          <w:szCs w:val="24"/>
          <w:lang w:val="id-ID"/>
        </w:rPr>
        <w:t>Panduan Penyelenggaraan Kantin Kejujuran SMA/SMK/MA</w:t>
      </w:r>
      <w:r w:rsidR="003F6BB2">
        <w:rPr>
          <w:rFonts w:ascii="Times New Roman" w:hAnsi="Times New Roman"/>
          <w:sz w:val="24"/>
          <w:szCs w:val="24"/>
          <w:lang w:val="id-ID"/>
        </w:rPr>
        <w:t xml:space="preserve">, Depdiknas, 2009).  </w:t>
      </w:r>
    </w:p>
    <w:p w:rsidR="00F50EB9" w:rsidRDefault="003F6BB2" w:rsidP="004D1077">
      <w:pPr>
        <w:tabs>
          <w:tab w:val="left" w:pos="851"/>
        </w:tabs>
        <w:spacing w:after="0" w:line="480" w:lineRule="auto"/>
        <w:jc w:val="both"/>
        <w:rPr>
          <w:rFonts w:ascii="Times New Roman" w:hAnsi="Times New Roman"/>
          <w:sz w:val="24"/>
          <w:szCs w:val="24"/>
          <w:lang w:val="id-ID"/>
        </w:rPr>
      </w:pPr>
      <w:r>
        <w:rPr>
          <w:rFonts w:ascii="Times New Roman" w:hAnsi="Times New Roman"/>
          <w:sz w:val="24"/>
          <w:szCs w:val="24"/>
          <w:lang w:val="id-ID"/>
        </w:rPr>
        <w:tab/>
        <w:t>Bagaimanakah implementasi “</w:t>
      </w:r>
      <w:r w:rsidR="00C85D73">
        <w:rPr>
          <w:rFonts w:ascii="Times New Roman" w:hAnsi="Times New Roman"/>
          <w:sz w:val="24"/>
          <w:szCs w:val="24"/>
          <w:lang w:val="id-ID"/>
        </w:rPr>
        <w:t>Kantin K</w:t>
      </w:r>
      <w:r>
        <w:rPr>
          <w:rFonts w:ascii="Times New Roman" w:hAnsi="Times New Roman"/>
          <w:sz w:val="24"/>
          <w:szCs w:val="24"/>
          <w:lang w:val="id-ID"/>
        </w:rPr>
        <w:t xml:space="preserve">ejujuran” </w:t>
      </w:r>
      <w:r w:rsidR="00DD6EE7">
        <w:rPr>
          <w:rFonts w:ascii="Times New Roman" w:hAnsi="Times New Roman"/>
          <w:sz w:val="24"/>
          <w:szCs w:val="24"/>
          <w:lang w:val="id-ID"/>
        </w:rPr>
        <w:t xml:space="preserve">(selanjutnya disebut KK) </w:t>
      </w:r>
      <w:r>
        <w:rPr>
          <w:rFonts w:ascii="Times New Roman" w:hAnsi="Times New Roman"/>
          <w:sz w:val="24"/>
          <w:szCs w:val="24"/>
          <w:lang w:val="id-ID"/>
        </w:rPr>
        <w:t>di sekolah-sekolah di provinsi Jawa Timur setelah setahun berlalu? Untuk mengetahui seberapa baik im</w:t>
      </w:r>
      <w:r w:rsidR="00E82202">
        <w:rPr>
          <w:rFonts w:ascii="Times New Roman" w:hAnsi="Times New Roman"/>
          <w:sz w:val="24"/>
          <w:szCs w:val="24"/>
          <w:lang w:val="id-ID"/>
        </w:rPr>
        <w:t>p</w:t>
      </w:r>
      <w:r>
        <w:rPr>
          <w:rFonts w:ascii="Times New Roman" w:hAnsi="Times New Roman"/>
          <w:sz w:val="24"/>
          <w:szCs w:val="24"/>
          <w:lang w:val="id-ID"/>
        </w:rPr>
        <w:t xml:space="preserve">lemenasi program </w:t>
      </w:r>
      <w:r w:rsidR="00DD6EE7">
        <w:rPr>
          <w:rFonts w:ascii="Times New Roman" w:hAnsi="Times New Roman"/>
          <w:sz w:val="24"/>
          <w:szCs w:val="24"/>
          <w:lang w:val="id-ID"/>
        </w:rPr>
        <w:t>KK</w:t>
      </w:r>
      <w:r>
        <w:rPr>
          <w:rFonts w:ascii="Times New Roman" w:hAnsi="Times New Roman"/>
          <w:sz w:val="24"/>
          <w:szCs w:val="24"/>
          <w:lang w:val="id-ID"/>
        </w:rPr>
        <w:t xml:space="preserve"> dan permasalahan apa saja yang </w:t>
      </w:r>
      <w:r w:rsidR="00854F54">
        <w:rPr>
          <w:rFonts w:ascii="Times New Roman" w:hAnsi="Times New Roman"/>
          <w:sz w:val="24"/>
          <w:szCs w:val="24"/>
          <w:lang w:val="id-ID"/>
        </w:rPr>
        <w:t>menyertainya, Dewan Pendidikan Provinsi Jawa T</w:t>
      </w:r>
      <w:r w:rsidR="006829A4">
        <w:rPr>
          <w:rFonts w:ascii="Times New Roman" w:hAnsi="Times New Roman"/>
          <w:sz w:val="24"/>
          <w:szCs w:val="24"/>
          <w:lang w:val="id-ID"/>
        </w:rPr>
        <w:t>i</w:t>
      </w:r>
      <w:r w:rsidR="00854F54">
        <w:rPr>
          <w:rFonts w:ascii="Times New Roman" w:hAnsi="Times New Roman"/>
          <w:sz w:val="24"/>
          <w:szCs w:val="24"/>
          <w:lang w:val="id-ID"/>
        </w:rPr>
        <w:t xml:space="preserve">mur bersama Dinas Pendidikan Provinsi Jawa Timur melaksanakan kegiatan monitoring implementasi program </w:t>
      </w:r>
      <w:r w:rsidR="00DD6EE7">
        <w:rPr>
          <w:rFonts w:ascii="Times New Roman" w:hAnsi="Times New Roman"/>
          <w:sz w:val="24"/>
          <w:szCs w:val="24"/>
          <w:lang w:val="id-ID"/>
        </w:rPr>
        <w:t>KK.</w:t>
      </w:r>
      <w:r w:rsidR="007B46DE">
        <w:rPr>
          <w:rFonts w:ascii="Times New Roman" w:hAnsi="Times New Roman"/>
          <w:sz w:val="24"/>
          <w:szCs w:val="24"/>
          <w:lang w:val="id-ID"/>
        </w:rPr>
        <w:t xml:space="preserve"> Oleh karena proram KK berkaitan erat dengan atau menjadi bagian implementasi pendidikan karakter di sekolah, </w:t>
      </w:r>
      <w:r w:rsidR="004E3ED9">
        <w:rPr>
          <w:rFonts w:ascii="Times New Roman" w:hAnsi="Times New Roman"/>
          <w:sz w:val="24"/>
          <w:szCs w:val="24"/>
          <w:lang w:val="id-ID"/>
        </w:rPr>
        <w:t xml:space="preserve">kegiatan monitoring program KK sekaligus juga diarahkan untuk memonitor implementasi pendidikan karakter di sekolah.  </w:t>
      </w:r>
    </w:p>
    <w:p w:rsidR="00F95E29" w:rsidRDefault="007C5428" w:rsidP="004D1077">
      <w:pPr>
        <w:tabs>
          <w:tab w:val="left" w:pos="851"/>
        </w:tabs>
        <w:spacing w:after="0" w:line="480" w:lineRule="auto"/>
        <w:jc w:val="both"/>
        <w:rPr>
          <w:rFonts w:ascii="Times New Roman" w:hAnsi="Times New Roman"/>
          <w:sz w:val="24"/>
          <w:szCs w:val="24"/>
        </w:rPr>
      </w:pPr>
      <w:r w:rsidRPr="007C5428">
        <w:rPr>
          <w:rFonts w:ascii="Times New Roman" w:hAnsi="Times New Roman"/>
          <w:sz w:val="24"/>
          <w:szCs w:val="24"/>
          <w:lang w:val="id-ID"/>
        </w:rPr>
        <w:tab/>
      </w:r>
      <w:r>
        <w:rPr>
          <w:rFonts w:ascii="Times New Roman" w:hAnsi="Times New Roman"/>
          <w:sz w:val="24"/>
          <w:szCs w:val="24"/>
          <w:lang w:val="id-ID"/>
        </w:rPr>
        <w:t>Seperti telah di singgung di</w:t>
      </w:r>
      <w:proofErr w:type="spellStart"/>
      <w:r w:rsidR="006D74B9">
        <w:rPr>
          <w:rFonts w:ascii="Times New Roman" w:hAnsi="Times New Roman"/>
          <w:sz w:val="24"/>
          <w:szCs w:val="24"/>
        </w:rPr>
        <w:t>atas</w:t>
      </w:r>
      <w:proofErr w:type="spellEnd"/>
      <w:r>
        <w:rPr>
          <w:rFonts w:ascii="Times New Roman" w:hAnsi="Times New Roman"/>
          <w:sz w:val="24"/>
          <w:szCs w:val="24"/>
          <w:lang w:val="id-ID"/>
        </w:rPr>
        <w:t xml:space="preserve">, kegiatan monitoring implementasi program </w:t>
      </w:r>
      <w:r w:rsidR="00DD6EE7">
        <w:rPr>
          <w:rFonts w:ascii="Times New Roman" w:hAnsi="Times New Roman"/>
          <w:sz w:val="24"/>
          <w:szCs w:val="24"/>
          <w:lang w:val="id-ID"/>
        </w:rPr>
        <w:t>KK</w:t>
      </w:r>
      <w:r>
        <w:rPr>
          <w:rFonts w:ascii="Times New Roman" w:hAnsi="Times New Roman"/>
          <w:sz w:val="24"/>
          <w:szCs w:val="24"/>
          <w:lang w:val="id-ID"/>
        </w:rPr>
        <w:t xml:space="preserve"> setidaknya mencakup </w:t>
      </w:r>
      <w:r w:rsidR="00BA0E03">
        <w:rPr>
          <w:rFonts w:ascii="Times New Roman" w:hAnsi="Times New Roman"/>
          <w:sz w:val="24"/>
          <w:szCs w:val="24"/>
          <w:lang w:val="id-ID"/>
        </w:rPr>
        <w:t>tiga</w:t>
      </w:r>
      <w:r>
        <w:rPr>
          <w:rFonts w:ascii="Times New Roman" w:hAnsi="Times New Roman"/>
          <w:sz w:val="24"/>
          <w:szCs w:val="24"/>
          <w:lang w:val="id-ID"/>
        </w:rPr>
        <w:t xml:space="preserve"> hal, yaitu </w:t>
      </w:r>
      <w:r w:rsidR="004E3ED9">
        <w:rPr>
          <w:rFonts w:ascii="Times New Roman" w:hAnsi="Times New Roman"/>
          <w:sz w:val="24"/>
          <w:szCs w:val="24"/>
          <w:lang w:val="id-ID"/>
        </w:rPr>
        <w:t xml:space="preserve">secara khusus </w:t>
      </w:r>
      <w:r>
        <w:rPr>
          <w:rFonts w:ascii="Times New Roman" w:hAnsi="Times New Roman"/>
          <w:sz w:val="24"/>
          <w:szCs w:val="24"/>
          <w:lang w:val="id-ID"/>
        </w:rPr>
        <w:t xml:space="preserve"> </w:t>
      </w:r>
      <w:r w:rsidR="00BA0E03">
        <w:rPr>
          <w:rFonts w:ascii="Times New Roman" w:hAnsi="Times New Roman"/>
          <w:sz w:val="24"/>
          <w:szCs w:val="24"/>
          <w:lang w:val="id-ID"/>
        </w:rPr>
        <w:t xml:space="preserve">untuk </w:t>
      </w:r>
      <w:r w:rsidR="00BA0E03">
        <w:rPr>
          <w:rFonts w:ascii="Times New Roman" w:hAnsi="Times New Roman"/>
          <w:sz w:val="24"/>
          <w:szCs w:val="24"/>
          <w:lang w:val="id-ID"/>
        </w:rPr>
        <w:lastRenderedPageBreak/>
        <w:t xml:space="preserve">mengetahui </w:t>
      </w:r>
      <w:r>
        <w:rPr>
          <w:rFonts w:ascii="Times New Roman" w:hAnsi="Times New Roman"/>
          <w:sz w:val="24"/>
          <w:szCs w:val="24"/>
          <w:lang w:val="id-ID"/>
        </w:rPr>
        <w:t xml:space="preserve">(1) seberapa baik program </w:t>
      </w:r>
      <w:r w:rsidR="00DD6EE7">
        <w:rPr>
          <w:rFonts w:ascii="Times New Roman" w:hAnsi="Times New Roman"/>
          <w:sz w:val="24"/>
          <w:szCs w:val="24"/>
          <w:lang w:val="id-ID"/>
        </w:rPr>
        <w:t>KK</w:t>
      </w:r>
      <w:r>
        <w:rPr>
          <w:rFonts w:ascii="Times New Roman" w:hAnsi="Times New Roman"/>
          <w:sz w:val="24"/>
          <w:szCs w:val="24"/>
          <w:lang w:val="id-ID"/>
        </w:rPr>
        <w:t xml:space="preserve"> telah dilaksanakan</w:t>
      </w:r>
      <w:r w:rsidR="00EA74A5">
        <w:rPr>
          <w:rFonts w:ascii="Times New Roman" w:hAnsi="Times New Roman"/>
          <w:sz w:val="24"/>
          <w:szCs w:val="24"/>
          <w:lang w:val="id-ID"/>
        </w:rPr>
        <w:t xml:space="preserve"> di SD (Sekolah Dasar)</w:t>
      </w:r>
      <w:r>
        <w:rPr>
          <w:rFonts w:ascii="Times New Roman" w:hAnsi="Times New Roman"/>
          <w:sz w:val="24"/>
          <w:szCs w:val="24"/>
          <w:lang w:val="id-ID"/>
        </w:rPr>
        <w:t>,</w:t>
      </w:r>
      <w:r w:rsidR="00EA74A5">
        <w:rPr>
          <w:rFonts w:ascii="Times New Roman" w:hAnsi="Times New Roman"/>
          <w:sz w:val="24"/>
          <w:szCs w:val="24"/>
          <w:lang w:val="id-ID"/>
        </w:rPr>
        <w:t xml:space="preserve"> SMP (Sekolah Menengah Pertama), SMA (Sekolah Menengah Atas) dan SMK (Sekolah Menengah Kejujuruan)</w:t>
      </w:r>
      <w:r>
        <w:rPr>
          <w:rFonts w:ascii="Times New Roman" w:hAnsi="Times New Roman"/>
          <w:sz w:val="24"/>
          <w:szCs w:val="24"/>
          <w:lang w:val="id-ID"/>
        </w:rPr>
        <w:t xml:space="preserve"> dan (2) masalah apa saja yang menjadi penghambat implementasi tersebut</w:t>
      </w:r>
      <w:r w:rsidR="004E3ED9">
        <w:rPr>
          <w:rFonts w:ascii="Times New Roman" w:hAnsi="Times New Roman"/>
          <w:sz w:val="24"/>
          <w:szCs w:val="24"/>
          <w:lang w:val="id-ID"/>
        </w:rPr>
        <w:t xml:space="preserve">, serta secara umum untuk mengetahui </w:t>
      </w:r>
      <w:r w:rsidR="00BA0E03">
        <w:rPr>
          <w:rFonts w:ascii="Times New Roman" w:hAnsi="Times New Roman"/>
          <w:sz w:val="24"/>
          <w:szCs w:val="24"/>
          <w:lang w:val="id-ID"/>
        </w:rPr>
        <w:t xml:space="preserve">(3) </w:t>
      </w:r>
      <w:r w:rsidR="004E3ED9">
        <w:rPr>
          <w:rFonts w:ascii="Times New Roman" w:hAnsi="Times New Roman"/>
          <w:sz w:val="24"/>
          <w:szCs w:val="24"/>
          <w:lang w:val="id-ID"/>
        </w:rPr>
        <w:t>seberapa baik implementasi pendidikan karakter di sekolah</w:t>
      </w:r>
      <w:r>
        <w:rPr>
          <w:rFonts w:ascii="Times New Roman" w:hAnsi="Times New Roman"/>
          <w:sz w:val="24"/>
          <w:szCs w:val="24"/>
          <w:lang w:val="id-ID"/>
        </w:rPr>
        <w:t xml:space="preserve">. </w:t>
      </w:r>
    </w:p>
    <w:p w:rsidR="006D74B9" w:rsidRPr="006D74B9" w:rsidRDefault="006D74B9" w:rsidP="004D1077">
      <w:pPr>
        <w:tabs>
          <w:tab w:val="left" w:pos="851"/>
        </w:tabs>
        <w:spacing w:after="0" w:line="480" w:lineRule="auto"/>
        <w:jc w:val="both"/>
        <w:rPr>
          <w:rFonts w:ascii="Times New Roman" w:hAnsi="Times New Roman"/>
          <w:sz w:val="24"/>
          <w:szCs w:val="24"/>
        </w:rPr>
      </w:pPr>
    </w:p>
    <w:p w:rsidR="00E25646" w:rsidRDefault="00E25646" w:rsidP="006D74B9">
      <w:pPr>
        <w:pStyle w:val="ListParagraph"/>
        <w:numPr>
          <w:ilvl w:val="0"/>
          <w:numId w:val="3"/>
        </w:numPr>
        <w:tabs>
          <w:tab w:val="left" w:pos="851"/>
        </w:tabs>
        <w:spacing w:after="0" w:line="480" w:lineRule="auto"/>
        <w:jc w:val="both"/>
        <w:rPr>
          <w:rFonts w:ascii="Times New Roman" w:hAnsi="Times New Roman"/>
          <w:b/>
          <w:sz w:val="24"/>
          <w:szCs w:val="24"/>
        </w:rPr>
      </w:pPr>
      <w:proofErr w:type="spellStart"/>
      <w:r w:rsidRPr="00B71B36">
        <w:rPr>
          <w:rFonts w:ascii="Times New Roman" w:hAnsi="Times New Roman"/>
          <w:b/>
          <w:sz w:val="24"/>
          <w:szCs w:val="24"/>
        </w:rPr>
        <w:t>Hasil</w:t>
      </w:r>
      <w:proofErr w:type="spellEnd"/>
      <w:r w:rsidRPr="00B71B36">
        <w:rPr>
          <w:rFonts w:ascii="Times New Roman" w:hAnsi="Times New Roman"/>
          <w:b/>
          <w:sz w:val="24"/>
          <w:szCs w:val="24"/>
        </w:rPr>
        <w:t xml:space="preserve"> </w:t>
      </w:r>
      <w:proofErr w:type="spellStart"/>
      <w:r w:rsidRPr="00B71B36">
        <w:rPr>
          <w:rFonts w:ascii="Times New Roman" w:hAnsi="Times New Roman"/>
          <w:b/>
          <w:sz w:val="24"/>
          <w:szCs w:val="24"/>
        </w:rPr>
        <w:t>dan</w:t>
      </w:r>
      <w:proofErr w:type="spellEnd"/>
      <w:r w:rsidRPr="00B71B36">
        <w:rPr>
          <w:rFonts w:ascii="Times New Roman" w:hAnsi="Times New Roman"/>
          <w:b/>
          <w:sz w:val="24"/>
          <w:szCs w:val="24"/>
        </w:rPr>
        <w:t xml:space="preserve"> </w:t>
      </w:r>
      <w:proofErr w:type="spellStart"/>
      <w:r w:rsidRPr="00B71B36">
        <w:rPr>
          <w:rFonts w:ascii="Times New Roman" w:hAnsi="Times New Roman"/>
          <w:b/>
          <w:sz w:val="24"/>
          <w:szCs w:val="24"/>
        </w:rPr>
        <w:t>Pembahasan</w:t>
      </w:r>
      <w:proofErr w:type="spellEnd"/>
      <w:r w:rsidRPr="00B71B36">
        <w:rPr>
          <w:rFonts w:ascii="Times New Roman" w:hAnsi="Times New Roman"/>
          <w:b/>
          <w:sz w:val="24"/>
          <w:szCs w:val="24"/>
        </w:rPr>
        <w:t xml:space="preserve"> </w:t>
      </w:r>
    </w:p>
    <w:p w:rsidR="006D74B9" w:rsidRPr="00B71B36" w:rsidRDefault="006D74B9" w:rsidP="006D74B9">
      <w:pPr>
        <w:pStyle w:val="ListParagraph"/>
        <w:tabs>
          <w:tab w:val="left" w:pos="851"/>
        </w:tabs>
        <w:spacing w:after="0" w:line="480" w:lineRule="auto"/>
        <w:ind w:left="360"/>
        <w:jc w:val="both"/>
        <w:rPr>
          <w:rFonts w:ascii="Times New Roman" w:hAnsi="Times New Roman"/>
          <w:b/>
          <w:sz w:val="24"/>
          <w:szCs w:val="24"/>
        </w:rPr>
      </w:pPr>
    </w:p>
    <w:p w:rsidR="009B2317" w:rsidRPr="006D74B9" w:rsidRDefault="00F95E29" w:rsidP="006D74B9">
      <w:pPr>
        <w:pStyle w:val="ListParagraph"/>
        <w:numPr>
          <w:ilvl w:val="1"/>
          <w:numId w:val="3"/>
        </w:numPr>
        <w:tabs>
          <w:tab w:val="left" w:pos="0"/>
          <w:tab w:val="left" w:pos="450"/>
          <w:tab w:val="left" w:pos="2943"/>
          <w:tab w:val="left" w:pos="7176"/>
        </w:tabs>
        <w:spacing w:after="120" w:line="480" w:lineRule="auto"/>
        <w:ind w:hanging="1080"/>
        <w:rPr>
          <w:rFonts w:ascii="Times New Roman" w:hAnsi="Times New Roman"/>
          <w:b/>
          <w:sz w:val="24"/>
          <w:szCs w:val="24"/>
          <w:lang w:val="id-ID"/>
        </w:rPr>
      </w:pPr>
      <w:r>
        <w:rPr>
          <w:rFonts w:ascii="Times New Roman" w:hAnsi="Times New Roman"/>
          <w:b/>
          <w:sz w:val="24"/>
          <w:szCs w:val="24"/>
        </w:rPr>
        <w:t xml:space="preserve"> </w:t>
      </w:r>
      <w:proofErr w:type="spellStart"/>
      <w:r>
        <w:rPr>
          <w:rFonts w:ascii="Times New Roman" w:hAnsi="Times New Roman"/>
          <w:b/>
          <w:sz w:val="24"/>
          <w:szCs w:val="24"/>
        </w:rPr>
        <w:t>Impelemtasi</w:t>
      </w:r>
      <w:proofErr w:type="spellEnd"/>
      <w:r>
        <w:rPr>
          <w:rFonts w:ascii="Times New Roman" w:hAnsi="Times New Roman"/>
          <w:b/>
          <w:sz w:val="24"/>
          <w:szCs w:val="24"/>
        </w:rPr>
        <w:t xml:space="preserve"> </w:t>
      </w:r>
      <w:r w:rsidR="000242CB" w:rsidRPr="00B71B36">
        <w:rPr>
          <w:rFonts w:ascii="Times New Roman" w:hAnsi="Times New Roman"/>
          <w:b/>
          <w:sz w:val="24"/>
          <w:szCs w:val="24"/>
          <w:lang w:val="id-ID"/>
        </w:rPr>
        <w:t>di SD</w:t>
      </w:r>
    </w:p>
    <w:p w:rsidR="00981588" w:rsidRDefault="00981588" w:rsidP="00981588">
      <w:pPr>
        <w:tabs>
          <w:tab w:val="left" w:pos="709"/>
          <w:tab w:val="left" w:pos="2943"/>
          <w:tab w:val="left" w:pos="7176"/>
        </w:tabs>
        <w:spacing w:after="0" w:line="480" w:lineRule="auto"/>
        <w:jc w:val="both"/>
        <w:rPr>
          <w:rFonts w:ascii="Times New Roman" w:hAnsi="Times New Roman"/>
          <w:sz w:val="24"/>
          <w:szCs w:val="24"/>
        </w:rPr>
      </w:pPr>
      <w:r>
        <w:rPr>
          <w:rFonts w:ascii="Times New Roman" w:hAnsi="Times New Roman"/>
          <w:sz w:val="24"/>
          <w:szCs w:val="24"/>
          <w:lang w:val="id-ID"/>
        </w:rPr>
        <w:t xml:space="preserve">Secara umum, pelaksanaan pendidikan karakter dan program KK di SD ialah sebagai berikut. Pertama, patut dicatat bahwa dari 39 SD yang terdaftar, hanya 30 SD yang berhasil digali. Mayoritas SD (24 dari 30 atau 80%) menyatakan bahwa </w:t>
      </w:r>
      <w:r w:rsidRPr="004D1077">
        <w:rPr>
          <w:rFonts w:ascii="Times New Roman" w:hAnsi="Times New Roman"/>
          <w:sz w:val="24"/>
          <w:szCs w:val="24"/>
          <w:lang w:val="id-ID"/>
        </w:rPr>
        <w:t>tujuan akhir pendidikan karakter</w:t>
      </w:r>
      <w:r>
        <w:rPr>
          <w:rFonts w:ascii="Times New Roman" w:hAnsi="Times New Roman"/>
          <w:sz w:val="24"/>
          <w:szCs w:val="24"/>
          <w:lang w:val="id-ID"/>
        </w:rPr>
        <w:t xml:space="preserve"> ialah bahwa p</w:t>
      </w:r>
      <w:r w:rsidRPr="004D1077">
        <w:rPr>
          <w:rFonts w:ascii="Times New Roman" w:hAnsi="Times New Roman"/>
          <w:sz w:val="24"/>
          <w:szCs w:val="24"/>
          <w:lang w:val="id-ID"/>
        </w:rPr>
        <w:t>e</w:t>
      </w:r>
      <w:r>
        <w:rPr>
          <w:rFonts w:ascii="Times New Roman" w:hAnsi="Times New Roman"/>
          <w:sz w:val="24"/>
          <w:szCs w:val="24"/>
          <w:lang w:val="id-ID"/>
        </w:rPr>
        <w:t>serta didik (pem</w:t>
      </w:r>
      <w:r w:rsidRPr="004D1077">
        <w:rPr>
          <w:rFonts w:ascii="Times New Roman" w:hAnsi="Times New Roman"/>
          <w:sz w:val="24"/>
          <w:szCs w:val="24"/>
          <w:lang w:val="id-ID"/>
        </w:rPr>
        <w:t>belajar</w:t>
      </w:r>
      <w:r>
        <w:rPr>
          <w:rFonts w:ascii="Times New Roman" w:hAnsi="Times New Roman"/>
          <w:sz w:val="24"/>
          <w:szCs w:val="24"/>
          <w:lang w:val="id-ID"/>
        </w:rPr>
        <w:t>)</w:t>
      </w:r>
      <w:r w:rsidRPr="004D1077">
        <w:rPr>
          <w:rFonts w:ascii="Times New Roman" w:hAnsi="Times New Roman"/>
          <w:sz w:val="24"/>
          <w:szCs w:val="24"/>
          <w:lang w:val="id-ID"/>
        </w:rPr>
        <w:t xml:space="preserve"> memiliki pemahaman dan kepedulian serta bertindak berdasarkan nilai-nilai etika inti</w:t>
      </w:r>
      <w:r>
        <w:rPr>
          <w:rFonts w:ascii="Times New Roman" w:hAnsi="Times New Roman"/>
          <w:sz w:val="24"/>
          <w:szCs w:val="24"/>
          <w:lang w:val="id-ID"/>
        </w:rPr>
        <w:t xml:space="preserve">. Pernyataan ini memperkuat realita yang ada bahwa seluruh SD (30 dari 30 atau 100%) menyatakan telah </w:t>
      </w:r>
      <w:r w:rsidRPr="004D1077">
        <w:rPr>
          <w:rFonts w:ascii="Times New Roman" w:hAnsi="Times New Roman"/>
          <w:sz w:val="24"/>
          <w:szCs w:val="24"/>
          <w:lang w:val="id-ID"/>
        </w:rPr>
        <w:t>melaksanakan pendidikan karakter</w:t>
      </w:r>
      <w:r>
        <w:rPr>
          <w:rFonts w:ascii="Times New Roman" w:hAnsi="Times New Roman"/>
          <w:sz w:val="24"/>
          <w:szCs w:val="24"/>
          <w:lang w:val="id-ID"/>
        </w:rPr>
        <w:t xml:space="preserve"> </w:t>
      </w:r>
      <w:r w:rsidRPr="004D1077">
        <w:rPr>
          <w:rFonts w:ascii="Times New Roman" w:hAnsi="Times New Roman"/>
          <w:sz w:val="24"/>
          <w:szCs w:val="24"/>
          <w:lang w:val="id-ID"/>
        </w:rPr>
        <w:t>melalui pembelajaran tematik</w:t>
      </w:r>
      <w:r>
        <w:rPr>
          <w:rFonts w:ascii="Times New Roman" w:hAnsi="Times New Roman"/>
          <w:sz w:val="24"/>
          <w:szCs w:val="24"/>
          <w:lang w:val="id-ID"/>
        </w:rPr>
        <w:t xml:space="preserve"> (sebanyak 30%, misalnya melalui tema lingkungan dan kehidupan sosial), melalui </w:t>
      </w:r>
      <w:r w:rsidRPr="004D1077">
        <w:rPr>
          <w:rFonts w:ascii="Times New Roman" w:hAnsi="Times New Roman"/>
          <w:sz w:val="24"/>
          <w:szCs w:val="24"/>
          <w:lang w:val="id-ID"/>
        </w:rPr>
        <w:t xml:space="preserve">pembelajaran </w:t>
      </w:r>
      <w:r w:rsidRPr="004D1077">
        <w:rPr>
          <w:rFonts w:ascii="Times New Roman" w:hAnsi="Times New Roman"/>
          <w:i/>
          <w:sz w:val="24"/>
          <w:szCs w:val="24"/>
          <w:lang w:val="id-ID"/>
        </w:rPr>
        <w:t>integrative</w:t>
      </w:r>
      <w:r>
        <w:rPr>
          <w:rFonts w:ascii="Times New Roman" w:hAnsi="Times New Roman"/>
          <w:sz w:val="24"/>
          <w:szCs w:val="24"/>
          <w:lang w:val="id-ID"/>
        </w:rPr>
        <w:t xml:space="preserve"> (sebanyak 90%, yaitu </w:t>
      </w:r>
      <w:r w:rsidRPr="004D1077">
        <w:rPr>
          <w:rFonts w:ascii="Times New Roman" w:hAnsi="Times New Roman"/>
          <w:sz w:val="24"/>
          <w:szCs w:val="24"/>
          <w:lang w:val="id-ID"/>
        </w:rPr>
        <w:t xml:space="preserve">disisipkan ke dalam matapelajaran </w:t>
      </w:r>
      <w:r>
        <w:rPr>
          <w:rFonts w:ascii="Times New Roman" w:hAnsi="Times New Roman"/>
          <w:sz w:val="24"/>
          <w:szCs w:val="24"/>
          <w:lang w:val="id-ID"/>
        </w:rPr>
        <w:t xml:space="preserve">PKN, Agama, Bahasa, Matematika, dan IPS), dan melalui </w:t>
      </w:r>
      <w:r w:rsidRPr="004D1077">
        <w:rPr>
          <w:rFonts w:ascii="Times New Roman" w:hAnsi="Times New Roman"/>
          <w:sz w:val="24"/>
          <w:szCs w:val="24"/>
          <w:lang w:val="id-ID"/>
        </w:rPr>
        <w:t>matapelajaran mandiri</w:t>
      </w:r>
      <w:r>
        <w:rPr>
          <w:rFonts w:ascii="Times New Roman" w:hAnsi="Times New Roman"/>
          <w:sz w:val="24"/>
          <w:szCs w:val="24"/>
          <w:lang w:val="id-ID"/>
        </w:rPr>
        <w:t xml:space="preserve"> yaitu </w:t>
      </w:r>
      <w:r w:rsidRPr="004D1077">
        <w:rPr>
          <w:rFonts w:ascii="Times New Roman" w:hAnsi="Times New Roman"/>
          <w:sz w:val="24"/>
          <w:szCs w:val="24"/>
          <w:lang w:val="id-ID"/>
        </w:rPr>
        <w:t>melalui matapelajaran khusus pendidikan karakter</w:t>
      </w:r>
      <w:r>
        <w:rPr>
          <w:rFonts w:ascii="Times New Roman" w:hAnsi="Times New Roman"/>
          <w:sz w:val="24"/>
          <w:szCs w:val="24"/>
          <w:lang w:val="id-ID"/>
        </w:rPr>
        <w:t xml:space="preserve"> (sebanyak 7%) dengan durasi waktu 2-6 jam per minggu. </w:t>
      </w:r>
    </w:p>
    <w:p w:rsidR="00DB13A4" w:rsidRDefault="00DB13A4" w:rsidP="00981588">
      <w:pPr>
        <w:tabs>
          <w:tab w:val="left" w:pos="709"/>
          <w:tab w:val="left" w:pos="2943"/>
          <w:tab w:val="left" w:pos="7176"/>
        </w:tabs>
        <w:spacing w:after="0" w:line="480" w:lineRule="auto"/>
        <w:jc w:val="both"/>
        <w:rPr>
          <w:rFonts w:ascii="Times New Roman" w:hAnsi="Times New Roman"/>
          <w:sz w:val="24"/>
          <w:szCs w:val="24"/>
        </w:rPr>
      </w:pPr>
    </w:p>
    <w:p w:rsidR="00DB13A4" w:rsidRDefault="00DB13A4" w:rsidP="00981588">
      <w:pPr>
        <w:tabs>
          <w:tab w:val="left" w:pos="709"/>
          <w:tab w:val="left" w:pos="2943"/>
          <w:tab w:val="left" w:pos="7176"/>
        </w:tabs>
        <w:spacing w:after="0" w:line="480" w:lineRule="auto"/>
        <w:jc w:val="both"/>
        <w:rPr>
          <w:rFonts w:ascii="Times New Roman" w:hAnsi="Times New Roman"/>
          <w:sz w:val="24"/>
          <w:szCs w:val="24"/>
        </w:rPr>
      </w:pPr>
    </w:p>
    <w:p w:rsidR="00DB13A4" w:rsidRPr="00DB13A4" w:rsidRDefault="00DB13A4" w:rsidP="00981588">
      <w:pPr>
        <w:tabs>
          <w:tab w:val="left" w:pos="709"/>
          <w:tab w:val="left" w:pos="2943"/>
          <w:tab w:val="left" w:pos="7176"/>
        </w:tabs>
        <w:spacing w:after="0" w:line="480" w:lineRule="auto"/>
        <w:jc w:val="both"/>
        <w:rPr>
          <w:rFonts w:ascii="Times New Roman" w:hAnsi="Times New Roman"/>
          <w:sz w:val="24"/>
          <w:szCs w:val="24"/>
        </w:rPr>
      </w:pPr>
    </w:p>
    <w:p w:rsidR="00981588" w:rsidRDefault="00981588" w:rsidP="00981588">
      <w:pPr>
        <w:tabs>
          <w:tab w:val="left" w:pos="851"/>
        </w:tabs>
        <w:spacing w:after="240" w:line="480" w:lineRule="auto"/>
        <w:jc w:val="center"/>
        <w:rPr>
          <w:rFonts w:ascii="Times New Roman" w:hAnsi="Times New Roman"/>
          <w:sz w:val="24"/>
          <w:szCs w:val="24"/>
          <w:lang w:val="id-ID"/>
        </w:rPr>
      </w:pPr>
      <w:r>
        <w:rPr>
          <w:rFonts w:ascii="Times New Roman" w:hAnsi="Times New Roman"/>
          <w:sz w:val="24"/>
          <w:szCs w:val="24"/>
          <w:lang w:val="id-ID"/>
        </w:rPr>
        <w:lastRenderedPageBreak/>
        <w:t xml:space="preserve">Tabel 2 Sekolah yang dimonitoring </w:t>
      </w:r>
    </w:p>
    <w:tbl>
      <w:tblPr>
        <w:tblW w:w="9072" w:type="dxa"/>
        <w:jc w:val="center"/>
        <w:tblBorders>
          <w:top w:val="single" w:sz="12" w:space="0" w:color="000000"/>
          <w:left w:val="single" w:sz="12" w:space="0" w:color="000000"/>
          <w:bottom w:val="thickThinSmallGap" w:sz="24" w:space="0" w:color="auto"/>
          <w:right w:val="single" w:sz="12" w:space="0" w:color="000000"/>
          <w:insideH w:val="single" w:sz="4" w:space="0" w:color="000000"/>
          <w:insideV w:val="single" w:sz="4" w:space="0" w:color="000000"/>
        </w:tblBorders>
        <w:tblLook w:val="04A0" w:firstRow="1" w:lastRow="0" w:firstColumn="1" w:lastColumn="0" w:noHBand="0" w:noVBand="1"/>
      </w:tblPr>
      <w:tblGrid>
        <w:gridCol w:w="567"/>
        <w:gridCol w:w="3848"/>
        <w:gridCol w:w="565"/>
        <w:gridCol w:w="4092"/>
      </w:tblGrid>
      <w:tr w:rsidR="009B2317" w:rsidRPr="00757CC5">
        <w:trPr>
          <w:trHeight w:val="283"/>
          <w:jc w:val="center"/>
        </w:trPr>
        <w:tc>
          <w:tcPr>
            <w:tcW w:w="9072" w:type="dxa"/>
            <w:gridSpan w:val="4"/>
            <w:tcBorders>
              <w:top w:val="single" w:sz="12" w:space="0" w:color="000000"/>
              <w:bottom w:val="single" w:sz="12" w:space="0" w:color="000000"/>
            </w:tcBorders>
            <w:vAlign w:val="center"/>
          </w:tcPr>
          <w:p w:rsidR="009B2317" w:rsidRPr="00773DCF" w:rsidRDefault="009B2317"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SEKOLAH DASAR</w:t>
            </w:r>
            <w:r>
              <w:rPr>
                <w:rFonts w:ascii="Times New Roman" w:hAnsi="Times New Roman"/>
                <w:b/>
                <w:sz w:val="20"/>
                <w:szCs w:val="20"/>
                <w:lang w:val="id-ID"/>
              </w:rPr>
              <w:t xml:space="preserve"> (SD)</w:t>
            </w:r>
          </w:p>
        </w:tc>
      </w:tr>
      <w:tr w:rsidR="009B2317" w:rsidRPr="00757CC5">
        <w:trPr>
          <w:trHeight w:val="283"/>
          <w:jc w:val="center"/>
        </w:trPr>
        <w:tc>
          <w:tcPr>
            <w:tcW w:w="567" w:type="dxa"/>
            <w:tcBorders>
              <w:top w:val="single" w:sz="12" w:space="0" w:color="000000"/>
              <w:bottom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No.</w:t>
            </w:r>
          </w:p>
        </w:tc>
        <w:tc>
          <w:tcPr>
            <w:tcW w:w="3848" w:type="dxa"/>
            <w:tcBorders>
              <w:top w:val="single" w:sz="12" w:space="0" w:color="000000"/>
              <w:left w:val="single" w:sz="12" w:space="0" w:color="000000"/>
              <w:bottom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Sekolah</w:t>
            </w:r>
          </w:p>
        </w:tc>
        <w:tc>
          <w:tcPr>
            <w:tcW w:w="565" w:type="dxa"/>
            <w:tcBorders>
              <w:top w:val="single" w:sz="12" w:space="0" w:color="000000"/>
              <w:left w:val="single" w:sz="12" w:space="0" w:color="000000"/>
              <w:bottom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 xml:space="preserve">No. </w:t>
            </w:r>
          </w:p>
        </w:tc>
        <w:tc>
          <w:tcPr>
            <w:tcW w:w="4092" w:type="dxa"/>
            <w:tcBorders>
              <w:top w:val="single" w:sz="12" w:space="0" w:color="000000"/>
              <w:left w:val="single" w:sz="12" w:space="0" w:color="000000"/>
              <w:bottom w:val="single" w:sz="12" w:space="0" w:color="000000"/>
            </w:tcBorders>
            <w:vAlign w:val="center"/>
          </w:tcPr>
          <w:p w:rsidR="009B2317" w:rsidRPr="00773DCF" w:rsidRDefault="009B2317"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Sekolah</w:t>
            </w:r>
          </w:p>
        </w:tc>
      </w:tr>
      <w:tr w:rsidR="009B2317" w:rsidRPr="00757CC5">
        <w:trPr>
          <w:trHeight w:val="283"/>
          <w:jc w:val="center"/>
        </w:trPr>
        <w:tc>
          <w:tcPr>
            <w:tcW w:w="567" w:type="dxa"/>
            <w:tcBorders>
              <w:top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w:t>
            </w:r>
          </w:p>
        </w:tc>
        <w:tc>
          <w:tcPr>
            <w:tcW w:w="3848" w:type="dxa"/>
            <w:tcBorders>
              <w:top w:val="single" w:sz="12" w:space="0" w:color="000000"/>
              <w:left w:val="single" w:sz="12" w:space="0" w:color="000000"/>
              <w:right w:val="single" w:sz="12" w:space="0" w:color="000000"/>
            </w:tcBorders>
            <w:vAlign w:val="center"/>
          </w:tcPr>
          <w:p w:rsidR="009B2317" w:rsidRPr="00773DCF" w:rsidRDefault="009B2317"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 xml:space="preserve">SDN Model Banyuwangi </w:t>
            </w:r>
          </w:p>
        </w:tc>
        <w:tc>
          <w:tcPr>
            <w:tcW w:w="565" w:type="dxa"/>
            <w:tcBorders>
              <w:top w:val="single" w:sz="12" w:space="0" w:color="000000"/>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20</w:t>
            </w:r>
          </w:p>
        </w:tc>
        <w:tc>
          <w:tcPr>
            <w:tcW w:w="4092" w:type="dxa"/>
            <w:tcBorders>
              <w:top w:val="single" w:sz="12" w:space="0" w:color="000000"/>
              <w:left w:val="single" w:sz="12" w:space="0" w:color="000000"/>
            </w:tcBorders>
            <w:vAlign w:val="center"/>
          </w:tcPr>
          <w:p w:rsidR="009B2317" w:rsidRPr="00773DCF" w:rsidRDefault="009B2317"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SDN Kranggan I Mojokerto</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I Dawuhan Situbondo</w:t>
            </w:r>
            <w:r>
              <w:rPr>
                <w:rFonts w:ascii="Arial Narrow" w:hAnsi="Arial Narrow"/>
                <w:sz w:val="18"/>
                <w:szCs w:val="18"/>
                <w:lang w:val="id-ID"/>
              </w:rPr>
              <w:t xml:space="preserve"> *)</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21</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Kepanjen II Jombang</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w:t>
            </w:r>
          </w:p>
        </w:tc>
        <w:tc>
          <w:tcPr>
            <w:tcW w:w="3848" w:type="dxa"/>
            <w:tcBorders>
              <w:left w:val="single" w:sz="12" w:space="0" w:color="000000"/>
              <w:right w:val="single" w:sz="12" w:space="0" w:color="000000"/>
            </w:tcBorders>
            <w:vAlign w:val="center"/>
          </w:tcPr>
          <w:p w:rsidR="009B2317" w:rsidRPr="006176FD" w:rsidRDefault="009B2317" w:rsidP="004D1077">
            <w:pPr>
              <w:spacing w:after="0" w:line="480" w:lineRule="auto"/>
              <w:rPr>
                <w:rFonts w:ascii="Arial Narrow" w:hAnsi="Arial Narrow"/>
                <w:sz w:val="18"/>
                <w:szCs w:val="18"/>
                <w:lang w:val="it-IT"/>
              </w:rPr>
            </w:pPr>
            <w:r w:rsidRPr="00773DCF">
              <w:rPr>
                <w:rFonts w:ascii="Arial Narrow" w:hAnsi="Arial Narrow"/>
                <w:sz w:val="18"/>
                <w:szCs w:val="18"/>
                <w:lang w:val="id-ID"/>
              </w:rPr>
              <w:t>SDN Curah Poh I Bondowoso</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22</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Gunung Kidul I Nganjuk</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4</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 xml:space="preserve">SDN Jember Lor 3 Patrang </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23</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I Klegen Madiun</w:t>
            </w:r>
            <w:r>
              <w:rPr>
                <w:rFonts w:ascii="Arial Narrow" w:hAnsi="Arial Narrow"/>
                <w:sz w:val="18"/>
                <w:szCs w:val="18"/>
                <w:lang w:val="id-ID"/>
              </w:rPr>
              <w:t xml:space="preserve"> *)</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5</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Ditotonan I Lumajang</w:t>
            </w:r>
            <w:r>
              <w:rPr>
                <w:rFonts w:ascii="Arial Narrow" w:hAnsi="Arial Narrow"/>
                <w:sz w:val="18"/>
                <w:szCs w:val="18"/>
                <w:lang w:val="id-ID"/>
              </w:rPr>
              <w:t xml:space="preserve"> *)</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24</w:t>
            </w:r>
          </w:p>
        </w:tc>
        <w:tc>
          <w:tcPr>
            <w:tcW w:w="4092" w:type="dxa"/>
            <w:tcBorders>
              <w:left w:val="single" w:sz="12" w:space="0" w:color="000000"/>
            </w:tcBorders>
            <w:vAlign w:val="center"/>
          </w:tcPr>
          <w:p w:rsidR="009B2317" w:rsidRPr="006176FD" w:rsidRDefault="009B2317" w:rsidP="004D1077">
            <w:pPr>
              <w:spacing w:after="0" w:line="480" w:lineRule="auto"/>
              <w:rPr>
                <w:rFonts w:ascii="Arial Narrow" w:hAnsi="Arial Narrow"/>
                <w:sz w:val="18"/>
                <w:szCs w:val="18"/>
                <w:lang w:val="sv-SE"/>
              </w:rPr>
            </w:pPr>
            <w:r w:rsidRPr="00773DCF">
              <w:rPr>
                <w:rFonts w:ascii="Arial Narrow" w:hAnsi="Arial Narrow"/>
                <w:sz w:val="18"/>
                <w:szCs w:val="18"/>
                <w:lang w:val="id-ID"/>
              </w:rPr>
              <w:t>SDN Babatan I Kab. Madiun</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6</w:t>
            </w:r>
          </w:p>
        </w:tc>
        <w:tc>
          <w:tcPr>
            <w:tcW w:w="3848" w:type="dxa"/>
            <w:tcBorders>
              <w:left w:val="single" w:sz="12" w:space="0" w:color="000000"/>
              <w:right w:val="single" w:sz="12" w:space="0" w:color="000000"/>
            </w:tcBorders>
            <w:vAlign w:val="center"/>
          </w:tcPr>
          <w:p w:rsidR="009B2317" w:rsidRPr="006176FD" w:rsidRDefault="009B2317" w:rsidP="004D1077">
            <w:pPr>
              <w:spacing w:after="0" w:line="480" w:lineRule="auto"/>
              <w:rPr>
                <w:rFonts w:ascii="Arial Narrow" w:hAnsi="Arial Narrow"/>
                <w:sz w:val="18"/>
                <w:szCs w:val="18"/>
                <w:lang w:val="nb-NO"/>
              </w:rPr>
            </w:pPr>
            <w:r w:rsidRPr="00773DCF">
              <w:rPr>
                <w:rFonts w:ascii="Arial Narrow" w:hAnsi="Arial Narrow"/>
                <w:sz w:val="18"/>
                <w:szCs w:val="18"/>
                <w:lang w:val="id-ID"/>
              </w:rPr>
              <w:t>SDN Muneng Leres I Probolinggo</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25</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Gemarang 6 Kedung Galar Ngawi</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7</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II Sukabumi Kota Probolinggo</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26</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Muhammadiyah Magetan</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8</w:t>
            </w:r>
          </w:p>
        </w:tc>
        <w:tc>
          <w:tcPr>
            <w:tcW w:w="3848" w:type="dxa"/>
            <w:tcBorders>
              <w:left w:val="single" w:sz="12" w:space="0" w:color="000000"/>
              <w:right w:val="single" w:sz="12" w:space="0" w:color="000000"/>
            </w:tcBorders>
            <w:vAlign w:val="center"/>
          </w:tcPr>
          <w:p w:rsidR="009B2317" w:rsidRPr="006176FD" w:rsidRDefault="009B2317" w:rsidP="004D1077">
            <w:pPr>
              <w:spacing w:after="0" w:line="480" w:lineRule="auto"/>
              <w:rPr>
                <w:rFonts w:ascii="Arial Narrow" w:hAnsi="Arial Narrow"/>
                <w:sz w:val="18"/>
                <w:szCs w:val="18"/>
                <w:lang w:val="fi-FI"/>
              </w:rPr>
            </w:pPr>
            <w:r w:rsidRPr="00773DCF">
              <w:rPr>
                <w:rFonts w:ascii="Arial Narrow" w:hAnsi="Arial Narrow"/>
                <w:sz w:val="18"/>
                <w:szCs w:val="18"/>
                <w:lang w:val="id-ID"/>
              </w:rPr>
              <w:t>SDN Tambakrejo II Kota Pasuruan</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27</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Mangkujayan I Ponorogo</w:t>
            </w:r>
            <w:r>
              <w:rPr>
                <w:rFonts w:ascii="Arial Narrow" w:hAnsi="Arial Narrow"/>
                <w:sz w:val="18"/>
                <w:szCs w:val="18"/>
                <w:lang w:val="id-ID"/>
              </w:rPr>
              <w:t xml:space="preserve"> *)</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9</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 xml:space="preserve">SDN Kalirejo Bangil </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28</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Pacitan</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10</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Sumbersari I Kota Malang</w:t>
            </w:r>
            <w:r>
              <w:rPr>
                <w:rFonts w:ascii="Arial Narrow" w:hAnsi="Arial Narrow"/>
                <w:sz w:val="18"/>
                <w:szCs w:val="18"/>
                <w:lang w:val="id-ID"/>
              </w:rPr>
              <w:t xml:space="preserve"> *)</w:t>
            </w:r>
            <w:r w:rsidRPr="00773DCF">
              <w:rPr>
                <w:rFonts w:ascii="Arial Narrow" w:hAnsi="Arial Narrow"/>
                <w:sz w:val="18"/>
                <w:szCs w:val="18"/>
                <w:lang w:val="id-ID"/>
              </w:rPr>
              <w:t xml:space="preserve"> </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29</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3 Ngantru Trenggalek</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11</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Panggung Rejo 4 Kepanjen Kab. Malang</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30</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 xml:space="preserve">SDN Kampung Dalem Tulungagung </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12</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Ngaglik I Batu</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31</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Sukorejo 3 Kota Blitar</w:t>
            </w:r>
            <w:r>
              <w:rPr>
                <w:rFonts w:ascii="Arial Narrow" w:hAnsi="Arial Narrow"/>
                <w:sz w:val="18"/>
                <w:szCs w:val="18"/>
                <w:lang w:val="id-ID"/>
              </w:rPr>
              <w:t xml:space="preserve"> *)</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13</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Cemeng Kalang Sidoarjo</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32</w:t>
            </w:r>
          </w:p>
        </w:tc>
        <w:tc>
          <w:tcPr>
            <w:tcW w:w="4092" w:type="dxa"/>
            <w:tcBorders>
              <w:left w:val="single" w:sz="12" w:space="0" w:color="000000"/>
            </w:tcBorders>
            <w:vAlign w:val="center"/>
          </w:tcPr>
          <w:p w:rsidR="009B2317" w:rsidRPr="006176FD" w:rsidRDefault="009B2317" w:rsidP="004D1077">
            <w:pPr>
              <w:spacing w:after="0" w:line="480" w:lineRule="auto"/>
              <w:rPr>
                <w:rFonts w:ascii="Arial Narrow" w:hAnsi="Arial Narrow"/>
                <w:sz w:val="18"/>
                <w:szCs w:val="18"/>
                <w:lang w:val="sv-SE"/>
              </w:rPr>
            </w:pPr>
            <w:r w:rsidRPr="00773DCF">
              <w:rPr>
                <w:rFonts w:ascii="Arial Narrow" w:hAnsi="Arial Narrow"/>
                <w:sz w:val="18"/>
                <w:szCs w:val="18"/>
                <w:lang w:val="id-ID"/>
              </w:rPr>
              <w:t>SDN Babatan I Kab. Blitar</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14</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I Kertajaya Surabaya</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33</w:t>
            </w:r>
          </w:p>
        </w:tc>
        <w:tc>
          <w:tcPr>
            <w:tcW w:w="4092" w:type="dxa"/>
            <w:tcBorders>
              <w:left w:val="single" w:sz="12" w:space="0" w:color="000000"/>
            </w:tcBorders>
            <w:vAlign w:val="center"/>
          </w:tcPr>
          <w:p w:rsidR="009B2317" w:rsidRPr="004D1077" w:rsidRDefault="009B2317" w:rsidP="004D1077">
            <w:pPr>
              <w:spacing w:after="0" w:line="480" w:lineRule="auto"/>
              <w:rPr>
                <w:rFonts w:ascii="Arial Narrow" w:hAnsi="Arial Narrow"/>
                <w:sz w:val="18"/>
                <w:szCs w:val="18"/>
                <w:lang w:val="fi-FI"/>
              </w:rPr>
            </w:pPr>
            <w:r w:rsidRPr="00773DCF">
              <w:rPr>
                <w:rFonts w:ascii="Arial Narrow" w:hAnsi="Arial Narrow"/>
                <w:sz w:val="18"/>
                <w:szCs w:val="18"/>
                <w:lang w:val="id-ID"/>
              </w:rPr>
              <w:t>SDN Banjaran IV Kota Kediri</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15</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 xml:space="preserve">SDN Sidoharjo I Lamongan </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34</w:t>
            </w:r>
          </w:p>
        </w:tc>
        <w:tc>
          <w:tcPr>
            <w:tcW w:w="4092" w:type="dxa"/>
            <w:tcBorders>
              <w:left w:val="single" w:sz="12" w:space="0" w:color="000000"/>
            </w:tcBorders>
            <w:vAlign w:val="center"/>
          </w:tcPr>
          <w:p w:rsidR="009B2317" w:rsidRPr="004D1077" w:rsidRDefault="009B2317" w:rsidP="004D1077">
            <w:pPr>
              <w:spacing w:after="0" w:line="480" w:lineRule="auto"/>
              <w:rPr>
                <w:rFonts w:ascii="Arial Narrow" w:hAnsi="Arial Narrow"/>
                <w:sz w:val="18"/>
                <w:szCs w:val="18"/>
                <w:lang w:val="it-IT"/>
              </w:rPr>
            </w:pPr>
            <w:r w:rsidRPr="00773DCF">
              <w:rPr>
                <w:rFonts w:ascii="Arial Narrow" w:hAnsi="Arial Narrow"/>
                <w:sz w:val="18"/>
                <w:szCs w:val="18"/>
                <w:lang w:val="id-ID"/>
              </w:rPr>
              <w:t>SDN Pare I Kab. Kediri</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16</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Petro Kimia Gresik</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35</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Pajagalan I Sumenep</w:t>
            </w:r>
          </w:p>
        </w:tc>
      </w:tr>
      <w:tr w:rsidR="009B2317" w:rsidRPr="00757CC5">
        <w:trPr>
          <w:trHeight w:hRule="exact" w:val="283"/>
          <w:jc w:val="center"/>
        </w:trPr>
        <w:tc>
          <w:tcPr>
            <w:tcW w:w="567" w:type="dxa"/>
            <w:tcBorders>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17</w:t>
            </w:r>
          </w:p>
        </w:tc>
        <w:tc>
          <w:tcPr>
            <w:tcW w:w="3848" w:type="dxa"/>
            <w:tcBorders>
              <w:left w:val="single" w:sz="12"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Kebonsari Tuban</w:t>
            </w:r>
            <w:r>
              <w:rPr>
                <w:rFonts w:ascii="Arial Narrow" w:hAnsi="Arial Narrow"/>
                <w:sz w:val="18"/>
                <w:szCs w:val="18"/>
                <w:lang w:val="id-ID"/>
              </w:rPr>
              <w:t xml:space="preserve"> *)</w:t>
            </w:r>
          </w:p>
        </w:tc>
        <w:tc>
          <w:tcPr>
            <w:tcW w:w="565" w:type="dxa"/>
            <w:tcBorders>
              <w:left w:val="single" w:sz="12"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36</w:t>
            </w:r>
          </w:p>
        </w:tc>
        <w:tc>
          <w:tcPr>
            <w:tcW w:w="4092" w:type="dxa"/>
            <w:tcBorders>
              <w:lef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Jungcangkang Pamekasan</w:t>
            </w:r>
          </w:p>
        </w:tc>
      </w:tr>
      <w:tr w:rsidR="009B2317" w:rsidRPr="00757CC5">
        <w:trPr>
          <w:trHeight w:hRule="exact" w:val="283"/>
          <w:jc w:val="center"/>
        </w:trPr>
        <w:tc>
          <w:tcPr>
            <w:tcW w:w="567" w:type="dxa"/>
            <w:tcBorders>
              <w:bottom w:val="single" w:sz="4"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18</w:t>
            </w:r>
          </w:p>
        </w:tc>
        <w:tc>
          <w:tcPr>
            <w:tcW w:w="3848" w:type="dxa"/>
            <w:tcBorders>
              <w:left w:val="single" w:sz="12" w:space="0" w:color="000000"/>
              <w:bottom w:val="single" w:sz="4"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I Kadipaten Bojonegoro</w:t>
            </w:r>
          </w:p>
        </w:tc>
        <w:tc>
          <w:tcPr>
            <w:tcW w:w="565" w:type="dxa"/>
            <w:tcBorders>
              <w:left w:val="single" w:sz="12" w:space="0" w:color="000000"/>
              <w:bottom w:val="single" w:sz="4"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37</w:t>
            </w:r>
          </w:p>
        </w:tc>
        <w:tc>
          <w:tcPr>
            <w:tcW w:w="4092" w:type="dxa"/>
            <w:tcBorders>
              <w:left w:val="single" w:sz="12" w:space="0" w:color="000000"/>
              <w:bottom w:val="single" w:sz="4"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Rong Tengah I/28 Sampang</w:t>
            </w:r>
            <w:r>
              <w:rPr>
                <w:rFonts w:ascii="Arial Narrow" w:hAnsi="Arial Narrow"/>
                <w:sz w:val="18"/>
                <w:szCs w:val="18"/>
                <w:lang w:val="id-ID"/>
              </w:rPr>
              <w:t xml:space="preserve"> *)</w:t>
            </w:r>
          </w:p>
        </w:tc>
      </w:tr>
      <w:tr w:rsidR="009B2317" w:rsidRPr="00757CC5">
        <w:trPr>
          <w:trHeight w:hRule="exact" w:val="283"/>
          <w:jc w:val="center"/>
        </w:trPr>
        <w:tc>
          <w:tcPr>
            <w:tcW w:w="567" w:type="dxa"/>
            <w:tcBorders>
              <w:top w:val="single" w:sz="4" w:space="0" w:color="000000"/>
              <w:bottom w:val="single" w:sz="4"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19</w:t>
            </w:r>
          </w:p>
        </w:tc>
        <w:tc>
          <w:tcPr>
            <w:tcW w:w="3848" w:type="dxa"/>
            <w:tcBorders>
              <w:top w:val="single" w:sz="4" w:space="0" w:color="000000"/>
              <w:left w:val="single" w:sz="12" w:space="0" w:color="000000"/>
              <w:bottom w:val="single" w:sz="4" w:space="0" w:color="000000"/>
              <w:right w:val="single" w:sz="12"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Kebon Dalem Mojokerto</w:t>
            </w:r>
          </w:p>
        </w:tc>
        <w:tc>
          <w:tcPr>
            <w:tcW w:w="565" w:type="dxa"/>
            <w:tcBorders>
              <w:top w:val="single" w:sz="4" w:space="0" w:color="000000"/>
              <w:left w:val="single" w:sz="12" w:space="0" w:color="000000"/>
              <w:bottom w:val="single" w:sz="4" w:space="0" w:color="000000"/>
              <w:right w:val="single" w:sz="12" w:space="0" w:color="000000"/>
            </w:tcBorders>
            <w:vAlign w:val="center"/>
          </w:tcPr>
          <w:p w:rsidR="009B2317" w:rsidRPr="00773DCF" w:rsidRDefault="009B2317"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38</w:t>
            </w:r>
          </w:p>
        </w:tc>
        <w:tc>
          <w:tcPr>
            <w:tcW w:w="4092" w:type="dxa"/>
            <w:tcBorders>
              <w:top w:val="single" w:sz="4" w:space="0" w:color="000000"/>
              <w:left w:val="single" w:sz="12" w:space="0" w:color="000000"/>
              <w:bottom w:val="single" w:sz="4" w:space="0" w:color="000000"/>
            </w:tcBorders>
            <w:vAlign w:val="center"/>
          </w:tcPr>
          <w:p w:rsidR="009B2317" w:rsidRPr="00773DCF" w:rsidRDefault="009B2317" w:rsidP="004D1077">
            <w:pPr>
              <w:spacing w:after="0" w:line="480" w:lineRule="auto"/>
              <w:rPr>
                <w:rFonts w:ascii="Arial Narrow" w:hAnsi="Arial Narrow"/>
                <w:sz w:val="18"/>
                <w:szCs w:val="18"/>
              </w:rPr>
            </w:pPr>
            <w:r w:rsidRPr="00773DCF">
              <w:rPr>
                <w:rFonts w:ascii="Arial Narrow" w:hAnsi="Arial Narrow"/>
                <w:sz w:val="18"/>
                <w:szCs w:val="18"/>
                <w:lang w:val="id-ID"/>
              </w:rPr>
              <w:t>SDN Kemayoran I Bangkalan</w:t>
            </w:r>
            <w:r>
              <w:rPr>
                <w:rFonts w:ascii="Arial Narrow" w:hAnsi="Arial Narrow"/>
                <w:sz w:val="18"/>
                <w:szCs w:val="18"/>
                <w:lang w:val="id-ID"/>
              </w:rPr>
              <w:t xml:space="preserve"> *)</w:t>
            </w:r>
          </w:p>
        </w:tc>
      </w:tr>
      <w:tr w:rsidR="009B2317" w:rsidRPr="00757CC5">
        <w:trPr>
          <w:trHeight w:hRule="exact" w:val="1380"/>
          <w:jc w:val="center"/>
        </w:trPr>
        <w:tc>
          <w:tcPr>
            <w:tcW w:w="9072" w:type="dxa"/>
            <w:gridSpan w:val="4"/>
            <w:tcBorders>
              <w:top w:val="single" w:sz="4" w:space="0" w:color="000000"/>
              <w:bottom w:val="thickThinSmallGap" w:sz="24" w:space="0" w:color="auto"/>
            </w:tcBorders>
            <w:vAlign w:val="center"/>
          </w:tcPr>
          <w:p w:rsidR="009B2317" w:rsidRPr="00162999" w:rsidRDefault="009B2317" w:rsidP="004D1077">
            <w:pPr>
              <w:spacing w:after="0" w:line="240" w:lineRule="auto"/>
              <w:rPr>
                <w:rFonts w:ascii="Arial Narrow" w:hAnsi="Arial Narrow"/>
                <w:sz w:val="18"/>
                <w:szCs w:val="18"/>
                <w:lang w:val="id-ID"/>
              </w:rPr>
            </w:pPr>
            <w:r w:rsidRPr="00162999">
              <w:rPr>
                <w:rFonts w:ascii="Arial Narrow" w:hAnsi="Arial Narrow"/>
                <w:sz w:val="18"/>
                <w:szCs w:val="18"/>
                <w:lang w:val="id-ID"/>
              </w:rPr>
              <w:t>Catatan:</w:t>
            </w:r>
          </w:p>
          <w:p w:rsidR="009B2317" w:rsidRPr="00162999" w:rsidRDefault="009B2317" w:rsidP="004D1077">
            <w:pPr>
              <w:numPr>
                <w:ilvl w:val="0"/>
                <w:numId w:val="9"/>
              </w:numPr>
              <w:spacing w:after="0" w:line="240" w:lineRule="auto"/>
              <w:ind w:left="318" w:hanging="288"/>
              <w:rPr>
                <w:rFonts w:ascii="Arial Narrow" w:hAnsi="Arial Narrow"/>
                <w:sz w:val="18"/>
                <w:szCs w:val="18"/>
                <w:lang w:val="id-ID"/>
              </w:rPr>
            </w:pPr>
            <w:r w:rsidRPr="00162999">
              <w:rPr>
                <w:rFonts w:ascii="Arial Narrow" w:hAnsi="Arial Narrow"/>
                <w:sz w:val="18"/>
                <w:szCs w:val="18"/>
                <w:lang w:val="id-ID"/>
              </w:rPr>
              <w:t>*) Sekolah yang tidak tergali (data monitoring tak tersedia)</w:t>
            </w:r>
          </w:p>
          <w:p w:rsidR="009B2317" w:rsidRPr="00773DCF" w:rsidRDefault="009B2317" w:rsidP="004D1077">
            <w:pPr>
              <w:numPr>
                <w:ilvl w:val="0"/>
                <w:numId w:val="9"/>
              </w:numPr>
              <w:spacing w:after="0" w:line="240" w:lineRule="auto"/>
              <w:ind w:left="318" w:hanging="288"/>
              <w:rPr>
                <w:rFonts w:ascii="Arial Narrow" w:hAnsi="Arial Narrow"/>
                <w:sz w:val="18"/>
                <w:szCs w:val="18"/>
                <w:lang w:val="id-ID"/>
              </w:rPr>
            </w:pPr>
            <w:r w:rsidRPr="00162999">
              <w:rPr>
                <w:rFonts w:ascii="Arial Narrow" w:hAnsi="Arial Narrow"/>
                <w:sz w:val="18"/>
                <w:szCs w:val="18"/>
                <w:lang w:val="id-ID"/>
              </w:rPr>
              <w:t>Satu kuesioner berasal dari SDN Jember Lor 01 (SD ini tak ter</w:t>
            </w:r>
            <w:r>
              <w:rPr>
                <w:rFonts w:ascii="Arial Narrow" w:hAnsi="Arial Narrow"/>
                <w:sz w:val="18"/>
                <w:szCs w:val="18"/>
                <w:lang w:val="id-ID"/>
              </w:rPr>
              <w:t>c</w:t>
            </w:r>
            <w:r w:rsidRPr="00162999">
              <w:rPr>
                <w:rFonts w:ascii="Arial Narrow" w:hAnsi="Arial Narrow"/>
                <w:sz w:val="18"/>
                <w:szCs w:val="18"/>
                <w:lang w:val="id-ID"/>
              </w:rPr>
              <w:t>antum dalam dafta</w:t>
            </w:r>
            <w:r>
              <w:rPr>
                <w:rFonts w:ascii="Arial Narrow" w:hAnsi="Arial Narrow"/>
                <w:sz w:val="18"/>
                <w:szCs w:val="18"/>
                <w:lang w:val="id-ID"/>
              </w:rPr>
              <w:t>r</w:t>
            </w:r>
            <w:r w:rsidRPr="00162999">
              <w:rPr>
                <w:rFonts w:ascii="Arial Narrow" w:hAnsi="Arial Narrow"/>
                <w:sz w:val="18"/>
                <w:szCs w:val="18"/>
                <w:lang w:val="id-ID"/>
              </w:rPr>
              <w:t xml:space="preserve"> nama SD seperti terlampir dalam SPT Kepala Dinas Pendidikan Provinsi Jawa Timur</w:t>
            </w:r>
            <w:r>
              <w:rPr>
                <w:rFonts w:ascii="Arial Narrow" w:hAnsi="Arial Narrow"/>
                <w:sz w:val="18"/>
                <w:szCs w:val="18"/>
                <w:lang w:val="id-ID"/>
              </w:rPr>
              <w:t>)</w:t>
            </w:r>
          </w:p>
        </w:tc>
      </w:tr>
    </w:tbl>
    <w:p w:rsidR="00FE1764" w:rsidRDefault="009B2317" w:rsidP="004D1077">
      <w:pPr>
        <w:tabs>
          <w:tab w:val="left" w:pos="709"/>
          <w:tab w:val="left" w:pos="2943"/>
          <w:tab w:val="left" w:pos="7176"/>
        </w:tabs>
        <w:spacing w:after="0" w:line="480" w:lineRule="auto"/>
        <w:jc w:val="both"/>
        <w:rPr>
          <w:rFonts w:ascii="Times New Roman" w:hAnsi="Times New Roman"/>
          <w:sz w:val="24"/>
          <w:szCs w:val="24"/>
          <w:lang w:val="id-ID"/>
        </w:rPr>
      </w:pPr>
      <w:r>
        <w:rPr>
          <w:rFonts w:ascii="Times New Roman" w:hAnsi="Times New Roman"/>
          <w:sz w:val="24"/>
          <w:szCs w:val="24"/>
          <w:lang w:val="id-ID"/>
        </w:rPr>
        <w:tab/>
      </w:r>
    </w:p>
    <w:p w:rsidR="00DD6EE7" w:rsidRDefault="00FE1764" w:rsidP="004D1077">
      <w:pPr>
        <w:tabs>
          <w:tab w:val="left" w:pos="709"/>
          <w:tab w:val="left" w:pos="2943"/>
          <w:tab w:val="left" w:pos="7176"/>
        </w:tabs>
        <w:spacing w:after="0" w:line="480" w:lineRule="auto"/>
        <w:jc w:val="both"/>
        <w:rPr>
          <w:rFonts w:ascii="Times New Roman" w:hAnsi="Times New Roman"/>
          <w:sz w:val="24"/>
          <w:szCs w:val="24"/>
          <w:lang w:val="id-ID"/>
        </w:rPr>
      </w:pPr>
      <w:r>
        <w:rPr>
          <w:rFonts w:ascii="Times New Roman" w:hAnsi="Times New Roman"/>
          <w:sz w:val="24"/>
          <w:szCs w:val="24"/>
          <w:lang w:val="id-ID"/>
        </w:rPr>
        <w:tab/>
      </w:r>
      <w:r w:rsidR="000242CB">
        <w:rPr>
          <w:rFonts w:ascii="Times New Roman" w:hAnsi="Times New Roman"/>
          <w:sz w:val="24"/>
          <w:szCs w:val="24"/>
          <w:lang w:val="id-ID"/>
        </w:rPr>
        <w:t>Sela</w:t>
      </w:r>
      <w:r w:rsidR="00557274">
        <w:rPr>
          <w:rFonts w:ascii="Times New Roman" w:hAnsi="Times New Roman"/>
          <w:sz w:val="24"/>
          <w:szCs w:val="24"/>
          <w:lang w:val="id-ID"/>
        </w:rPr>
        <w:t>i</w:t>
      </w:r>
      <w:r w:rsidR="000242CB">
        <w:rPr>
          <w:rFonts w:ascii="Times New Roman" w:hAnsi="Times New Roman"/>
          <w:sz w:val="24"/>
          <w:szCs w:val="24"/>
          <w:lang w:val="id-ID"/>
        </w:rPr>
        <w:t>n format pendidikan karakter t</w:t>
      </w:r>
      <w:r w:rsidR="00DB13A4">
        <w:rPr>
          <w:rFonts w:ascii="Times New Roman" w:hAnsi="Times New Roman"/>
          <w:sz w:val="24"/>
          <w:szCs w:val="24"/>
          <w:lang w:val="id-ID"/>
        </w:rPr>
        <w:t>ersebut di atas, 97</w:t>
      </w:r>
      <w:r w:rsidR="00DB13A4">
        <w:rPr>
          <w:rFonts w:ascii="Times New Roman" w:hAnsi="Times New Roman"/>
          <w:sz w:val="24"/>
          <w:szCs w:val="24"/>
        </w:rPr>
        <w:t xml:space="preserve">% </w:t>
      </w:r>
      <w:proofErr w:type="spellStart"/>
      <w:r w:rsidR="00DB13A4">
        <w:rPr>
          <w:rFonts w:ascii="Times New Roman" w:hAnsi="Times New Roman"/>
          <w:sz w:val="24"/>
          <w:szCs w:val="24"/>
        </w:rPr>
        <w:t>responden</w:t>
      </w:r>
      <w:proofErr w:type="spellEnd"/>
      <w:r w:rsidR="00DB13A4">
        <w:rPr>
          <w:rFonts w:ascii="Times New Roman" w:hAnsi="Times New Roman"/>
          <w:sz w:val="24"/>
          <w:szCs w:val="24"/>
          <w:lang w:val="id-ID"/>
        </w:rPr>
        <w:t xml:space="preserve"> </w:t>
      </w:r>
      <w:r w:rsidR="00F4463E">
        <w:rPr>
          <w:rFonts w:ascii="Times New Roman" w:hAnsi="Times New Roman"/>
          <w:sz w:val="24"/>
          <w:szCs w:val="24"/>
          <w:lang w:val="id-ID"/>
        </w:rPr>
        <w:t xml:space="preserve">juga mengintegrasikan pendidikan karakter dengan kegiatan ekstrakurikuler (Pramuka, olah raga, dan kegiatan keagamaan). Kemudian, terkait dengan program </w:t>
      </w:r>
      <w:r w:rsidR="00557274">
        <w:rPr>
          <w:rFonts w:ascii="Times New Roman" w:hAnsi="Times New Roman"/>
          <w:sz w:val="24"/>
          <w:szCs w:val="24"/>
          <w:lang w:val="id-ID"/>
        </w:rPr>
        <w:t>KK</w:t>
      </w:r>
      <w:r w:rsidR="00F4463E">
        <w:rPr>
          <w:rFonts w:ascii="Times New Roman" w:hAnsi="Times New Roman"/>
          <w:sz w:val="24"/>
          <w:szCs w:val="24"/>
          <w:lang w:val="id-ID"/>
        </w:rPr>
        <w:t xml:space="preserve">, 97% </w:t>
      </w:r>
      <w:proofErr w:type="spellStart"/>
      <w:r w:rsidR="0083547F">
        <w:rPr>
          <w:rFonts w:ascii="Times New Roman" w:hAnsi="Times New Roman"/>
          <w:sz w:val="24"/>
          <w:szCs w:val="24"/>
        </w:rPr>
        <w:t>responden</w:t>
      </w:r>
      <w:proofErr w:type="spellEnd"/>
      <w:r w:rsidR="0083547F">
        <w:rPr>
          <w:rFonts w:ascii="Times New Roman" w:hAnsi="Times New Roman"/>
          <w:sz w:val="24"/>
          <w:szCs w:val="24"/>
          <w:lang w:val="id-ID"/>
        </w:rPr>
        <w:t xml:space="preserve"> </w:t>
      </w:r>
      <w:r w:rsidR="00F4463E">
        <w:rPr>
          <w:rFonts w:ascii="Times New Roman" w:hAnsi="Times New Roman"/>
          <w:sz w:val="24"/>
          <w:szCs w:val="24"/>
          <w:lang w:val="id-ID"/>
        </w:rPr>
        <w:t xml:space="preserve">menyatakan bahwa </w:t>
      </w:r>
      <w:r w:rsidR="00557274">
        <w:rPr>
          <w:rFonts w:ascii="Times New Roman" w:hAnsi="Times New Roman"/>
          <w:sz w:val="24"/>
          <w:szCs w:val="24"/>
          <w:lang w:val="id-ID"/>
        </w:rPr>
        <w:t>KK</w:t>
      </w:r>
      <w:r w:rsidR="00F4463E" w:rsidRPr="004D1077">
        <w:rPr>
          <w:rFonts w:ascii="Times New Roman" w:hAnsi="Times New Roman"/>
          <w:sz w:val="24"/>
          <w:szCs w:val="24"/>
          <w:lang w:val="id-ID"/>
        </w:rPr>
        <w:t xml:space="preserve"> </w:t>
      </w:r>
      <w:r w:rsidR="00F4463E">
        <w:rPr>
          <w:rFonts w:ascii="Times New Roman" w:hAnsi="Times New Roman"/>
          <w:sz w:val="24"/>
          <w:szCs w:val="24"/>
          <w:lang w:val="id-ID"/>
        </w:rPr>
        <w:t xml:space="preserve">merupakan </w:t>
      </w:r>
      <w:r w:rsidR="00F4463E" w:rsidRPr="004D1077">
        <w:rPr>
          <w:rFonts w:ascii="Times New Roman" w:hAnsi="Times New Roman"/>
          <w:sz w:val="24"/>
          <w:szCs w:val="24"/>
          <w:lang w:val="id-ID"/>
        </w:rPr>
        <w:t>salah satu format/bentuk realisasi pendidikan karakter di sekolah</w:t>
      </w:r>
      <w:r w:rsidR="00F4463E">
        <w:rPr>
          <w:rFonts w:ascii="Times New Roman" w:hAnsi="Times New Roman"/>
          <w:sz w:val="24"/>
          <w:szCs w:val="24"/>
          <w:lang w:val="id-ID"/>
        </w:rPr>
        <w:t xml:space="preserve">. Lama pelaksanaan </w:t>
      </w:r>
      <w:r w:rsidR="00557274">
        <w:rPr>
          <w:rFonts w:ascii="Times New Roman" w:hAnsi="Times New Roman"/>
          <w:sz w:val="24"/>
          <w:szCs w:val="24"/>
          <w:lang w:val="id-ID"/>
        </w:rPr>
        <w:t>KK</w:t>
      </w:r>
      <w:r w:rsidR="00F4463E">
        <w:rPr>
          <w:rFonts w:ascii="Times New Roman" w:hAnsi="Times New Roman"/>
          <w:sz w:val="24"/>
          <w:szCs w:val="24"/>
          <w:lang w:val="id-ID"/>
        </w:rPr>
        <w:t xml:space="preserve"> berkisar antara</w:t>
      </w:r>
      <w:r w:rsidR="00DD6EE7">
        <w:rPr>
          <w:rFonts w:ascii="Times New Roman" w:hAnsi="Times New Roman"/>
          <w:sz w:val="24"/>
          <w:szCs w:val="24"/>
          <w:lang w:val="id-ID"/>
        </w:rPr>
        <w:t xml:space="preserve"> tiga bulan hingga satu tahun dengan modal awal dari Pemerintah sebesar Rp 100.000 hingga Rp 2.500.000. Terkait dengan harta kekayaan </w:t>
      </w:r>
      <w:r w:rsidR="00557274">
        <w:rPr>
          <w:rFonts w:ascii="Times New Roman" w:hAnsi="Times New Roman"/>
          <w:sz w:val="24"/>
          <w:szCs w:val="24"/>
          <w:lang w:val="id-ID"/>
        </w:rPr>
        <w:t>KK</w:t>
      </w:r>
      <w:r w:rsidR="0083547F">
        <w:rPr>
          <w:rFonts w:ascii="Times New Roman" w:hAnsi="Times New Roman"/>
          <w:sz w:val="24"/>
          <w:szCs w:val="24"/>
          <w:lang w:val="id-ID"/>
        </w:rPr>
        <w:t>,90%</w:t>
      </w:r>
      <w:r w:rsidR="0083547F">
        <w:rPr>
          <w:rFonts w:ascii="Times New Roman" w:hAnsi="Times New Roman"/>
          <w:sz w:val="24"/>
          <w:szCs w:val="24"/>
        </w:rPr>
        <w:t xml:space="preserve"> </w:t>
      </w:r>
      <w:proofErr w:type="spellStart"/>
      <w:r w:rsidR="0083547F">
        <w:rPr>
          <w:rFonts w:ascii="Times New Roman" w:hAnsi="Times New Roman"/>
          <w:sz w:val="24"/>
          <w:szCs w:val="24"/>
        </w:rPr>
        <w:t>responden</w:t>
      </w:r>
      <w:proofErr w:type="spellEnd"/>
      <w:r w:rsidR="0083547F">
        <w:rPr>
          <w:rFonts w:ascii="Times New Roman" w:hAnsi="Times New Roman"/>
          <w:sz w:val="24"/>
          <w:szCs w:val="24"/>
          <w:lang w:val="id-ID"/>
        </w:rPr>
        <w:t xml:space="preserve"> </w:t>
      </w:r>
      <w:r w:rsidR="00DD6EE7">
        <w:rPr>
          <w:rFonts w:ascii="Times New Roman" w:hAnsi="Times New Roman"/>
          <w:sz w:val="24"/>
          <w:szCs w:val="24"/>
          <w:lang w:val="id-ID"/>
        </w:rPr>
        <w:t xml:space="preserve">menyatakan </w:t>
      </w:r>
      <w:r w:rsidR="00DD6EE7">
        <w:rPr>
          <w:rFonts w:ascii="Times New Roman" w:hAnsi="Times New Roman"/>
          <w:sz w:val="24"/>
          <w:szCs w:val="24"/>
          <w:lang w:val="id-ID"/>
        </w:rPr>
        <w:lastRenderedPageBreak/>
        <w:t xml:space="preserve">setuju bahwa </w:t>
      </w:r>
      <w:r w:rsidR="00DD6EE7" w:rsidRPr="004D1077">
        <w:rPr>
          <w:rFonts w:ascii="Times New Roman" w:hAnsi="Times New Roman"/>
          <w:sz w:val="24"/>
          <w:szCs w:val="24"/>
          <w:lang w:val="id-ID"/>
        </w:rPr>
        <w:t xml:space="preserve">meningkatnya harta kekayaan (laba usaha) </w:t>
      </w:r>
      <w:r w:rsidR="00557274">
        <w:rPr>
          <w:rFonts w:ascii="Times New Roman" w:hAnsi="Times New Roman"/>
          <w:sz w:val="24"/>
          <w:szCs w:val="24"/>
          <w:lang w:val="id-ID"/>
        </w:rPr>
        <w:t>KK</w:t>
      </w:r>
      <w:r w:rsidR="00DD6EE7">
        <w:rPr>
          <w:rFonts w:ascii="Times New Roman" w:hAnsi="Times New Roman"/>
          <w:sz w:val="24"/>
          <w:szCs w:val="24"/>
          <w:lang w:val="id-ID"/>
        </w:rPr>
        <w:t xml:space="preserve"> </w:t>
      </w:r>
      <w:r w:rsidR="00DD6EE7" w:rsidRPr="004D1077">
        <w:rPr>
          <w:rFonts w:ascii="Times New Roman" w:hAnsi="Times New Roman"/>
          <w:sz w:val="24"/>
          <w:szCs w:val="24"/>
          <w:lang w:val="id-ID"/>
        </w:rPr>
        <w:t>sekolah itu mencerminkan meningkatnya perilaku jujur di lingkungan sekolah</w:t>
      </w:r>
      <w:r w:rsidR="00557274">
        <w:rPr>
          <w:rFonts w:ascii="Times New Roman" w:hAnsi="Times New Roman"/>
          <w:sz w:val="24"/>
          <w:szCs w:val="24"/>
          <w:lang w:val="id-ID"/>
        </w:rPr>
        <w:t xml:space="preserve">. </w:t>
      </w:r>
    </w:p>
    <w:p w:rsidR="00A0750F" w:rsidRDefault="00557274" w:rsidP="004D1077">
      <w:pPr>
        <w:spacing w:after="0" w:line="480" w:lineRule="auto"/>
        <w:jc w:val="both"/>
        <w:rPr>
          <w:rFonts w:ascii="Times New Roman" w:hAnsi="Times New Roman"/>
          <w:sz w:val="24"/>
          <w:szCs w:val="24"/>
          <w:lang w:val="id-ID"/>
        </w:rPr>
      </w:pPr>
      <w:r>
        <w:rPr>
          <w:rFonts w:ascii="Times New Roman" w:hAnsi="Times New Roman"/>
          <w:sz w:val="24"/>
          <w:szCs w:val="24"/>
          <w:lang w:val="id-ID"/>
        </w:rPr>
        <w:tab/>
        <w:t>Selu</w:t>
      </w:r>
      <w:r w:rsidR="0083547F">
        <w:rPr>
          <w:rFonts w:ascii="Times New Roman" w:hAnsi="Times New Roman"/>
          <w:sz w:val="24"/>
          <w:szCs w:val="24"/>
          <w:lang w:val="id-ID"/>
        </w:rPr>
        <w:t xml:space="preserve">ruh sekolah </w:t>
      </w:r>
      <w:proofErr w:type="spellStart"/>
      <w:r w:rsidR="0083547F">
        <w:rPr>
          <w:rFonts w:ascii="Times New Roman" w:hAnsi="Times New Roman"/>
          <w:sz w:val="24"/>
          <w:szCs w:val="24"/>
        </w:rPr>
        <w:t>atau</w:t>
      </w:r>
      <w:proofErr w:type="spellEnd"/>
      <w:r w:rsidR="0083547F">
        <w:rPr>
          <w:rFonts w:ascii="Times New Roman" w:hAnsi="Times New Roman"/>
          <w:sz w:val="24"/>
          <w:szCs w:val="24"/>
        </w:rPr>
        <w:t xml:space="preserve"> </w:t>
      </w:r>
      <w:r w:rsidR="0083547F">
        <w:rPr>
          <w:rFonts w:ascii="Times New Roman" w:hAnsi="Times New Roman"/>
          <w:sz w:val="24"/>
          <w:szCs w:val="24"/>
          <w:lang w:val="id-ID"/>
        </w:rPr>
        <w:t>100%</w:t>
      </w:r>
      <w:r>
        <w:rPr>
          <w:rFonts w:ascii="Times New Roman" w:hAnsi="Times New Roman"/>
          <w:sz w:val="24"/>
          <w:szCs w:val="24"/>
          <w:lang w:val="id-ID"/>
        </w:rPr>
        <w:t xml:space="preserve"> juga menyatakan bahwa pendidikan karakter juga d</w:t>
      </w:r>
      <w:r w:rsidRPr="004D1077">
        <w:rPr>
          <w:rFonts w:ascii="Times New Roman" w:hAnsi="Times New Roman"/>
          <w:sz w:val="24"/>
          <w:szCs w:val="24"/>
          <w:lang w:val="id-ID"/>
        </w:rPr>
        <w:t>iintegrasikan secara holistik ke dalam sistem kepemimpinan dan manajemen sekolah</w:t>
      </w:r>
      <w:r>
        <w:rPr>
          <w:rFonts w:ascii="Times New Roman" w:hAnsi="Times New Roman"/>
          <w:sz w:val="24"/>
          <w:szCs w:val="24"/>
          <w:lang w:val="id-ID"/>
        </w:rPr>
        <w:t xml:space="preserve">. </w:t>
      </w:r>
      <w:r w:rsidRPr="004D1077">
        <w:rPr>
          <w:rFonts w:ascii="Times New Roman" w:hAnsi="Times New Roman"/>
          <w:sz w:val="24"/>
          <w:szCs w:val="24"/>
          <w:lang w:val="id-ID"/>
        </w:rPr>
        <w:t>Nilai-nilai utama yang dikembangkan di sekolah sebagai landasan pendidikan (pembentukan) karakter</w:t>
      </w:r>
      <w:r w:rsidR="00A0750F">
        <w:rPr>
          <w:rFonts w:ascii="Times New Roman" w:hAnsi="Times New Roman"/>
          <w:sz w:val="24"/>
          <w:szCs w:val="24"/>
          <w:lang w:val="id-ID"/>
        </w:rPr>
        <w:t xml:space="preserve"> ialah kejujuran, kedisiplinan, tanggungjawab, </w:t>
      </w:r>
      <w:r w:rsidR="00736E76" w:rsidRPr="00736E76">
        <w:rPr>
          <w:rFonts w:ascii="Times New Roman" w:hAnsi="Times New Roman"/>
          <w:sz w:val="24"/>
          <w:szCs w:val="24"/>
          <w:lang w:val="id-ID"/>
        </w:rPr>
        <w:t xml:space="preserve">moral keagamaan </w:t>
      </w:r>
      <w:r w:rsidR="00A0750F" w:rsidRPr="00736E76">
        <w:rPr>
          <w:rFonts w:ascii="Times New Roman" w:hAnsi="Times New Roman"/>
          <w:sz w:val="24"/>
          <w:szCs w:val="24"/>
          <w:lang w:val="id-ID"/>
        </w:rPr>
        <w:t>dan</w:t>
      </w:r>
      <w:r w:rsidR="00A0750F">
        <w:rPr>
          <w:rFonts w:ascii="Times New Roman" w:hAnsi="Times New Roman"/>
          <w:sz w:val="24"/>
          <w:szCs w:val="24"/>
          <w:lang w:val="id-ID"/>
        </w:rPr>
        <w:t xml:space="preserve"> kerjasama. Untuk </w:t>
      </w:r>
      <w:r w:rsidR="00A0750F" w:rsidRPr="004D1077">
        <w:rPr>
          <w:rFonts w:ascii="Times New Roman" w:hAnsi="Times New Roman"/>
          <w:sz w:val="24"/>
          <w:szCs w:val="24"/>
          <w:lang w:val="id-ID"/>
        </w:rPr>
        <w:t>mendukung keberhasilan pelaksanaan pendidikan karakter</w:t>
      </w:r>
      <w:r w:rsidR="00A0750F">
        <w:rPr>
          <w:rFonts w:ascii="Times New Roman" w:hAnsi="Times New Roman"/>
          <w:sz w:val="24"/>
          <w:szCs w:val="24"/>
          <w:lang w:val="id-ID"/>
        </w:rPr>
        <w:t xml:space="preserve">, sekolah menerapkan (1) </w:t>
      </w:r>
      <w:r w:rsidR="00A0750F" w:rsidRPr="004D1077">
        <w:rPr>
          <w:rFonts w:ascii="Times New Roman" w:hAnsi="Times New Roman"/>
          <w:sz w:val="24"/>
          <w:szCs w:val="24"/>
          <w:lang w:val="id-ID"/>
        </w:rPr>
        <w:t xml:space="preserve">sistem </w:t>
      </w:r>
      <w:r w:rsidR="00A0750F" w:rsidRPr="004D1077">
        <w:rPr>
          <w:rFonts w:ascii="Times New Roman" w:hAnsi="Times New Roman"/>
          <w:i/>
          <w:sz w:val="24"/>
          <w:szCs w:val="24"/>
          <w:lang w:val="id-ID"/>
        </w:rPr>
        <w:t>reward and punishment</w:t>
      </w:r>
      <w:r w:rsidR="00A0750F">
        <w:rPr>
          <w:rFonts w:ascii="Times New Roman" w:hAnsi="Times New Roman"/>
          <w:sz w:val="24"/>
          <w:szCs w:val="24"/>
          <w:lang w:val="id-ID"/>
        </w:rPr>
        <w:t xml:space="preserve"> (50%), (2) </w:t>
      </w:r>
      <w:r w:rsidR="00A0750F" w:rsidRPr="004D1077">
        <w:rPr>
          <w:rFonts w:ascii="Times New Roman" w:hAnsi="Times New Roman"/>
          <w:sz w:val="24"/>
          <w:szCs w:val="24"/>
          <w:lang w:val="id-ID"/>
        </w:rPr>
        <w:t>keteladanan struktural/verti</w:t>
      </w:r>
      <w:r w:rsidR="00A0750F">
        <w:rPr>
          <w:rFonts w:ascii="Times New Roman" w:hAnsi="Times New Roman"/>
          <w:sz w:val="24"/>
          <w:szCs w:val="24"/>
          <w:lang w:val="id-ID"/>
        </w:rPr>
        <w:t>k</w:t>
      </w:r>
      <w:r w:rsidR="00A0750F" w:rsidRPr="004D1077">
        <w:rPr>
          <w:rFonts w:ascii="Times New Roman" w:hAnsi="Times New Roman"/>
          <w:sz w:val="24"/>
          <w:szCs w:val="24"/>
          <w:lang w:val="id-ID"/>
        </w:rPr>
        <w:t>al</w:t>
      </w:r>
      <w:r w:rsidR="00A0750F">
        <w:rPr>
          <w:rFonts w:ascii="Times New Roman" w:hAnsi="Times New Roman"/>
          <w:sz w:val="24"/>
          <w:szCs w:val="24"/>
          <w:lang w:val="id-ID"/>
        </w:rPr>
        <w:t xml:space="preserve">, yaitu </w:t>
      </w:r>
      <w:r w:rsidR="00A0750F" w:rsidRPr="004D1077">
        <w:rPr>
          <w:rFonts w:ascii="Times New Roman" w:hAnsi="Times New Roman"/>
          <w:sz w:val="24"/>
          <w:szCs w:val="24"/>
          <w:lang w:val="id-ID"/>
        </w:rPr>
        <w:t>dari pimpinan kepada yang dipimpin</w:t>
      </w:r>
      <w:r w:rsidR="00A0750F">
        <w:rPr>
          <w:rFonts w:ascii="Times New Roman" w:hAnsi="Times New Roman"/>
          <w:sz w:val="24"/>
          <w:szCs w:val="24"/>
          <w:lang w:val="id-ID"/>
        </w:rPr>
        <w:t xml:space="preserve">, atau </w:t>
      </w:r>
      <w:r w:rsidR="00A0750F" w:rsidRPr="004D1077">
        <w:rPr>
          <w:rFonts w:ascii="Times New Roman" w:hAnsi="Times New Roman"/>
          <w:sz w:val="24"/>
          <w:szCs w:val="24"/>
          <w:lang w:val="id-ID"/>
        </w:rPr>
        <w:t>dari senior kepada junior</w:t>
      </w:r>
      <w:r w:rsidR="00A0750F">
        <w:rPr>
          <w:rFonts w:ascii="Times New Roman" w:hAnsi="Times New Roman"/>
          <w:sz w:val="24"/>
          <w:szCs w:val="24"/>
          <w:lang w:val="id-ID"/>
        </w:rPr>
        <w:t xml:space="preserve"> (60%), </w:t>
      </w:r>
      <w:r w:rsidR="00A0750F" w:rsidRPr="004D1077">
        <w:rPr>
          <w:rFonts w:ascii="Times New Roman" w:hAnsi="Times New Roman"/>
          <w:sz w:val="24"/>
          <w:szCs w:val="24"/>
          <w:lang w:val="id-ID"/>
        </w:rPr>
        <w:t xml:space="preserve"> </w:t>
      </w:r>
      <w:r w:rsidR="00A0750F">
        <w:rPr>
          <w:rFonts w:ascii="Times New Roman" w:hAnsi="Times New Roman"/>
          <w:sz w:val="24"/>
          <w:szCs w:val="24"/>
          <w:lang w:val="id-ID"/>
        </w:rPr>
        <w:t xml:space="preserve">dan (3) </w:t>
      </w:r>
      <w:r w:rsidR="00A0750F" w:rsidRPr="004D1077">
        <w:rPr>
          <w:rFonts w:ascii="Times New Roman" w:hAnsi="Times New Roman"/>
          <w:sz w:val="24"/>
          <w:szCs w:val="24"/>
          <w:lang w:val="id-ID"/>
        </w:rPr>
        <w:t>keteladanan horizontal</w:t>
      </w:r>
      <w:r w:rsidR="00A0750F">
        <w:rPr>
          <w:rFonts w:ascii="Times New Roman" w:hAnsi="Times New Roman"/>
          <w:sz w:val="24"/>
          <w:szCs w:val="24"/>
          <w:lang w:val="id-ID"/>
        </w:rPr>
        <w:t>, yaitu d</w:t>
      </w:r>
      <w:r w:rsidR="00A0750F" w:rsidRPr="004D1077">
        <w:rPr>
          <w:rFonts w:ascii="Times New Roman" w:hAnsi="Times New Roman"/>
          <w:sz w:val="24"/>
          <w:szCs w:val="24"/>
          <w:lang w:val="id-ID"/>
        </w:rPr>
        <w:t>ari sejawat kepada sejawat; dari senior kepada se</w:t>
      </w:r>
      <w:r w:rsidR="00BF2BA4" w:rsidRPr="004D1077">
        <w:rPr>
          <w:rFonts w:ascii="Times New Roman" w:hAnsi="Times New Roman"/>
          <w:sz w:val="24"/>
          <w:szCs w:val="24"/>
          <w:lang w:val="id-ID"/>
        </w:rPr>
        <w:t>nior; dari junior kepada junior (</w:t>
      </w:r>
      <w:r w:rsidR="00BF2BA4">
        <w:rPr>
          <w:rFonts w:ascii="Times New Roman" w:hAnsi="Times New Roman"/>
          <w:sz w:val="24"/>
          <w:szCs w:val="24"/>
          <w:lang w:val="id-ID"/>
        </w:rPr>
        <w:t>37%</w:t>
      </w:r>
      <w:r w:rsidR="00BF2BA4" w:rsidRPr="004D1077">
        <w:rPr>
          <w:rFonts w:ascii="Times New Roman" w:hAnsi="Times New Roman"/>
          <w:sz w:val="24"/>
          <w:szCs w:val="24"/>
          <w:lang w:val="id-ID"/>
        </w:rPr>
        <w:t>)</w:t>
      </w:r>
      <w:r w:rsidR="00BF2BA4">
        <w:rPr>
          <w:rFonts w:ascii="Times New Roman" w:hAnsi="Times New Roman"/>
          <w:sz w:val="24"/>
          <w:szCs w:val="24"/>
          <w:lang w:val="id-ID"/>
        </w:rPr>
        <w:t xml:space="preserve">. </w:t>
      </w:r>
    </w:p>
    <w:p w:rsidR="00586E34" w:rsidRPr="00586E34" w:rsidRDefault="00BF2BA4" w:rsidP="004D1077">
      <w:pPr>
        <w:spacing w:after="0" w:line="480" w:lineRule="auto"/>
        <w:jc w:val="both"/>
        <w:rPr>
          <w:rFonts w:ascii="Times New Roman" w:hAnsi="Times New Roman"/>
          <w:sz w:val="24"/>
          <w:szCs w:val="24"/>
          <w:lang w:val="id-ID"/>
        </w:rPr>
      </w:pPr>
      <w:r>
        <w:rPr>
          <w:rFonts w:ascii="Times New Roman" w:hAnsi="Times New Roman"/>
          <w:sz w:val="24"/>
          <w:szCs w:val="24"/>
          <w:lang w:val="id-ID"/>
        </w:rPr>
        <w:tab/>
        <w:t xml:space="preserve">Berkaian dengan </w:t>
      </w:r>
      <w:r w:rsidRPr="004D1077">
        <w:rPr>
          <w:rFonts w:ascii="Times New Roman" w:hAnsi="Times New Roman"/>
          <w:sz w:val="24"/>
          <w:szCs w:val="24"/>
          <w:lang w:val="id-ID"/>
        </w:rPr>
        <w:t>kadar keberhasilan pelaksanaan pendidikan karakter di sekolah</w:t>
      </w:r>
      <w:r>
        <w:rPr>
          <w:rFonts w:ascii="Times New Roman" w:hAnsi="Times New Roman"/>
          <w:sz w:val="24"/>
          <w:szCs w:val="24"/>
          <w:lang w:val="id-ID"/>
        </w:rPr>
        <w:t xml:space="preserve">, hanya 2 dari 30 SD (7%) yang berani menjawab sangat berhasil, </w:t>
      </w:r>
      <w:r w:rsidR="00586E34">
        <w:rPr>
          <w:rFonts w:ascii="Times New Roman" w:hAnsi="Times New Roman"/>
          <w:sz w:val="24"/>
          <w:szCs w:val="24"/>
          <w:lang w:val="id-ID"/>
        </w:rPr>
        <w:t xml:space="preserve">24 dari 30 SD (80%) menyatakan cukup berhasil, dan hanya 3 dari 30 SD (10%) yang menyatakan pendidikan karakternya kurang </w:t>
      </w:r>
      <w:r w:rsidR="00586E34" w:rsidRPr="00586E34">
        <w:rPr>
          <w:rFonts w:ascii="Times New Roman" w:hAnsi="Times New Roman"/>
          <w:sz w:val="24"/>
          <w:szCs w:val="24"/>
          <w:lang w:val="id-ID"/>
        </w:rPr>
        <w:t xml:space="preserve">berhasil. </w:t>
      </w:r>
      <w:r w:rsidR="00586E34">
        <w:rPr>
          <w:rFonts w:ascii="Times New Roman" w:hAnsi="Times New Roman"/>
          <w:sz w:val="24"/>
          <w:szCs w:val="24"/>
          <w:lang w:val="id-ID"/>
        </w:rPr>
        <w:t>F</w:t>
      </w:r>
      <w:r w:rsidR="00586E34" w:rsidRPr="004D1077">
        <w:rPr>
          <w:rFonts w:ascii="Times New Roman" w:hAnsi="Times New Roman"/>
          <w:sz w:val="24"/>
          <w:szCs w:val="24"/>
          <w:lang w:val="id-ID"/>
        </w:rPr>
        <w:t xml:space="preserve">aktor-faktor yang mendukung pelaksanaan pendidikan karakter di sekolah </w:t>
      </w:r>
      <w:r w:rsidR="00586E34">
        <w:rPr>
          <w:rFonts w:ascii="Times New Roman" w:hAnsi="Times New Roman"/>
          <w:sz w:val="24"/>
          <w:szCs w:val="24"/>
          <w:lang w:val="id-ID"/>
        </w:rPr>
        <w:t>ialah sikap positif guru, Kepala Sekolah, siswa, orang tua, lingkungan sekolah dan masyarakat, sedangkan f</w:t>
      </w:r>
      <w:r w:rsidR="00586E34" w:rsidRPr="004D1077">
        <w:rPr>
          <w:rFonts w:ascii="Times New Roman" w:hAnsi="Times New Roman"/>
          <w:sz w:val="24"/>
          <w:szCs w:val="24"/>
          <w:lang w:val="id-ID"/>
        </w:rPr>
        <w:t xml:space="preserve">aktor-faktor </w:t>
      </w:r>
      <w:r w:rsidR="00586E34">
        <w:rPr>
          <w:rFonts w:ascii="Times New Roman" w:hAnsi="Times New Roman"/>
          <w:sz w:val="24"/>
          <w:szCs w:val="24"/>
          <w:lang w:val="id-ID"/>
        </w:rPr>
        <w:t xml:space="preserve">penghambat </w:t>
      </w:r>
      <w:r w:rsidR="00586E34" w:rsidRPr="004D1077">
        <w:rPr>
          <w:rFonts w:ascii="Times New Roman" w:hAnsi="Times New Roman"/>
          <w:sz w:val="24"/>
          <w:szCs w:val="24"/>
          <w:lang w:val="id-ID"/>
        </w:rPr>
        <w:t>pelaksanaan pendidikan</w:t>
      </w:r>
      <w:r w:rsidR="00586E34">
        <w:rPr>
          <w:rFonts w:ascii="Times New Roman" w:hAnsi="Times New Roman"/>
          <w:sz w:val="24"/>
          <w:szCs w:val="24"/>
          <w:lang w:val="id-ID"/>
        </w:rPr>
        <w:t xml:space="preserve"> karakter ialah </w:t>
      </w:r>
      <w:r w:rsidR="00FC6C13">
        <w:rPr>
          <w:rFonts w:ascii="Times New Roman" w:hAnsi="Times New Roman"/>
          <w:sz w:val="24"/>
          <w:szCs w:val="24"/>
          <w:lang w:val="id-ID"/>
        </w:rPr>
        <w:t xml:space="preserve">kurang pahamnya beberapa siswa maupun guru terhadap esensi pendidikan karakter, terlalu banyak tugas yang guru harus emban, dan rendahnya kedisiplinan dikalangan beberapa guru, siswa, maupun orang tua siswa.  </w:t>
      </w:r>
    </w:p>
    <w:p w:rsidR="00586E34" w:rsidRDefault="00EA2DFB" w:rsidP="004D1077">
      <w:pPr>
        <w:spacing w:after="0" w:line="480" w:lineRule="auto"/>
        <w:jc w:val="both"/>
        <w:rPr>
          <w:rFonts w:ascii="Times New Roman" w:hAnsi="Times New Roman"/>
          <w:sz w:val="24"/>
          <w:szCs w:val="24"/>
          <w:lang w:val="id-ID"/>
        </w:rPr>
      </w:pPr>
      <w:r>
        <w:rPr>
          <w:rFonts w:ascii="Times New Roman" w:hAnsi="Times New Roman"/>
          <w:sz w:val="24"/>
          <w:szCs w:val="24"/>
          <w:lang w:val="id-ID"/>
        </w:rPr>
        <w:tab/>
        <w:t xml:space="preserve">Untuk </w:t>
      </w:r>
      <w:r w:rsidRPr="004D1077">
        <w:rPr>
          <w:rFonts w:ascii="Times New Roman" w:hAnsi="Times New Roman"/>
          <w:sz w:val="24"/>
          <w:szCs w:val="24"/>
          <w:lang w:val="id-ID"/>
        </w:rPr>
        <w:t>meningkatkan efektifitas pelaksanaan pendidikan karakter</w:t>
      </w:r>
      <w:r>
        <w:rPr>
          <w:rFonts w:ascii="Times New Roman" w:hAnsi="Times New Roman"/>
          <w:sz w:val="24"/>
          <w:szCs w:val="24"/>
          <w:lang w:val="id-ID"/>
        </w:rPr>
        <w:t xml:space="preserve">, sekolah-sekolah tersebut mengusulkan pengintensifan sosialisasi pendidikan karakter di </w:t>
      </w:r>
      <w:r>
        <w:rPr>
          <w:rFonts w:ascii="Times New Roman" w:hAnsi="Times New Roman"/>
          <w:sz w:val="24"/>
          <w:szCs w:val="24"/>
          <w:lang w:val="id-ID"/>
        </w:rPr>
        <w:lastRenderedPageBreak/>
        <w:t xml:space="preserve">sekolah dan melanjutkan secara intensif program KK. Kemudian kepada Pemerintah </w:t>
      </w:r>
      <w:r w:rsidRPr="004D1077">
        <w:rPr>
          <w:rFonts w:ascii="Times New Roman" w:hAnsi="Times New Roman"/>
          <w:sz w:val="24"/>
          <w:szCs w:val="24"/>
          <w:lang w:val="id-ID"/>
        </w:rPr>
        <w:t>(Dinas Pendidikan)</w:t>
      </w:r>
      <w:r>
        <w:rPr>
          <w:rFonts w:ascii="Times New Roman" w:hAnsi="Times New Roman"/>
          <w:sz w:val="24"/>
          <w:szCs w:val="24"/>
          <w:lang w:val="id-ID"/>
        </w:rPr>
        <w:t xml:space="preserve">, sekolah-sekolah </w:t>
      </w:r>
      <w:r w:rsidRPr="004D1077">
        <w:rPr>
          <w:rFonts w:ascii="Times New Roman" w:hAnsi="Times New Roman"/>
          <w:sz w:val="24"/>
          <w:szCs w:val="24"/>
          <w:lang w:val="id-ID"/>
        </w:rPr>
        <w:t xml:space="preserve"> </w:t>
      </w:r>
      <w:r>
        <w:rPr>
          <w:rFonts w:ascii="Times New Roman" w:hAnsi="Times New Roman"/>
          <w:sz w:val="24"/>
          <w:szCs w:val="24"/>
          <w:lang w:val="id-ID"/>
        </w:rPr>
        <w:t>mengharapkan diadakannya pelatihan-pelatihan khusus terkait strategi implemen</w:t>
      </w:r>
      <w:r w:rsidR="00CE313A">
        <w:rPr>
          <w:rFonts w:ascii="Times New Roman" w:hAnsi="Times New Roman"/>
          <w:sz w:val="24"/>
          <w:szCs w:val="24"/>
          <w:lang w:val="id-ID"/>
        </w:rPr>
        <w:t>t</w:t>
      </w:r>
      <w:r>
        <w:rPr>
          <w:rFonts w:ascii="Times New Roman" w:hAnsi="Times New Roman"/>
          <w:sz w:val="24"/>
          <w:szCs w:val="24"/>
          <w:lang w:val="id-ID"/>
        </w:rPr>
        <w:t>asi pendidikan karakter dan pemberian tambahan modal penguatan untuk implementasi progam KK.</w:t>
      </w:r>
    </w:p>
    <w:p w:rsidR="00EA2DFB" w:rsidRPr="00F95E29" w:rsidRDefault="00F95E29" w:rsidP="00F95E29">
      <w:pPr>
        <w:pStyle w:val="ListParagraph"/>
        <w:numPr>
          <w:ilvl w:val="1"/>
          <w:numId w:val="9"/>
        </w:numPr>
        <w:tabs>
          <w:tab w:val="left" w:pos="284"/>
          <w:tab w:val="left" w:pos="2943"/>
          <w:tab w:val="left" w:pos="7176"/>
        </w:tabs>
        <w:spacing w:before="240" w:after="120" w:line="480" w:lineRule="auto"/>
        <w:jc w:val="both"/>
        <w:rPr>
          <w:rFonts w:ascii="Times New Roman" w:hAnsi="Times New Roman"/>
          <w:b/>
          <w:sz w:val="24"/>
          <w:szCs w:val="24"/>
          <w:lang w:val="id-ID"/>
        </w:rPr>
      </w:pPr>
      <w:proofErr w:type="spellStart"/>
      <w:r>
        <w:rPr>
          <w:rFonts w:ascii="Times New Roman" w:hAnsi="Times New Roman"/>
          <w:b/>
          <w:sz w:val="24"/>
          <w:szCs w:val="24"/>
        </w:rPr>
        <w:t>Implementasi</w:t>
      </w:r>
      <w:proofErr w:type="spellEnd"/>
      <w:r>
        <w:rPr>
          <w:rFonts w:ascii="Times New Roman" w:hAnsi="Times New Roman"/>
          <w:b/>
          <w:sz w:val="24"/>
          <w:szCs w:val="24"/>
        </w:rPr>
        <w:t xml:space="preserve"> </w:t>
      </w:r>
      <w:r w:rsidR="00EA2DFB" w:rsidRPr="00F95E29">
        <w:rPr>
          <w:rFonts w:ascii="Times New Roman" w:hAnsi="Times New Roman"/>
          <w:b/>
          <w:sz w:val="24"/>
          <w:szCs w:val="24"/>
          <w:lang w:val="id-ID"/>
        </w:rPr>
        <w:t>di S</w:t>
      </w:r>
      <w:r w:rsidR="006C225D" w:rsidRPr="00F95E29">
        <w:rPr>
          <w:rFonts w:ascii="Times New Roman" w:hAnsi="Times New Roman"/>
          <w:b/>
          <w:sz w:val="24"/>
          <w:szCs w:val="24"/>
          <w:lang w:val="id-ID"/>
        </w:rPr>
        <w:t xml:space="preserve">MP </w:t>
      </w:r>
    </w:p>
    <w:p w:rsidR="009B2317" w:rsidRDefault="009B2317" w:rsidP="004D1077">
      <w:pPr>
        <w:tabs>
          <w:tab w:val="left" w:pos="709"/>
          <w:tab w:val="left" w:pos="2943"/>
          <w:tab w:val="left" w:pos="7176"/>
        </w:tabs>
        <w:spacing w:after="120" w:line="480" w:lineRule="auto"/>
        <w:jc w:val="both"/>
        <w:rPr>
          <w:rFonts w:ascii="Times New Roman" w:hAnsi="Times New Roman"/>
          <w:sz w:val="24"/>
          <w:szCs w:val="24"/>
          <w:lang w:val="id-ID"/>
        </w:rPr>
      </w:pPr>
      <w:r>
        <w:rPr>
          <w:rFonts w:ascii="Times New Roman" w:hAnsi="Times New Roman"/>
          <w:sz w:val="24"/>
          <w:szCs w:val="24"/>
          <w:lang w:val="id-ID"/>
        </w:rPr>
        <w:tab/>
      </w:r>
      <w:r w:rsidR="00CE313A" w:rsidRPr="00CE313A">
        <w:rPr>
          <w:rFonts w:ascii="Times New Roman" w:hAnsi="Times New Roman"/>
          <w:sz w:val="24"/>
          <w:szCs w:val="24"/>
          <w:lang w:val="id-ID"/>
        </w:rPr>
        <w:t xml:space="preserve">Seperti halnya dengan SD, tidak semua SMP dapat digali informasinya. Dari 38 SMP yang didaftar sebagai SMP sasaran, hanya 33 yang dapat digali. </w:t>
      </w:r>
      <w:r>
        <w:rPr>
          <w:rFonts w:ascii="Times New Roman" w:hAnsi="Times New Roman"/>
          <w:sz w:val="24"/>
          <w:szCs w:val="24"/>
          <w:lang w:val="id-ID"/>
        </w:rPr>
        <w:t>Nama-nama SD responden (pemberi data)</w:t>
      </w:r>
      <w:r w:rsidR="00BD7127">
        <w:rPr>
          <w:rFonts w:ascii="Times New Roman" w:hAnsi="Times New Roman"/>
          <w:sz w:val="24"/>
          <w:szCs w:val="24"/>
          <w:lang w:val="id-ID"/>
        </w:rPr>
        <w:t xml:space="preserve"> seperti pada tabel 3.</w:t>
      </w:r>
    </w:p>
    <w:p w:rsidR="00BD7127" w:rsidRDefault="00BD7127" w:rsidP="00BD7127">
      <w:pPr>
        <w:tabs>
          <w:tab w:val="left" w:pos="2943"/>
          <w:tab w:val="left" w:pos="7176"/>
        </w:tabs>
        <w:spacing w:after="0" w:line="480" w:lineRule="auto"/>
        <w:ind w:firstLine="720"/>
        <w:jc w:val="both"/>
        <w:rPr>
          <w:rFonts w:ascii="Times New Roman" w:hAnsi="Times New Roman"/>
          <w:sz w:val="24"/>
          <w:szCs w:val="24"/>
          <w:lang w:val="id-ID"/>
        </w:rPr>
      </w:pPr>
      <w:r>
        <w:rPr>
          <w:rFonts w:ascii="Times New Roman" w:hAnsi="Times New Roman"/>
          <w:sz w:val="24"/>
          <w:szCs w:val="24"/>
          <w:lang w:val="id-ID"/>
        </w:rPr>
        <w:t xml:space="preserve">Data-data yang ada menunjukkan bahwa mayoritas SMP (31 dari 33 SMP atau 94%) menyatakan bahwa </w:t>
      </w:r>
      <w:r w:rsidRPr="004D1077">
        <w:rPr>
          <w:rFonts w:ascii="Times New Roman" w:hAnsi="Times New Roman"/>
          <w:sz w:val="24"/>
          <w:szCs w:val="24"/>
          <w:lang w:val="id-ID"/>
        </w:rPr>
        <w:t>tujuan akhir pendidikan karakter</w:t>
      </w:r>
      <w:r>
        <w:rPr>
          <w:rFonts w:ascii="Times New Roman" w:hAnsi="Times New Roman"/>
          <w:sz w:val="24"/>
          <w:szCs w:val="24"/>
          <w:lang w:val="id-ID"/>
        </w:rPr>
        <w:t xml:space="preserve"> ialah bahwa pem</w:t>
      </w:r>
      <w:r w:rsidRPr="004D1077">
        <w:rPr>
          <w:rFonts w:ascii="Times New Roman" w:hAnsi="Times New Roman"/>
          <w:sz w:val="24"/>
          <w:szCs w:val="24"/>
          <w:lang w:val="id-ID"/>
        </w:rPr>
        <w:t>belajar memiliki pemahaman dan kepedulian serta bertindak berdasarkan nilai-nilai etika inti</w:t>
      </w:r>
      <w:r>
        <w:rPr>
          <w:rFonts w:ascii="Times New Roman" w:hAnsi="Times New Roman"/>
          <w:sz w:val="24"/>
          <w:szCs w:val="24"/>
          <w:lang w:val="id-ID"/>
        </w:rPr>
        <w:t xml:space="preserve">. </w:t>
      </w:r>
      <w:r w:rsidRPr="00CE313A">
        <w:rPr>
          <w:rFonts w:ascii="Times New Roman" w:hAnsi="Times New Roman"/>
          <w:sz w:val="24"/>
          <w:szCs w:val="24"/>
          <w:lang w:val="id-ID"/>
        </w:rPr>
        <w:t xml:space="preserve">Pernyataan ini memperkuat realita yang ada bahwa </w:t>
      </w:r>
      <w:r>
        <w:rPr>
          <w:rFonts w:ascii="Times New Roman" w:hAnsi="Times New Roman"/>
          <w:sz w:val="24"/>
          <w:szCs w:val="24"/>
          <w:lang w:val="id-ID"/>
        </w:rPr>
        <w:t>hampir seluruh SMP (30 dari 33 SMP</w:t>
      </w:r>
      <w:r w:rsidRPr="00CE313A">
        <w:rPr>
          <w:rFonts w:ascii="Times New Roman" w:hAnsi="Times New Roman"/>
          <w:sz w:val="24"/>
          <w:szCs w:val="24"/>
          <w:lang w:val="id-ID"/>
        </w:rPr>
        <w:t xml:space="preserve"> atau </w:t>
      </w:r>
      <w:r>
        <w:rPr>
          <w:rFonts w:ascii="Times New Roman" w:hAnsi="Times New Roman"/>
          <w:sz w:val="24"/>
          <w:szCs w:val="24"/>
          <w:lang w:val="id-ID"/>
        </w:rPr>
        <w:t>91</w:t>
      </w:r>
      <w:r w:rsidRPr="00CE313A">
        <w:rPr>
          <w:rFonts w:ascii="Times New Roman" w:hAnsi="Times New Roman"/>
          <w:sz w:val="24"/>
          <w:szCs w:val="24"/>
          <w:lang w:val="id-ID"/>
        </w:rPr>
        <w:t xml:space="preserve">%) menyatakan telah </w:t>
      </w:r>
      <w:r w:rsidRPr="004D1077">
        <w:rPr>
          <w:rFonts w:ascii="Times New Roman" w:hAnsi="Times New Roman"/>
          <w:sz w:val="24"/>
          <w:szCs w:val="24"/>
          <w:lang w:val="id-ID"/>
        </w:rPr>
        <w:t>melaksanakan pendidikan karakter</w:t>
      </w:r>
      <w:r>
        <w:rPr>
          <w:rFonts w:ascii="Times New Roman" w:hAnsi="Times New Roman"/>
          <w:sz w:val="24"/>
          <w:szCs w:val="24"/>
          <w:lang w:val="id-ID"/>
        </w:rPr>
        <w:t xml:space="preserve">. Berbeda dengan SD yang melaksanakan proses belajar mengajar secara tematik (khususnya bagi kelas 1-4), pelaksanaan pendidikan karakter di SMP dilakukan secara integratif (dinyatakan oleh 30 dari 33 SMP atau 91%), dan hanya beberapa SMP yang melaksanakan pendidikan karakter melalui pembelajaran tematik (5 dari 33 SMP atau 15%) dan hanya beberapa SMP (5 dari 33 SMP atau 15%) yang melaksanakannya melalui matapelajaran mandiri/khusus. Secara tematik, pendidikan karakter di SMP dilakukan melalui tema-tema lingkungan dan sosial keagamaan. Secara integratif, pendidikan karakter disisipkan ke dalam semua matapelajaran, terutama matapelajaran Agama, PKN, Bahasa Indonesia, dan secara mandiri (dilaksanakan secara khusus dengan alokasi </w:t>
      </w:r>
      <w:r>
        <w:rPr>
          <w:rFonts w:ascii="Times New Roman" w:hAnsi="Times New Roman"/>
          <w:sz w:val="24"/>
          <w:szCs w:val="24"/>
          <w:lang w:val="id-ID"/>
        </w:rPr>
        <w:lastRenderedPageBreak/>
        <w:t>waktu khusus) pendidikan karakter disajikan dalam kegiatan pembelajaran yang berkaitan dengan kegiatan keagamaan dan lingkungan hidup dengan durasi waktu satu hingga dua jam per minggu.</w:t>
      </w:r>
    </w:p>
    <w:p w:rsidR="00981588" w:rsidRDefault="00981588" w:rsidP="00981588">
      <w:pPr>
        <w:tabs>
          <w:tab w:val="left" w:pos="851"/>
        </w:tabs>
        <w:spacing w:after="240" w:line="480" w:lineRule="auto"/>
        <w:jc w:val="center"/>
        <w:rPr>
          <w:rFonts w:ascii="Times New Roman" w:hAnsi="Times New Roman"/>
          <w:sz w:val="24"/>
          <w:szCs w:val="24"/>
          <w:lang w:val="id-ID"/>
        </w:rPr>
      </w:pPr>
      <w:r>
        <w:rPr>
          <w:rFonts w:ascii="Times New Roman" w:hAnsi="Times New Roman"/>
          <w:sz w:val="24"/>
          <w:szCs w:val="24"/>
          <w:lang w:val="id-ID"/>
        </w:rPr>
        <w:t>Tabel 3  Sekolah yang dimonitoring</w:t>
      </w:r>
    </w:p>
    <w:tbl>
      <w:tblPr>
        <w:tblW w:w="9072" w:type="dxa"/>
        <w:jc w:val="center"/>
        <w:tblBorders>
          <w:top w:val="single" w:sz="12" w:space="0" w:color="000000"/>
          <w:left w:val="single" w:sz="12" w:space="0" w:color="000000"/>
          <w:bottom w:val="thickThinSmallGap" w:sz="24" w:space="0" w:color="auto"/>
          <w:right w:val="single" w:sz="12" w:space="0" w:color="000000"/>
          <w:insideH w:val="single" w:sz="4" w:space="0" w:color="000000"/>
          <w:insideV w:val="single" w:sz="4" w:space="0" w:color="000000"/>
        </w:tblBorders>
        <w:tblLook w:val="04A0" w:firstRow="1" w:lastRow="0" w:firstColumn="1" w:lastColumn="0" w:noHBand="0" w:noVBand="1"/>
      </w:tblPr>
      <w:tblGrid>
        <w:gridCol w:w="567"/>
        <w:gridCol w:w="3848"/>
        <w:gridCol w:w="565"/>
        <w:gridCol w:w="4092"/>
      </w:tblGrid>
      <w:tr w:rsidR="00FE1764" w:rsidRPr="00757CC5">
        <w:trPr>
          <w:trHeight w:hRule="exact" w:val="284"/>
          <w:jc w:val="center"/>
        </w:trPr>
        <w:tc>
          <w:tcPr>
            <w:tcW w:w="9072" w:type="dxa"/>
            <w:gridSpan w:val="4"/>
            <w:tcBorders>
              <w:top w:val="single" w:sz="12" w:space="0" w:color="000000"/>
              <w:bottom w:val="single" w:sz="12" w:space="0" w:color="000000"/>
            </w:tcBorders>
            <w:vAlign w:val="center"/>
          </w:tcPr>
          <w:p w:rsidR="00FE1764" w:rsidRPr="00773DCF" w:rsidRDefault="00FE1764" w:rsidP="004D1077">
            <w:pPr>
              <w:tabs>
                <w:tab w:val="left" w:pos="851"/>
              </w:tabs>
              <w:spacing w:after="0" w:line="480" w:lineRule="auto"/>
              <w:jc w:val="center"/>
              <w:rPr>
                <w:rFonts w:ascii="Times New Roman" w:hAnsi="Times New Roman"/>
                <w:b/>
                <w:sz w:val="20"/>
                <w:szCs w:val="20"/>
                <w:lang w:val="id-ID"/>
              </w:rPr>
            </w:pPr>
            <w:r>
              <w:rPr>
                <w:lang w:val="id-ID"/>
              </w:rPr>
              <w:tab/>
            </w:r>
            <w:r w:rsidRPr="00773DCF">
              <w:rPr>
                <w:rFonts w:ascii="Times New Roman" w:hAnsi="Times New Roman"/>
                <w:b/>
                <w:sz w:val="20"/>
                <w:szCs w:val="20"/>
                <w:lang w:val="id-ID"/>
              </w:rPr>
              <w:t xml:space="preserve">SEKOLAH </w:t>
            </w:r>
            <w:r>
              <w:rPr>
                <w:rFonts w:ascii="Times New Roman" w:hAnsi="Times New Roman"/>
                <w:b/>
                <w:sz w:val="20"/>
                <w:szCs w:val="20"/>
                <w:lang w:val="id-ID"/>
              </w:rPr>
              <w:t>MENENGAH PERTAMA (SMP)</w:t>
            </w:r>
          </w:p>
        </w:tc>
      </w:tr>
      <w:tr w:rsidR="00FE1764" w:rsidRPr="00757CC5">
        <w:trPr>
          <w:trHeight w:hRule="exact" w:val="284"/>
          <w:jc w:val="center"/>
        </w:trPr>
        <w:tc>
          <w:tcPr>
            <w:tcW w:w="567" w:type="dxa"/>
            <w:tcBorders>
              <w:top w:val="single" w:sz="12" w:space="0" w:color="000000"/>
              <w:bottom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No.</w:t>
            </w:r>
          </w:p>
        </w:tc>
        <w:tc>
          <w:tcPr>
            <w:tcW w:w="3848" w:type="dxa"/>
            <w:tcBorders>
              <w:top w:val="single" w:sz="12" w:space="0" w:color="000000"/>
              <w:left w:val="single" w:sz="12" w:space="0" w:color="000000"/>
              <w:bottom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Sekolah</w:t>
            </w:r>
          </w:p>
        </w:tc>
        <w:tc>
          <w:tcPr>
            <w:tcW w:w="565" w:type="dxa"/>
            <w:tcBorders>
              <w:top w:val="single" w:sz="12" w:space="0" w:color="000000"/>
              <w:left w:val="single" w:sz="12" w:space="0" w:color="000000"/>
              <w:bottom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 xml:space="preserve">No. </w:t>
            </w:r>
          </w:p>
        </w:tc>
        <w:tc>
          <w:tcPr>
            <w:tcW w:w="4092" w:type="dxa"/>
            <w:tcBorders>
              <w:top w:val="single" w:sz="12" w:space="0" w:color="000000"/>
              <w:left w:val="single" w:sz="12" w:space="0" w:color="000000"/>
              <w:bottom w:val="single" w:sz="12" w:space="0" w:color="000000"/>
            </w:tcBorders>
            <w:vAlign w:val="center"/>
          </w:tcPr>
          <w:p w:rsidR="00FE1764" w:rsidRPr="00773DCF" w:rsidRDefault="00FE1764"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Sekolah</w:t>
            </w:r>
          </w:p>
        </w:tc>
      </w:tr>
      <w:tr w:rsidR="00FE1764" w:rsidRPr="00757CC5">
        <w:trPr>
          <w:trHeight w:hRule="exact" w:val="284"/>
          <w:jc w:val="center"/>
        </w:trPr>
        <w:tc>
          <w:tcPr>
            <w:tcW w:w="567" w:type="dxa"/>
            <w:tcBorders>
              <w:top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w:t>
            </w:r>
          </w:p>
        </w:tc>
        <w:tc>
          <w:tcPr>
            <w:tcW w:w="3848" w:type="dxa"/>
            <w:tcBorders>
              <w:top w:val="single" w:sz="12" w:space="0" w:color="000000"/>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Situbondo</w:t>
            </w:r>
          </w:p>
        </w:tc>
        <w:tc>
          <w:tcPr>
            <w:tcW w:w="565" w:type="dxa"/>
            <w:tcBorders>
              <w:top w:val="single" w:sz="12" w:space="0" w:color="000000"/>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20</w:t>
            </w:r>
          </w:p>
        </w:tc>
        <w:tc>
          <w:tcPr>
            <w:tcW w:w="4092" w:type="dxa"/>
            <w:tcBorders>
              <w:top w:val="single" w:sz="12" w:space="0" w:color="000000"/>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Sooko Kab. Mojokerto</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Banyuwangi</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21</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Nganjuk</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Jember</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22</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Tambelang Jombang</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4</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Bondowoso</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23</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Balerejo Kab. Madiun *)</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5</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Kraksan Probolinggo</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24</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4 Madiun</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6</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2 Lumajang</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25</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Magetan</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7</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5 Kota Pasuruan</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26</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2 Ngawi</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8</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3 Probolinggo</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27</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Pacitan</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9</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5 Malang *)</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28</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2 Balong Ponorogo</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10</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Pandaan Kab. Pasuruan</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29</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Tulungagung</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11</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4 Batu</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30</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Trenggalek</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12</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Singosari</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31</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Gandusari Kab. Blitar</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13</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Surabaya</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32</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3 Kota Blitar</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14</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3 Waru Sidoarjo</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33</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2 Pare Kab. Kediri</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15</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4 Gresik</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34</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Kediri</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16</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Lamongan</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35</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Pamekasan</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17</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Bojonegoro</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36</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Sumenep</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18</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3 Tuban *)</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37</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2 Bangkalan *)</w:t>
            </w:r>
          </w:p>
        </w:tc>
      </w:tr>
      <w:tr w:rsidR="00FE1764" w:rsidRPr="00757CC5">
        <w:trPr>
          <w:trHeight w:hRule="exact" w:val="284"/>
          <w:jc w:val="center"/>
        </w:trPr>
        <w:tc>
          <w:tcPr>
            <w:tcW w:w="567" w:type="dxa"/>
            <w:tcBorders>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19</w:t>
            </w:r>
          </w:p>
        </w:tc>
        <w:tc>
          <w:tcPr>
            <w:tcW w:w="384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2 Mojokerto</w:t>
            </w:r>
          </w:p>
        </w:tc>
        <w:tc>
          <w:tcPr>
            <w:tcW w:w="565" w:type="dxa"/>
            <w:tcBorders>
              <w:left w:val="single" w:sz="12" w:space="0" w:color="000000"/>
              <w:right w:val="single" w:sz="12" w:space="0" w:color="000000"/>
            </w:tcBorders>
            <w:vAlign w:val="center"/>
          </w:tcPr>
          <w:p w:rsidR="00FE1764" w:rsidRPr="00773DCF" w:rsidRDefault="00FE17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38</w:t>
            </w:r>
          </w:p>
        </w:tc>
        <w:tc>
          <w:tcPr>
            <w:tcW w:w="4092" w:type="dxa"/>
            <w:tcBorders>
              <w:left w:val="single" w:sz="12" w:space="0" w:color="000000"/>
            </w:tcBorders>
            <w:vAlign w:val="center"/>
          </w:tcPr>
          <w:p w:rsidR="00FE1764" w:rsidRPr="00773DCF" w:rsidRDefault="00FE1764" w:rsidP="004D1077">
            <w:pPr>
              <w:tabs>
                <w:tab w:val="left" w:pos="851"/>
              </w:tabs>
              <w:spacing w:after="0" w:line="480" w:lineRule="auto"/>
              <w:rPr>
                <w:rFonts w:ascii="Arial Narrow" w:hAnsi="Arial Narrow"/>
                <w:sz w:val="18"/>
                <w:szCs w:val="18"/>
                <w:lang w:val="id-ID"/>
              </w:rPr>
            </w:pPr>
            <w:r w:rsidRPr="00773DCF">
              <w:rPr>
                <w:rFonts w:ascii="Arial Narrow" w:hAnsi="Arial Narrow"/>
                <w:sz w:val="18"/>
                <w:szCs w:val="18"/>
                <w:lang w:val="id-ID"/>
              </w:rPr>
              <w:t>S</w:t>
            </w:r>
            <w:r>
              <w:rPr>
                <w:rFonts w:ascii="Arial Narrow" w:hAnsi="Arial Narrow"/>
                <w:sz w:val="18"/>
                <w:szCs w:val="18"/>
                <w:lang w:val="id-ID"/>
              </w:rPr>
              <w:t>MPN 1 Sampang</w:t>
            </w:r>
          </w:p>
        </w:tc>
      </w:tr>
      <w:tr w:rsidR="00FE1764" w:rsidRPr="00757CC5">
        <w:trPr>
          <w:trHeight w:val="510"/>
          <w:jc w:val="center"/>
        </w:trPr>
        <w:tc>
          <w:tcPr>
            <w:tcW w:w="9072" w:type="dxa"/>
            <w:gridSpan w:val="4"/>
            <w:tcBorders>
              <w:bottom w:val="thickThinSmallGap" w:sz="24" w:space="0" w:color="auto"/>
            </w:tcBorders>
            <w:vAlign w:val="center"/>
          </w:tcPr>
          <w:p w:rsidR="00FE1764" w:rsidRPr="00162999" w:rsidRDefault="00FE1764" w:rsidP="004D1077">
            <w:pPr>
              <w:spacing w:after="0" w:line="480" w:lineRule="auto"/>
              <w:rPr>
                <w:rFonts w:ascii="Arial Narrow" w:hAnsi="Arial Narrow"/>
                <w:sz w:val="18"/>
                <w:szCs w:val="18"/>
                <w:lang w:val="id-ID"/>
              </w:rPr>
            </w:pPr>
            <w:r w:rsidRPr="00162999">
              <w:rPr>
                <w:rFonts w:ascii="Arial Narrow" w:hAnsi="Arial Narrow"/>
                <w:sz w:val="18"/>
                <w:szCs w:val="18"/>
                <w:lang w:val="id-ID"/>
              </w:rPr>
              <w:t>Catatan:</w:t>
            </w:r>
          </w:p>
          <w:p w:rsidR="00FE1764" w:rsidRPr="00773DCF" w:rsidRDefault="00FE1764" w:rsidP="004D1077">
            <w:pPr>
              <w:spacing w:after="0" w:line="480" w:lineRule="auto"/>
              <w:rPr>
                <w:rFonts w:ascii="Arial Narrow" w:hAnsi="Arial Narrow"/>
                <w:sz w:val="18"/>
                <w:szCs w:val="18"/>
                <w:lang w:val="id-ID"/>
              </w:rPr>
            </w:pPr>
            <w:r w:rsidRPr="00162999">
              <w:rPr>
                <w:rFonts w:ascii="Arial Narrow" w:hAnsi="Arial Narrow"/>
                <w:sz w:val="18"/>
                <w:szCs w:val="18"/>
                <w:lang w:val="id-ID"/>
              </w:rPr>
              <w:t>*) Sekolah yang tidak tergali (data monitoring tak tersedia)</w:t>
            </w:r>
          </w:p>
        </w:tc>
      </w:tr>
    </w:tbl>
    <w:p w:rsidR="00BD7127" w:rsidRDefault="00BD7127" w:rsidP="00BD7127">
      <w:pPr>
        <w:tabs>
          <w:tab w:val="left" w:pos="709"/>
          <w:tab w:val="left" w:pos="2943"/>
          <w:tab w:val="left" w:pos="7176"/>
        </w:tabs>
        <w:spacing w:after="120" w:line="480" w:lineRule="auto"/>
        <w:jc w:val="both"/>
        <w:rPr>
          <w:rFonts w:ascii="Times New Roman" w:hAnsi="Times New Roman"/>
          <w:sz w:val="24"/>
          <w:szCs w:val="24"/>
          <w:lang w:val="id-ID"/>
        </w:rPr>
      </w:pPr>
    </w:p>
    <w:p w:rsidR="00BD7127" w:rsidRDefault="00BD7127" w:rsidP="00BD7127">
      <w:pPr>
        <w:tabs>
          <w:tab w:val="left" w:pos="709"/>
          <w:tab w:val="left" w:pos="2943"/>
          <w:tab w:val="left" w:pos="7176"/>
        </w:tabs>
        <w:spacing w:after="120" w:line="480" w:lineRule="auto"/>
        <w:jc w:val="both"/>
        <w:rPr>
          <w:rFonts w:ascii="Times New Roman" w:hAnsi="Times New Roman"/>
          <w:sz w:val="24"/>
          <w:szCs w:val="24"/>
          <w:lang w:val="id-ID"/>
        </w:rPr>
      </w:pPr>
      <w:r>
        <w:rPr>
          <w:rFonts w:ascii="Times New Roman" w:hAnsi="Times New Roman"/>
          <w:sz w:val="24"/>
          <w:szCs w:val="24"/>
          <w:lang w:val="id-ID"/>
        </w:rPr>
        <w:tab/>
      </w:r>
      <w:r w:rsidRPr="00736E76">
        <w:rPr>
          <w:rFonts w:ascii="Times New Roman" w:hAnsi="Times New Roman"/>
          <w:sz w:val="24"/>
          <w:szCs w:val="24"/>
          <w:lang w:val="id-ID"/>
        </w:rPr>
        <w:t>Selain pendidikan karakter dilaksanakan dengan format seperti yang dipaparkan di atas, 29 dari 33 SMP (88%) juga mengintegrasikan pendidikan karakter dengan kegiatan ekstrakurikuler (Pramuka, olah raga, kesenian dan kegiatan keagamaan).</w:t>
      </w:r>
    </w:p>
    <w:p w:rsidR="00FE1764" w:rsidRDefault="00FE1764" w:rsidP="004D1077">
      <w:pPr>
        <w:tabs>
          <w:tab w:val="left" w:pos="709"/>
          <w:tab w:val="left" w:pos="2943"/>
          <w:tab w:val="left" w:pos="7176"/>
        </w:tabs>
        <w:spacing w:after="0" w:line="480" w:lineRule="auto"/>
        <w:jc w:val="both"/>
        <w:rPr>
          <w:rFonts w:ascii="Times New Roman" w:hAnsi="Times New Roman"/>
          <w:sz w:val="24"/>
          <w:szCs w:val="24"/>
          <w:lang w:val="id-ID"/>
        </w:rPr>
      </w:pPr>
    </w:p>
    <w:p w:rsidR="006C225D" w:rsidRPr="00736E76" w:rsidRDefault="006C225D" w:rsidP="004D1077">
      <w:pPr>
        <w:tabs>
          <w:tab w:val="left" w:pos="709"/>
          <w:tab w:val="left" w:pos="2943"/>
          <w:tab w:val="left" w:pos="7176"/>
        </w:tabs>
        <w:spacing w:after="0" w:line="480" w:lineRule="auto"/>
        <w:jc w:val="both"/>
        <w:rPr>
          <w:rFonts w:ascii="Times New Roman" w:hAnsi="Times New Roman"/>
          <w:sz w:val="24"/>
          <w:szCs w:val="24"/>
          <w:lang w:val="id-ID"/>
        </w:rPr>
      </w:pPr>
      <w:r w:rsidRPr="00736E76">
        <w:rPr>
          <w:rFonts w:ascii="Times New Roman" w:hAnsi="Times New Roman"/>
          <w:sz w:val="24"/>
          <w:szCs w:val="24"/>
          <w:lang w:val="id-ID"/>
        </w:rPr>
        <w:lastRenderedPageBreak/>
        <w:t xml:space="preserve">Kemudian, terkait dengan program KK, </w:t>
      </w:r>
      <w:r w:rsidR="00E84ED4" w:rsidRPr="00736E76">
        <w:rPr>
          <w:rFonts w:ascii="Times New Roman" w:hAnsi="Times New Roman"/>
          <w:sz w:val="24"/>
          <w:szCs w:val="24"/>
          <w:lang w:val="id-ID"/>
        </w:rPr>
        <w:t xml:space="preserve">97% SMP (32 dari 33 SMP) </w:t>
      </w:r>
      <w:r w:rsidRPr="00736E76">
        <w:rPr>
          <w:rFonts w:ascii="Times New Roman" w:hAnsi="Times New Roman"/>
          <w:sz w:val="24"/>
          <w:szCs w:val="24"/>
          <w:lang w:val="id-ID"/>
        </w:rPr>
        <w:t>menyatakan bahwa KK</w:t>
      </w:r>
      <w:r w:rsidRPr="004D1077">
        <w:rPr>
          <w:rFonts w:ascii="Times New Roman" w:hAnsi="Times New Roman"/>
          <w:sz w:val="24"/>
          <w:szCs w:val="24"/>
          <w:lang w:val="id-ID"/>
        </w:rPr>
        <w:t xml:space="preserve"> </w:t>
      </w:r>
      <w:r w:rsidRPr="00736E76">
        <w:rPr>
          <w:rFonts w:ascii="Times New Roman" w:hAnsi="Times New Roman"/>
          <w:sz w:val="24"/>
          <w:szCs w:val="24"/>
          <w:lang w:val="id-ID"/>
        </w:rPr>
        <w:t xml:space="preserve">merupakan </w:t>
      </w:r>
      <w:r w:rsidRPr="004D1077">
        <w:rPr>
          <w:rFonts w:ascii="Times New Roman" w:hAnsi="Times New Roman"/>
          <w:sz w:val="24"/>
          <w:szCs w:val="24"/>
          <w:lang w:val="id-ID"/>
        </w:rPr>
        <w:t>salah satu format/bentuk realisasi pendidikan karakter di sekolah</w:t>
      </w:r>
      <w:r w:rsidRPr="00736E76">
        <w:rPr>
          <w:rFonts w:ascii="Times New Roman" w:hAnsi="Times New Roman"/>
          <w:sz w:val="24"/>
          <w:szCs w:val="24"/>
          <w:lang w:val="id-ID"/>
        </w:rPr>
        <w:t xml:space="preserve">. KK </w:t>
      </w:r>
      <w:r w:rsidR="00E84ED4" w:rsidRPr="00736E76">
        <w:rPr>
          <w:rFonts w:ascii="Times New Roman" w:hAnsi="Times New Roman"/>
          <w:sz w:val="24"/>
          <w:szCs w:val="24"/>
          <w:lang w:val="id-ID"/>
        </w:rPr>
        <w:t xml:space="preserve">telah dilaksanakan di SMP antara </w:t>
      </w:r>
      <w:r w:rsidR="00651904">
        <w:rPr>
          <w:rFonts w:ascii="Times New Roman" w:hAnsi="Times New Roman"/>
          <w:sz w:val="24"/>
          <w:szCs w:val="24"/>
          <w:lang w:val="id-ID"/>
        </w:rPr>
        <w:t xml:space="preserve">dua </w:t>
      </w:r>
      <w:r w:rsidR="00E84ED4" w:rsidRPr="00736E76">
        <w:rPr>
          <w:rFonts w:ascii="Times New Roman" w:hAnsi="Times New Roman"/>
          <w:sz w:val="24"/>
          <w:szCs w:val="24"/>
          <w:lang w:val="id-ID"/>
        </w:rPr>
        <w:t xml:space="preserve">bulan hingga </w:t>
      </w:r>
      <w:r w:rsidR="00651904">
        <w:rPr>
          <w:rFonts w:ascii="Times New Roman" w:hAnsi="Times New Roman"/>
          <w:sz w:val="24"/>
          <w:szCs w:val="24"/>
          <w:lang w:val="id-ID"/>
        </w:rPr>
        <w:t xml:space="preserve">dua </w:t>
      </w:r>
      <w:r w:rsidR="00E84ED4" w:rsidRPr="00736E76">
        <w:rPr>
          <w:rFonts w:ascii="Times New Roman" w:hAnsi="Times New Roman"/>
          <w:sz w:val="24"/>
          <w:szCs w:val="24"/>
          <w:lang w:val="id-ID"/>
        </w:rPr>
        <w:t xml:space="preserve">tahunan dengan </w:t>
      </w:r>
      <w:r w:rsidRPr="00736E76">
        <w:rPr>
          <w:rFonts w:ascii="Times New Roman" w:hAnsi="Times New Roman"/>
          <w:sz w:val="24"/>
          <w:szCs w:val="24"/>
          <w:lang w:val="id-ID"/>
        </w:rPr>
        <w:t>modal a</w:t>
      </w:r>
      <w:r w:rsidR="00E84ED4" w:rsidRPr="00736E76">
        <w:rPr>
          <w:rFonts w:ascii="Times New Roman" w:hAnsi="Times New Roman"/>
          <w:sz w:val="24"/>
          <w:szCs w:val="24"/>
          <w:lang w:val="id-ID"/>
        </w:rPr>
        <w:t>wal dari Pemerintah sebesar Rp 3</w:t>
      </w:r>
      <w:r w:rsidRPr="00736E76">
        <w:rPr>
          <w:rFonts w:ascii="Times New Roman" w:hAnsi="Times New Roman"/>
          <w:sz w:val="24"/>
          <w:szCs w:val="24"/>
          <w:lang w:val="id-ID"/>
        </w:rPr>
        <w:t>00.000 hingga Rp 2.</w:t>
      </w:r>
      <w:r w:rsidR="00E84ED4" w:rsidRPr="00736E76">
        <w:rPr>
          <w:rFonts w:ascii="Times New Roman" w:hAnsi="Times New Roman"/>
          <w:sz w:val="24"/>
          <w:szCs w:val="24"/>
          <w:lang w:val="id-ID"/>
        </w:rPr>
        <w:t>0</w:t>
      </w:r>
      <w:r w:rsidRPr="00736E76">
        <w:rPr>
          <w:rFonts w:ascii="Times New Roman" w:hAnsi="Times New Roman"/>
          <w:sz w:val="24"/>
          <w:szCs w:val="24"/>
          <w:lang w:val="id-ID"/>
        </w:rPr>
        <w:t xml:space="preserve">00.000. Terkait dengan harta kekayaan KK, </w:t>
      </w:r>
      <w:r w:rsidR="00736E76" w:rsidRPr="00736E76">
        <w:rPr>
          <w:rFonts w:ascii="Times New Roman" w:hAnsi="Times New Roman"/>
          <w:sz w:val="24"/>
          <w:szCs w:val="24"/>
          <w:lang w:val="id-ID"/>
        </w:rPr>
        <w:t xml:space="preserve">94% SMP (31 dari 33 SMP) </w:t>
      </w:r>
      <w:r w:rsidRPr="00736E76">
        <w:rPr>
          <w:rFonts w:ascii="Times New Roman" w:hAnsi="Times New Roman"/>
          <w:sz w:val="24"/>
          <w:szCs w:val="24"/>
          <w:lang w:val="id-ID"/>
        </w:rPr>
        <w:t xml:space="preserve">menyatakan setuju bahwa </w:t>
      </w:r>
      <w:r w:rsidRPr="004D1077">
        <w:rPr>
          <w:rFonts w:ascii="Times New Roman" w:hAnsi="Times New Roman"/>
          <w:sz w:val="24"/>
          <w:szCs w:val="24"/>
          <w:lang w:val="id-ID"/>
        </w:rPr>
        <w:t xml:space="preserve">meningkatnya harta kekayaan (laba usaha) </w:t>
      </w:r>
      <w:r w:rsidRPr="00736E76">
        <w:rPr>
          <w:rFonts w:ascii="Times New Roman" w:hAnsi="Times New Roman"/>
          <w:sz w:val="24"/>
          <w:szCs w:val="24"/>
          <w:lang w:val="id-ID"/>
        </w:rPr>
        <w:t xml:space="preserve">KK </w:t>
      </w:r>
      <w:r w:rsidRPr="004D1077">
        <w:rPr>
          <w:rFonts w:ascii="Times New Roman" w:hAnsi="Times New Roman"/>
          <w:sz w:val="24"/>
          <w:szCs w:val="24"/>
          <w:lang w:val="id-ID"/>
        </w:rPr>
        <w:t xml:space="preserve">sekolah </w:t>
      </w:r>
      <w:r w:rsidR="00736E76" w:rsidRPr="00736E76">
        <w:rPr>
          <w:rFonts w:ascii="Times New Roman" w:hAnsi="Times New Roman"/>
          <w:sz w:val="24"/>
          <w:szCs w:val="24"/>
          <w:lang w:val="id-ID"/>
        </w:rPr>
        <w:t xml:space="preserve">merefleksikan </w:t>
      </w:r>
      <w:r w:rsidRPr="004D1077">
        <w:rPr>
          <w:rFonts w:ascii="Times New Roman" w:hAnsi="Times New Roman"/>
          <w:sz w:val="24"/>
          <w:szCs w:val="24"/>
          <w:lang w:val="id-ID"/>
        </w:rPr>
        <w:t>meningkatnya perilaku jujur di lingkungan sekolah</w:t>
      </w:r>
      <w:r w:rsidRPr="00736E76">
        <w:rPr>
          <w:rFonts w:ascii="Times New Roman" w:hAnsi="Times New Roman"/>
          <w:sz w:val="24"/>
          <w:szCs w:val="24"/>
          <w:lang w:val="id-ID"/>
        </w:rPr>
        <w:t xml:space="preserve">. </w:t>
      </w:r>
    </w:p>
    <w:p w:rsidR="00736E76" w:rsidRDefault="006C225D" w:rsidP="004D1077">
      <w:pPr>
        <w:spacing w:after="0" w:line="480" w:lineRule="auto"/>
        <w:jc w:val="both"/>
        <w:rPr>
          <w:rFonts w:ascii="Times New Roman" w:hAnsi="Times New Roman"/>
          <w:color w:val="000000"/>
          <w:sz w:val="24"/>
          <w:szCs w:val="24"/>
          <w:lang w:val="id-ID"/>
        </w:rPr>
      </w:pPr>
      <w:r w:rsidRPr="00736E76">
        <w:rPr>
          <w:rFonts w:ascii="Times New Roman" w:hAnsi="Times New Roman"/>
          <w:color w:val="000000"/>
          <w:sz w:val="24"/>
          <w:szCs w:val="24"/>
          <w:lang w:val="id-ID"/>
        </w:rPr>
        <w:tab/>
        <w:t xml:space="preserve">Seluruh </w:t>
      </w:r>
      <w:r w:rsidR="00736E76" w:rsidRPr="00736E76">
        <w:rPr>
          <w:rFonts w:ascii="Times New Roman" w:hAnsi="Times New Roman"/>
          <w:color w:val="000000"/>
          <w:sz w:val="24"/>
          <w:szCs w:val="24"/>
          <w:lang w:val="id-ID"/>
        </w:rPr>
        <w:t xml:space="preserve">SMP </w:t>
      </w:r>
      <w:r w:rsidRPr="00736E76">
        <w:rPr>
          <w:rFonts w:ascii="Times New Roman" w:hAnsi="Times New Roman"/>
          <w:color w:val="000000"/>
          <w:sz w:val="24"/>
          <w:szCs w:val="24"/>
          <w:lang w:val="id-ID"/>
        </w:rPr>
        <w:t>(3</w:t>
      </w:r>
      <w:r w:rsidR="00736E76" w:rsidRPr="00736E76">
        <w:rPr>
          <w:rFonts w:ascii="Times New Roman" w:hAnsi="Times New Roman"/>
          <w:color w:val="000000"/>
          <w:sz w:val="24"/>
          <w:szCs w:val="24"/>
          <w:lang w:val="id-ID"/>
        </w:rPr>
        <w:t>3 dari 33</w:t>
      </w:r>
      <w:r w:rsidRPr="00736E76">
        <w:rPr>
          <w:rFonts w:ascii="Times New Roman" w:hAnsi="Times New Roman"/>
          <w:color w:val="000000"/>
          <w:sz w:val="24"/>
          <w:szCs w:val="24"/>
          <w:lang w:val="id-ID"/>
        </w:rPr>
        <w:t xml:space="preserve"> S</w:t>
      </w:r>
      <w:r w:rsidR="00736E76" w:rsidRPr="00736E76">
        <w:rPr>
          <w:rFonts w:ascii="Times New Roman" w:hAnsi="Times New Roman"/>
          <w:color w:val="000000"/>
          <w:sz w:val="24"/>
          <w:szCs w:val="24"/>
          <w:lang w:val="id-ID"/>
        </w:rPr>
        <w:t xml:space="preserve">MP atau </w:t>
      </w:r>
      <w:r w:rsidRPr="00736E76">
        <w:rPr>
          <w:rFonts w:ascii="Times New Roman" w:hAnsi="Times New Roman"/>
          <w:color w:val="000000"/>
          <w:sz w:val="24"/>
          <w:szCs w:val="24"/>
          <w:lang w:val="id-ID"/>
        </w:rPr>
        <w:t>100%) juga menyatakan bahwa pendidikan karakter juga d</w:t>
      </w:r>
      <w:r w:rsidRPr="004D1077">
        <w:rPr>
          <w:rFonts w:ascii="Times New Roman" w:hAnsi="Times New Roman"/>
          <w:color w:val="000000"/>
          <w:sz w:val="24"/>
          <w:szCs w:val="24"/>
          <w:lang w:val="id-ID"/>
        </w:rPr>
        <w:t>iintegrasikan secara holistik ke dalam sistem kepemimpinan dan manajemen sekolah</w:t>
      </w:r>
      <w:r w:rsidRPr="00736E76">
        <w:rPr>
          <w:rFonts w:ascii="Times New Roman" w:hAnsi="Times New Roman"/>
          <w:color w:val="000000"/>
          <w:sz w:val="24"/>
          <w:szCs w:val="24"/>
          <w:lang w:val="id-ID"/>
        </w:rPr>
        <w:t xml:space="preserve">. </w:t>
      </w:r>
      <w:r w:rsidRPr="004D1077">
        <w:rPr>
          <w:rFonts w:ascii="Times New Roman" w:hAnsi="Times New Roman"/>
          <w:color w:val="000000"/>
          <w:sz w:val="24"/>
          <w:szCs w:val="24"/>
          <w:lang w:val="id-ID"/>
        </w:rPr>
        <w:t>Nilai-nilai utama yang dikembangkan di sekolah sebagai landasan pendidikan (pembentukan) karakter</w:t>
      </w:r>
      <w:r w:rsidRPr="00736E76">
        <w:rPr>
          <w:rFonts w:ascii="Times New Roman" w:hAnsi="Times New Roman"/>
          <w:color w:val="000000"/>
          <w:sz w:val="24"/>
          <w:szCs w:val="24"/>
          <w:lang w:val="id-ID"/>
        </w:rPr>
        <w:t xml:space="preserve"> ialah kejujuran, kedisiplinan, tanggungjawab,</w:t>
      </w:r>
      <w:r w:rsidR="00736E76" w:rsidRPr="00736E76">
        <w:rPr>
          <w:rFonts w:ascii="Times New Roman" w:hAnsi="Times New Roman"/>
          <w:color w:val="000000"/>
          <w:sz w:val="24"/>
          <w:szCs w:val="24"/>
          <w:lang w:val="id-ID"/>
        </w:rPr>
        <w:t xml:space="preserve"> moral keagamaan,</w:t>
      </w:r>
      <w:r w:rsidRPr="00736E76">
        <w:rPr>
          <w:rFonts w:ascii="Times New Roman" w:hAnsi="Times New Roman"/>
          <w:color w:val="000000"/>
          <w:sz w:val="24"/>
          <w:szCs w:val="24"/>
          <w:lang w:val="id-ID"/>
        </w:rPr>
        <w:t xml:space="preserve"> dan kerjasama. Untuk </w:t>
      </w:r>
      <w:r w:rsidRPr="004D1077">
        <w:rPr>
          <w:rFonts w:ascii="Times New Roman" w:hAnsi="Times New Roman"/>
          <w:color w:val="000000"/>
          <w:sz w:val="24"/>
          <w:szCs w:val="24"/>
          <w:lang w:val="id-ID"/>
        </w:rPr>
        <w:t>mendukung keberhasilan pelaksanaan pendidikan karakter</w:t>
      </w:r>
      <w:r w:rsidRPr="00736E76">
        <w:rPr>
          <w:rFonts w:ascii="Times New Roman" w:hAnsi="Times New Roman"/>
          <w:color w:val="000000"/>
          <w:sz w:val="24"/>
          <w:szCs w:val="24"/>
          <w:lang w:val="id-ID"/>
        </w:rPr>
        <w:t xml:space="preserve">, sekolah menerapkan (1) </w:t>
      </w:r>
      <w:r w:rsidRPr="004D1077">
        <w:rPr>
          <w:rFonts w:ascii="Times New Roman" w:hAnsi="Times New Roman"/>
          <w:color w:val="000000"/>
          <w:sz w:val="24"/>
          <w:szCs w:val="24"/>
          <w:lang w:val="id-ID"/>
        </w:rPr>
        <w:t xml:space="preserve">sistem </w:t>
      </w:r>
      <w:r w:rsidRPr="004D1077">
        <w:rPr>
          <w:rFonts w:ascii="Times New Roman" w:hAnsi="Times New Roman"/>
          <w:i/>
          <w:color w:val="000000"/>
          <w:sz w:val="24"/>
          <w:szCs w:val="24"/>
          <w:lang w:val="id-ID"/>
        </w:rPr>
        <w:t>reward and punishment</w:t>
      </w:r>
      <w:r w:rsidR="00736E76" w:rsidRPr="00736E76">
        <w:rPr>
          <w:rFonts w:ascii="Times New Roman" w:hAnsi="Times New Roman"/>
          <w:color w:val="000000"/>
          <w:sz w:val="24"/>
          <w:szCs w:val="24"/>
          <w:lang w:val="id-ID"/>
        </w:rPr>
        <w:t xml:space="preserve"> (55</w:t>
      </w:r>
      <w:r w:rsidRPr="00736E76">
        <w:rPr>
          <w:rFonts w:ascii="Times New Roman" w:hAnsi="Times New Roman"/>
          <w:color w:val="000000"/>
          <w:sz w:val="24"/>
          <w:szCs w:val="24"/>
          <w:lang w:val="id-ID"/>
        </w:rPr>
        <w:t>%</w:t>
      </w:r>
      <w:r w:rsidR="00736E76" w:rsidRPr="00736E76">
        <w:rPr>
          <w:rFonts w:ascii="Times New Roman" w:hAnsi="Times New Roman"/>
          <w:color w:val="000000"/>
          <w:sz w:val="24"/>
          <w:szCs w:val="24"/>
          <w:lang w:val="id-ID"/>
        </w:rPr>
        <w:t xml:space="preserve"> atau 18 dari 33 SMP</w:t>
      </w:r>
      <w:r w:rsidRPr="00736E76">
        <w:rPr>
          <w:rFonts w:ascii="Times New Roman" w:hAnsi="Times New Roman"/>
          <w:color w:val="000000"/>
          <w:sz w:val="24"/>
          <w:szCs w:val="24"/>
          <w:lang w:val="id-ID"/>
        </w:rPr>
        <w:t xml:space="preserve">), (2) </w:t>
      </w:r>
      <w:r w:rsidRPr="004D1077">
        <w:rPr>
          <w:rFonts w:ascii="Times New Roman" w:hAnsi="Times New Roman"/>
          <w:color w:val="000000"/>
          <w:sz w:val="24"/>
          <w:szCs w:val="24"/>
          <w:lang w:val="id-ID"/>
        </w:rPr>
        <w:t>keteladanan struktural/verti</w:t>
      </w:r>
      <w:r w:rsidRPr="00736E76">
        <w:rPr>
          <w:rFonts w:ascii="Times New Roman" w:hAnsi="Times New Roman"/>
          <w:color w:val="000000"/>
          <w:sz w:val="24"/>
          <w:szCs w:val="24"/>
          <w:lang w:val="id-ID"/>
        </w:rPr>
        <w:t>k</w:t>
      </w:r>
      <w:r w:rsidRPr="004D1077">
        <w:rPr>
          <w:rFonts w:ascii="Times New Roman" w:hAnsi="Times New Roman"/>
          <w:color w:val="000000"/>
          <w:sz w:val="24"/>
          <w:szCs w:val="24"/>
          <w:lang w:val="id-ID"/>
        </w:rPr>
        <w:t>al</w:t>
      </w:r>
      <w:r w:rsidRPr="00736E76">
        <w:rPr>
          <w:rFonts w:ascii="Times New Roman" w:hAnsi="Times New Roman"/>
          <w:color w:val="000000"/>
          <w:sz w:val="24"/>
          <w:szCs w:val="24"/>
          <w:lang w:val="id-ID"/>
        </w:rPr>
        <w:t xml:space="preserve">, yaitu </w:t>
      </w:r>
      <w:r w:rsidRPr="004D1077">
        <w:rPr>
          <w:rFonts w:ascii="Times New Roman" w:hAnsi="Times New Roman"/>
          <w:color w:val="000000"/>
          <w:sz w:val="24"/>
          <w:szCs w:val="24"/>
          <w:lang w:val="id-ID"/>
        </w:rPr>
        <w:t>dari pimpinan kepada yang dipimpin</w:t>
      </w:r>
      <w:r w:rsidRPr="00736E76">
        <w:rPr>
          <w:rFonts w:ascii="Times New Roman" w:hAnsi="Times New Roman"/>
          <w:color w:val="000000"/>
          <w:sz w:val="24"/>
          <w:szCs w:val="24"/>
          <w:lang w:val="id-ID"/>
        </w:rPr>
        <w:t xml:space="preserve">, atau </w:t>
      </w:r>
      <w:r w:rsidRPr="004D1077">
        <w:rPr>
          <w:rFonts w:ascii="Times New Roman" w:hAnsi="Times New Roman"/>
          <w:color w:val="000000"/>
          <w:sz w:val="24"/>
          <w:szCs w:val="24"/>
          <w:lang w:val="id-ID"/>
        </w:rPr>
        <w:t>dari senior kepada junior</w:t>
      </w:r>
      <w:r w:rsidRPr="00736E76">
        <w:rPr>
          <w:rFonts w:ascii="Times New Roman" w:hAnsi="Times New Roman"/>
          <w:color w:val="000000"/>
          <w:sz w:val="24"/>
          <w:szCs w:val="24"/>
          <w:lang w:val="id-ID"/>
        </w:rPr>
        <w:t xml:space="preserve"> (</w:t>
      </w:r>
      <w:r w:rsidR="00736E76" w:rsidRPr="00736E76">
        <w:rPr>
          <w:rFonts w:ascii="Times New Roman" w:hAnsi="Times New Roman"/>
          <w:color w:val="000000"/>
          <w:sz w:val="24"/>
          <w:szCs w:val="24"/>
          <w:lang w:val="id-ID"/>
        </w:rPr>
        <w:t xml:space="preserve">31 dari 33 SMP atau 94%), </w:t>
      </w:r>
      <w:r w:rsidRPr="00736E76">
        <w:rPr>
          <w:rFonts w:ascii="Times New Roman" w:hAnsi="Times New Roman"/>
          <w:color w:val="000000"/>
          <w:sz w:val="24"/>
          <w:szCs w:val="24"/>
          <w:lang w:val="id-ID"/>
        </w:rPr>
        <w:t xml:space="preserve">dan (3) </w:t>
      </w:r>
      <w:r w:rsidRPr="004D1077">
        <w:rPr>
          <w:rFonts w:ascii="Times New Roman" w:hAnsi="Times New Roman"/>
          <w:color w:val="000000"/>
          <w:sz w:val="24"/>
          <w:szCs w:val="24"/>
          <w:lang w:val="id-ID"/>
        </w:rPr>
        <w:t>keteladanan horizontal</w:t>
      </w:r>
      <w:r w:rsidRPr="00736E76">
        <w:rPr>
          <w:rFonts w:ascii="Times New Roman" w:hAnsi="Times New Roman"/>
          <w:color w:val="000000"/>
          <w:sz w:val="24"/>
          <w:szCs w:val="24"/>
          <w:lang w:val="id-ID"/>
        </w:rPr>
        <w:t>, yaitu d</w:t>
      </w:r>
      <w:r w:rsidRPr="004D1077">
        <w:rPr>
          <w:rFonts w:ascii="Times New Roman" w:hAnsi="Times New Roman"/>
          <w:color w:val="000000"/>
          <w:sz w:val="24"/>
          <w:szCs w:val="24"/>
          <w:lang w:val="id-ID"/>
        </w:rPr>
        <w:t>ari sejawat kepada sejawat; dari senior kepada senior; dari junior kepada junior (</w:t>
      </w:r>
      <w:r w:rsidR="00736E76" w:rsidRPr="00736E76">
        <w:rPr>
          <w:rFonts w:ascii="Times New Roman" w:hAnsi="Times New Roman"/>
          <w:color w:val="000000"/>
          <w:sz w:val="24"/>
          <w:szCs w:val="24"/>
          <w:lang w:val="id-ID"/>
        </w:rPr>
        <w:t>79</w:t>
      </w:r>
      <w:r w:rsidRPr="00736E76">
        <w:rPr>
          <w:rFonts w:ascii="Times New Roman" w:hAnsi="Times New Roman"/>
          <w:color w:val="000000"/>
          <w:sz w:val="24"/>
          <w:szCs w:val="24"/>
          <w:lang w:val="id-ID"/>
        </w:rPr>
        <w:t>%</w:t>
      </w:r>
      <w:r w:rsidR="00736E76" w:rsidRPr="00736E76">
        <w:rPr>
          <w:rFonts w:ascii="Times New Roman" w:hAnsi="Times New Roman"/>
          <w:color w:val="000000"/>
          <w:sz w:val="24"/>
          <w:szCs w:val="24"/>
          <w:lang w:val="id-ID"/>
        </w:rPr>
        <w:t xml:space="preserve"> atau 26 dari 33 SMP</w:t>
      </w:r>
      <w:r w:rsidRPr="004D1077">
        <w:rPr>
          <w:rFonts w:ascii="Times New Roman" w:hAnsi="Times New Roman"/>
          <w:color w:val="000000"/>
          <w:sz w:val="24"/>
          <w:szCs w:val="24"/>
          <w:lang w:val="id-ID"/>
        </w:rPr>
        <w:t>)</w:t>
      </w:r>
      <w:r w:rsidRPr="00736E76">
        <w:rPr>
          <w:rFonts w:ascii="Times New Roman" w:hAnsi="Times New Roman"/>
          <w:color w:val="000000"/>
          <w:sz w:val="24"/>
          <w:szCs w:val="24"/>
          <w:lang w:val="id-ID"/>
        </w:rPr>
        <w:t xml:space="preserve">. </w:t>
      </w:r>
    </w:p>
    <w:p w:rsidR="008B6FA0" w:rsidRPr="008B6FA0" w:rsidRDefault="00736E76" w:rsidP="004D1077">
      <w:pPr>
        <w:spacing w:after="0" w:line="480" w:lineRule="auto"/>
        <w:jc w:val="both"/>
        <w:rPr>
          <w:rFonts w:ascii="Times New Roman" w:hAnsi="Times New Roman"/>
          <w:color w:val="000000"/>
          <w:sz w:val="24"/>
          <w:szCs w:val="24"/>
          <w:lang w:val="id-ID"/>
        </w:rPr>
      </w:pPr>
      <w:r>
        <w:rPr>
          <w:rFonts w:ascii="Times New Roman" w:hAnsi="Times New Roman"/>
          <w:color w:val="FF0000"/>
          <w:sz w:val="24"/>
          <w:szCs w:val="24"/>
          <w:lang w:val="id-ID"/>
        </w:rPr>
        <w:tab/>
      </w:r>
      <w:r w:rsidR="006C225D" w:rsidRPr="008B6FA0">
        <w:rPr>
          <w:rFonts w:ascii="Times New Roman" w:hAnsi="Times New Roman"/>
          <w:color w:val="000000"/>
          <w:sz w:val="24"/>
          <w:szCs w:val="24"/>
          <w:lang w:val="id-ID"/>
        </w:rPr>
        <w:t xml:space="preserve">Berkaian dengan </w:t>
      </w:r>
      <w:r w:rsidR="006C225D" w:rsidRPr="004D1077">
        <w:rPr>
          <w:rFonts w:ascii="Times New Roman" w:hAnsi="Times New Roman"/>
          <w:color w:val="000000"/>
          <w:sz w:val="24"/>
          <w:szCs w:val="24"/>
          <w:lang w:val="id-ID"/>
        </w:rPr>
        <w:t>kadar keberhasilan pelaksanaan pendidikan karakter di sekolah</w:t>
      </w:r>
      <w:r w:rsidRPr="008B6FA0">
        <w:rPr>
          <w:rFonts w:ascii="Times New Roman" w:hAnsi="Times New Roman"/>
          <w:color w:val="000000"/>
          <w:sz w:val="24"/>
          <w:szCs w:val="24"/>
          <w:lang w:val="id-ID"/>
        </w:rPr>
        <w:t>, hanya 2 dari 33</w:t>
      </w:r>
      <w:r w:rsidR="006C225D" w:rsidRPr="008B6FA0">
        <w:rPr>
          <w:rFonts w:ascii="Times New Roman" w:hAnsi="Times New Roman"/>
          <w:color w:val="000000"/>
          <w:sz w:val="24"/>
          <w:szCs w:val="24"/>
          <w:lang w:val="id-ID"/>
        </w:rPr>
        <w:t xml:space="preserve"> S</w:t>
      </w:r>
      <w:r w:rsidRPr="008B6FA0">
        <w:rPr>
          <w:rFonts w:ascii="Times New Roman" w:hAnsi="Times New Roman"/>
          <w:color w:val="000000"/>
          <w:sz w:val="24"/>
          <w:szCs w:val="24"/>
          <w:lang w:val="id-ID"/>
        </w:rPr>
        <w:t>MP (6</w:t>
      </w:r>
      <w:r w:rsidR="006C225D" w:rsidRPr="008B6FA0">
        <w:rPr>
          <w:rFonts w:ascii="Times New Roman" w:hAnsi="Times New Roman"/>
          <w:color w:val="000000"/>
          <w:sz w:val="24"/>
          <w:szCs w:val="24"/>
          <w:lang w:val="id-ID"/>
        </w:rPr>
        <w:t>%) yang berani menjawab sangat berhasil, 2</w:t>
      </w:r>
      <w:r w:rsidRPr="008B6FA0">
        <w:rPr>
          <w:rFonts w:ascii="Times New Roman" w:hAnsi="Times New Roman"/>
          <w:color w:val="000000"/>
          <w:sz w:val="24"/>
          <w:szCs w:val="24"/>
          <w:lang w:val="id-ID"/>
        </w:rPr>
        <w:t>8</w:t>
      </w:r>
      <w:r w:rsidR="006C225D" w:rsidRPr="008B6FA0">
        <w:rPr>
          <w:rFonts w:ascii="Times New Roman" w:hAnsi="Times New Roman"/>
          <w:color w:val="000000"/>
          <w:sz w:val="24"/>
          <w:szCs w:val="24"/>
          <w:lang w:val="id-ID"/>
        </w:rPr>
        <w:t xml:space="preserve"> dari 3</w:t>
      </w:r>
      <w:r w:rsidRPr="008B6FA0">
        <w:rPr>
          <w:rFonts w:ascii="Times New Roman" w:hAnsi="Times New Roman"/>
          <w:color w:val="000000"/>
          <w:sz w:val="24"/>
          <w:szCs w:val="24"/>
          <w:lang w:val="id-ID"/>
        </w:rPr>
        <w:t>3 S</w:t>
      </w:r>
      <w:r w:rsidR="008B6FA0" w:rsidRPr="008B6FA0">
        <w:rPr>
          <w:rFonts w:ascii="Times New Roman" w:hAnsi="Times New Roman"/>
          <w:color w:val="000000"/>
          <w:sz w:val="24"/>
          <w:szCs w:val="24"/>
          <w:lang w:val="id-ID"/>
        </w:rPr>
        <w:t>MP</w:t>
      </w:r>
      <w:r w:rsidRPr="008B6FA0">
        <w:rPr>
          <w:rFonts w:ascii="Times New Roman" w:hAnsi="Times New Roman"/>
          <w:color w:val="000000"/>
          <w:sz w:val="24"/>
          <w:szCs w:val="24"/>
          <w:lang w:val="id-ID"/>
        </w:rPr>
        <w:t xml:space="preserve"> (67</w:t>
      </w:r>
      <w:r w:rsidR="006C225D" w:rsidRPr="008B6FA0">
        <w:rPr>
          <w:rFonts w:ascii="Times New Roman" w:hAnsi="Times New Roman"/>
          <w:color w:val="000000"/>
          <w:sz w:val="24"/>
          <w:szCs w:val="24"/>
          <w:lang w:val="id-ID"/>
        </w:rPr>
        <w:t>%) menyatakan cukup berhasil, dan hanya 3</w:t>
      </w:r>
      <w:r w:rsidR="008B6FA0" w:rsidRPr="008B6FA0">
        <w:rPr>
          <w:rFonts w:ascii="Times New Roman" w:hAnsi="Times New Roman"/>
          <w:color w:val="000000"/>
          <w:sz w:val="24"/>
          <w:szCs w:val="24"/>
          <w:lang w:val="id-ID"/>
        </w:rPr>
        <w:t xml:space="preserve"> </w:t>
      </w:r>
      <w:r w:rsidR="006C225D" w:rsidRPr="008B6FA0">
        <w:rPr>
          <w:rFonts w:ascii="Times New Roman" w:hAnsi="Times New Roman"/>
          <w:color w:val="000000"/>
          <w:sz w:val="24"/>
          <w:szCs w:val="24"/>
          <w:lang w:val="id-ID"/>
        </w:rPr>
        <w:t>dari 3</w:t>
      </w:r>
      <w:r w:rsidRPr="008B6FA0">
        <w:rPr>
          <w:rFonts w:ascii="Times New Roman" w:hAnsi="Times New Roman"/>
          <w:color w:val="000000"/>
          <w:sz w:val="24"/>
          <w:szCs w:val="24"/>
          <w:lang w:val="id-ID"/>
        </w:rPr>
        <w:t>3 S</w:t>
      </w:r>
      <w:r w:rsidR="008B6FA0" w:rsidRPr="008B6FA0">
        <w:rPr>
          <w:rFonts w:ascii="Times New Roman" w:hAnsi="Times New Roman"/>
          <w:color w:val="000000"/>
          <w:sz w:val="24"/>
          <w:szCs w:val="24"/>
          <w:lang w:val="id-ID"/>
        </w:rPr>
        <w:t xml:space="preserve">MP </w:t>
      </w:r>
      <w:r w:rsidRPr="008B6FA0">
        <w:rPr>
          <w:rFonts w:ascii="Times New Roman" w:hAnsi="Times New Roman"/>
          <w:color w:val="000000"/>
          <w:sz w:val="24"/>
          <w:szCs w:val="24"/>
          <w:lang w:val="id-ID"/>
        </w:rPr>
        <w:t>(9</w:t>
      </w:r>
      <w:r w:rsidR="006C225D" w:rsidRPr="008B6FA0">
        <w:rPr>
          <w:rFonts w:ascii="Times New Roman" w:hAnsi="Times New Roman"/>
          <w:color w:val="000000"/>
          <w:sz w:val="24"/>
          <w:szCs w:val="24"/>
          <w:lang w:val="id-ID"/>
        </w:rPr>
        <w:t xml:space="preserve">%) yang menyatakan pendidikan karakternya kurang berhasil. </w:t>
      </w:r>
      <w:r w:rsidR="008B6FA0" w:rsidRPr="008B6FA0">
        <w:rPr>
          <w:rFonts w:ascii="Times New Roman" w:hAnsi="Times New Roman"/>
          <w:color w:val="000000"/>
          <w:sz w:val="24"/>
          <w:szCs w:val="24"/>
          <w:lang w:val="id-ID"/>
        </w:rPr>
        <w:t>Menurut sekolah-sekolah tersebut, f</w:t>
      </w:r>
      <w:r w:rsidR="006C225D" w:rsidRPr="004D1077">
        <w:rPr>
          <w:rFonts w:ascii="Times New Roman" w:hAnsi="Times New Roman"/>
          <w:color w:val="000000"/>
          <w:sz w:val="24"/>
          <w:szCs w:val="24"/>
          <w:lang w:val="id-ID"/>
        </w:rPr>
        <w:t xml:space="preserve">aktor-faktor yang </w:t>
      </w:r>
      <w:r w:rsidR="008B6FA0" w:rsidRPr="008B6FA0">
        <w:rPr>
          <w:rFonts w:ascii="Times New Roman" w:hAnsi="Times New Roman"/>
          <w:color w:val="000000"/>
          <w:sz w:val="24"/>
          <w:szCs w:val="24"/>
          <w:lang w:val="id-ID"/>
        </w:rPr>
        <w:t xml:space="preserve">dapat </w:t>
      </w:r>
      <w:r w:rsidR="006C225D" w:rsidRPr="004D1077">
        <w:rPr>
          <w:rFonts w:ascii="Times New Roman" w:hAnsi="Times New Roman"/>
          <w:color w:val="000000"/>
          <w:sz w:val="24"/>
          <w:szCs w:val="24"/>
          <w:lang w:val="id-ID"/>
        </w:rPr>
        <w:t xml:space="preserve">mendukung </w:t>
      </w:r>
      <w:r w:rsidR="008B6FA0" w:rsidRPr="008B6FA0">
        <w:rPr>
          <w:rFonts w:ascii="Times New Roman" w:hAnsi="Times New Roman"/>
          <w:color w:val="000000"/>
          <w:sz w:val="24"/>
          <w:szCs w:val="24"/>
          <w:lang w:val="id-ID"/>
        </w:rPr>
        <w:t xml:space="preserve">keberhasilan </w:t>
      </w:r>
      <w:r w:rsidR="006C225D" w:rsidRPr="004D1077">
        <w:rPr>
          <w:rFonts w:ascii="Times New Roman" w:hAnsi="Times New Roman"/>
          <w:color w:val="000000"/>
          <w:sz w:val="24"/>
          <w:szCs w:val="24"/>
          <w:lang w:val="id-ID"/>
        </w:rPr>
        <w:t xml:space="preserve">pelaksanaan pendidikan karakter di sekolah </w:t>
      </w:r>
      <w:r w:rsidR="006C225D" w:rsidRPr="008B6FA0">
        <w:rPr>
          <w:rFonts w:ascii="Times New Roman" w:hAnsi="Times New Roman"/>
          <w:color w:val="000000"/>
          <w:sz w:val="24"/>
          <w:szCs w:val="24"/>
          <w:lang w:val="id-ID"/>
        </w:rPr>
        <w:t xml:space="preserve">ialah </w:t>
      </w:r>
      <w:r w:rsidR="008B6FA0" w:rsidRPr="008B6FA0">
        <w:rPr>
          <w:rFonts w:ascii="Times New Roman" w:hAnsi="Times New Roman"/>
          <w:color w:val="000000"/>
          <w:sz w:val="24"/>
          <w:szCs w:val="24"/>
          <w:lang w:val="id-ID"/>
        </w:rPr>
        <w:t xml:space="preserve">kondisi sarana dan prasarana sekolah, sikap </w:t>
      </w:r>
      <w:r w:rsidR="008B6FA0" w:rsidRPr="008B6FA0">
        <w:rPr>
          <w:rFonts w:ascii="Times New Roman" w:hAnsi="Times New Roman"/>
          <w:color w:val="000000"/>
          <w:sz w:val="24"/>
          <w:szCs w:val="24"/>
          <w:lang w:val="id-ID"/>
        </w:rPr>
        <w:lastRenderedPageBreak/>
        <w:t xml:space="preserve">positif seluruh komponen sekolah, lingkugan sekitar sekolah, serta lingkungan keluarga siswa, </w:t>
      </w:r>
      <w:r w:rsidR="006C225D" w:rsidRPr="008B6FA0">
        <w:rPr>
          <w:rFonts w:ascii="Times New Roman" w:hAnsi="Times New Roman"/>
          <w:color w:val="000000"/>
          <w:sz w:val="24"/>
          <w:szCs w:val="24"/>
          <w:lang w:val="id-ID"/>
        </w:rPr>
        <w:t>sedangkan f</w:t>
      </w:r>
      <w:r w:rsidR="006C225D" w:rsidRPr="004D1077">
        <w:rPr>
          <w:rFonts w:ascii="Times New Roman" w:hAnsi="Times New Roman"/>
          <w:color w:val="000000"/>
          <w:sz w:val="24"/>
          <w:szCs w:val="24"/>
          <w:lang w:val="id-ID"/>
        </w:rPr>
        <w:t xml:space="preserve">aktor-faktor </w:t>
      </w:r>
      <w:r w:rsidR="006C225D" w:rsidRPr="008B6FA0">
        <w:rPr>
          <w:rFonts w:ascii="Times New Roman" w:hAnsi="Times New Roman"/>
          <w:color w:val="000000"/>
          <w:sz w:val="24"/>
          <w:szCs w:val="24"/>
          <w:lang w:val="id-ID"/>
        </w:rPr>
        <w:t xml:space="preserve">penghambat </w:t>
      </w:r>
      <w:r w:rsidR="006C225D" w:rsidRPr="004D1077">
        <w:rPr>
          <w:rFonts w:ascii="Times New Roman" w:hAnsi="Times New Roman"/>
          <w:color w:val="000000"/>
          <w:sz w:val="24"/>
          <w:szCs w:val="24"/>
          <w:lang w:val="id-ID"/>
        </w:rPr>
        <w:t>pelaksanaan pendidikan</w:t>
      </w:r>
      <w:r w:rsidR="006C225D" w:rsidRPr="008B6FA0">
        <w:rPr>
          <w:rFonts w:ascii="Times New Roman" w:hAnsi="Times New Roman"/>
          <w:color w:val="000000"/>
          <w:sz w:val="24"/>
          <w:szCs w:val="24"/>
          <w:lang w:val="id-ID"/>
        </w:rPr>
        <w:t xml:space="preserve"> karakter ialah kurang</w:t>
      </w:r>
      <w:r w:rsidR="008B6FA0" w:rsidRPr="008B6FA0">
        <w:rPr>
          <w:rFonts w:ascii="Times New Roman" w:hAnsi="Times New Roman"/>
          <w:color w:val="000000"/>
          <w:sz w:val="24"/>
          <w:szCs w:val="24"/>
          <w:lang w:val="id-ID"/>
        </w:rPr>
        <w:t>nya sosialisasi pendidikan karakter, latar belakang siswa, profesionalitas guru, dan sistem yang tidak mendukung implementasi pendidikan karaker.</w:t>
      </w:r>
    </w:p>
    <w:p w:rsidR="008B6FA0" w:rsidRPr="00FB71FA" w:rsidRDefault="006C225D" w:rsidP="004D1077">
      <w:pPr>
        <w:spacing w:after="0" w:line="480" w:lineRule="auto"/>
        <w:jc w:val="both"/>
        <w:rPr>
          <w:rFonts w:ascii="Times New Roman" w:hAnsi="Times New Roman"/>
          <w:sz w:val="24"/>
          <w:szCs w:val="24"/>
          <w:lang w:val="id-ID"/>
        </w:rPr>
      </w:pPr>
      <w:r w:rsidRPr="006C225D">
        <w:rPr>
          <w:rFonts w:ascii="Times New Roman" w:hAnsi="Times New Roman"/>
          <w:color w:val="FF0000"/>
          <w:sz w:val="24"/>
          <w:szCs w:val="24"/>
          <w:lang w:val="id-ID"/>
        </w:rPr>
        <w:tab/>
      </w:r>
      <w:r w:rsidRPr="00A4736D">
        <w:rPr>
          <w:rFonts w:ascii="Times New Roman" w:hAnsi="Times New Roman"/>
          <w:color w:val="000000"/>
          <w:sz w:val="24"/>
          <w:szCs w:val="24"/>
          <w:lang w:val="id-ID"/>
        </w:rPr>
        <w:t xml:space="preserve">Untuk </w:t>
      </w:r>
      <w:r w:rsidRPr="004D1077">
        <w:rPr>
          <w:rFonts w:ascii="Times New Roman" w:hAnsi="Times New Roman"/>
          <w:color w:val="000000"/>
          <w:sz w:val="24"/>
          <w:szCs w:val="24"/>
          <w:lang w:val="id-ID"/>
        </w:rPr>
        <w:t>meningkatkan efektifitas pelaksanaan pendidikan karakter</w:t>
      </w:r>
      <w:r w:rsidR="008B6FA0" w:rsidRPr="00A4736D">
        <w:rPr>
          <w:rFonts w:ascii="Times New Roman" w:hAnsi="Times New Roman"/>
          <w:color w:val="000000"/>
          <w:sz w:val="24"/>
          <w:szCs w:val="24"/>
          <w:lang w:val="id-ID"/>
        </w:rPr>
        <w:t xml:space="preserve"> ke depan</w:t>
      </w:r>
      <w:r w:rsidRPr="00A4736D">
        <w:rPr>
          <w:rFonts w:ascii="Times New Roman" w:hAnsi="Times New Roman"/>
          <w:color w:val="000000"/>
          <w:sz w:val="24"/>
          <w:szCs w:val="24"/>
          <w:lang w:val="id-ID"/>
        </w:rPr>
        <w:t>, sekolah-sekolah tersebut mengusulkan pengintensifan sosialisasi pendidikan karakter di sekolah</w:t>
      </w:r>
      <w:r w:rsidR="008B6FA0" w:rsidRPr="00A4736D">
        <w:rPr>
          <w:rFonts w:ascii="Times New Roman" w:hAnsi="Times New Roman"/>
          <w:color w:val="000000"/>
          <w:sz w:val="24"/>
          <w:szCs w:val="24"/>
          <w:lang w:val="id-ID"/>
        </w:rPr>
        <w:t xml:space="preserve"> secara kotinyu </w:t>
      </w:r>
      <w:r w:rsidRPr="00A4736D">
        <w:rPr>
          <w:rFonts w:ascii="Times New Roman" w:hAnsi="Times New Roman"/>
          <w:color w:val="000000"/>
          <w:sz w:val="24"/>
          <w:szCs w:val="24"/>
          <w:lang w:val="id-ID"/>
        </w:rPr>
        <w:t xml:space="preserve">dan </w:t>
      </w:r>
      <w:r w:rsidR="008B6FA0" w:rsidRPr="00A4736D">
        <w:rPr>
          <w:rFonts w:ascii="Times New Roman" w:hAnsi="Times New Roman"/>
          <w:color w:val="000000"/>
          <w:sz w:val="24"/>
          <w:szCs w:val="24"/>
          <w:lang w:val="id-ID"/>
        </w:rPr>
        <w:t>meningkatkan intensitas pendidikan karakter dengan mengintegrasikannya ke dalam seluruh matapelajaran.</w:t>
      </w:r>
      <w:r w:rsidR="004D7061">
        <w:rPr>
          <w:rFonts w:ascii="Times New Roman" w:hAnsi="Times New Roman"/>
          <w:color w:val="000000"/>
          <w:sz w:val="24"/>
          <w:szCs w:val="24"/>
          <w:lang w:val="id-ID"/>
        </w:rPr>
        <w:t xml:space="preserve"> Selain itu, </w:t>
      </w:r>
      <w:r w:rsidR="006D4F77">
        <w:rPr>
          <w:rFonts w:ascii="Times New Roman" w:hAnsi="Times New Roman"/>
          <w:color w:val="000000"/>
          <w:sz w:val="24"/>
          <w:szCs w:val="24"/>
          <w:lang w:val="id-ID"/>
        </w:rPr>
        <w:t xml:space="preserve">sekolah-sekolah berharap kepada Pemerintah (Dinas Pendidikan) agar memberi sekolah pelatihan-pelatihan yang berkesinambungan terkait </w:t>
      </w:r>
      <w:r w:rsidR="006D4F77" w:rsidRPr="00FB71FA">
        <w:rPr>
          <w:rFonts w:ascii="Times New Roman" w:hAnsi="Times New Roman"/>
          <w:sz w:val="24"/>
          <w:szCs w:val="24"/>
          <w:lang w:val="id-ID"/>
        </w:rPr>
        <w:t xml:space="preserve">implementasi pendidikan karakter di sekolah, memberi penghargaan atau apresiasi kepada  sekolah-sekolah yang telah melaksanakan pendidikan karakter dengan baik, dan secara merata memberi sekolah fasilitas-fasilitas pembelajaran yang memang dibutuhkan oleh sekolah.   </w:t>
      </w:r>
    </w:p>
    <w:p w:rsidR="00FB71FA" w:rsidRPr="00F95E29" w:rsidRDefault="00F95E29" w:rsidP="00F95E29">
      <w:pPr>
        <w:pStyle w:val="ListParagraph"/>
        <w:numPr>
          <w:ilvl w:val="1"/>
          <w:numId w:val="9"/>
        </w:numPr>
        <w:tabs>
          <w:tab w:val="left" w:pos="284"/>
          <w:tab w:val="left" w:pos="2943"/>
          <w:tab w:val="left" w:pos="7176"/>
        </w:tabs>
        <w:spacing w:before="240" w:after="120" w:line="480" w:lineRule="auto"/>
        <w:jc w:val="both"/>
        <w:rPr>
          <w:rFonts w:ascii="Times New Roman" w:hAnsi="Times New Roman"/>
          <w:b/>
          <w:color w:val="000000"/>
          <w:sz w:val="24"/>
          <w:szCs w:val="24"/>
          <w:lang w:val="id-ID"/>
        </w:rPr>
      </w:pPr>
      <w:proofErr w:type="spellStart"/>
      <w:r>
        <w:rPr>
          <w:rFonts w:ascii="Times New Roman" w:hAnsi="Times New Roman"/>
          <w:b/>
          <w:color w:val="000000"/>
          <w:sz w:val="24"/>
          <w:szCs w:val="24"/>
        </w:rPr>
        <w:t>Implementasi</w:t>
      </w:r>
      <w:proofErr w:type="spellEnd"/>
      <w:r>
        <w:rPr>
          <w:rFonts w:ascii="Times New Roman" w:hAnsi="Times New Roman"/>
          <w:b/>
          <w:color w:val="000000"/>
          <w:sz w:val="24"/>
          <w:szCs w:val="24"/>
        </w:rPr>
        <w:t xml:space="preserve"> </w:t>
      </w:r>
      <w:r w:rsidR="00FB71FA" w:rsidRPr="00F95E29">
        <w:rPr>
          <w:rFonts w:ascii="Times New Roman" w:hAnsi="Times New Roman"/>
          <w:b/>
          <w:color w:val="000000"/>
          <w:sz w:val="24"/>
          <w:szCs w:val="24"/>
          <w:lang w:val="id-ID"/>
        </w:rPr>
        <w:t xml:space="preserve">di SMA </w:t>
      </w:r>
    </w:p>
    <w:p w:rsidR="00FE1764" w:rsidRDefault="00FB71FA" w:rsidP="004D1077">
      <w:pPr>
        <w:tabs>
          <w:tab w:val="left" w:pos="2943"/>
          <w:tab w:val="left" w:pos="7176"/>
        </w:tabs>
        <w:spacing w:after="240" w:line="480" w:lineRule="auto"/>
        <w:ind w:firstLine="720"/>
        <w:jc w:val="both"/>
        <w:rPr>
          <w:rFonts w:ascii="Times New Roman" w:hAnsi="Times New Roman"/>
          <w:color w:val="000000"/>
          <w:sz w:val="24"/>
          <w:szCs w:val="24"/>
          <w:lang w:val="id-ID"/>
        </w:rPr>
      </w:pPr>
      <w:r w:rsidRPr="009C41BA">
        <w:rPr>
          <w:rFonts w:ascii="Times New Roman" w:hAnsi="Times New Roman"/>
          <w:color w:val="000000"/>
          <w:sz w:val="24"/>
          <w:szCs w:val="24"/>
          <w:lang w:val="id-ID"/>
        </w:rPr>
        <w:t>Seperti halnya dengan SD</w:t>
      </w:r>
      <w:r w:rsidR="00B86FA5" w:rsidRPr="009C41BA">
        <w:rPr>
          <w:rFonts w:ascii="Times New Roman" w:hAnsi="Times New Roman"/>
          <w:color w:val="000000"/>
          <w:sz w:val="24"/>
          <w:szCs w:val="24"/>
          <w:lang w:val="id-ID"/>
        </w:rPr>
        <w:t xml:space="preserve"> dan SMP, </w:t>
      </w:r>
      <w:r w:rsidRPr="009C41BA">
        <w:rPr>
          <w:rFonts w:ascii="Times New Roman" w:hAnsi="Times New Roman"/>
          <w:color w:val="000000"/>
          <w:sz w:val="24"/>
          <w:szCs w:val="24"/>
          <w:lang w:val="id-ID"/>
        </w:rPr>
        <w:t>tidak semua SM</w:t>
      </w:r>
      <w:r w:rsidR="00831326" w:rsidRPr="009C41BA">
        <w:rPr>
          <w:rFonts w:ascii="Times New Roman" w:hAnsi="Times New Roman"/>
          <w:color w:val="000000"/>
          <w:sz w:val="24"/>
          <w:szCs w:val="24"/>
          <w:lang w:val="id-ID"/>
        </w:rPr>
        <w:t xml:space="preserve">A </w:t>
      </w:r>
      <w:r w:rsidRPr="009C41BA">
        <w:rPr>
          <w:rFonts w:ascii="Times New Roman" w:hAnsi="Times New Roman"/>
          <w:color w:val="000000"/>
          <w:sz w:val="24"/>
          <w:szCs w:val="24"/>
          <w:lang w:val="id-ID"/>
        </w:rPr>
        <w:t xml:space="preserve">dapat digali informasinya. Dari </w:t>
      </w:r>
      <w:r w:rsidR="00831326" w:rsidRPr="009C41BA">
        <w:rPr>
          <w:rFonts w:ascii="Times New Roman" w:hAnsi="Times New Roman"/>
          <w:color w:val="000000"/>
          <w:sz w:val="24"/>
          <w:szCs w:val="24"/>
          <w:lang w:val="id-ID"/>
        </w:rPr>
        <w:t xml:space="preserve">37 SMA yang menjadi sasaran monitoring, hanya 29 yang dapat dimintai informasi berkaitan dengan implementasi pendidikan karakter di sekolah. </w:t>
      </w:r>
      <w:r w:rsidR="00FE1764">
        <w:rPr>
          <w:rFonts w:ascii="Times New Roman" w:hAnsi="Times New Roman"/>
          <w:color w:val="000000"/>
          <w:sz w:val="24"/>
          <w:szCs w:val="24"/>
          <w:lang w:val="id-ID"/>
        </w:rPr>
        <w:t xml:space="preserve">Nama-nama SMA responden (pemberi data) ialah sebagai berikut. </w:t>
      </w:r>
    </w:p>
    <w:p w:rsidR="004D1077" w:rsidRDefault="004D1077" w:rsidP="004D1077">
      <w:pPr>
        <w:tabs>
          <w:tab w:val="left" w:pos="709"/>
          <w:tab w:val="left" w:pos="2943"/>
          <w:tab w:val="left" w:pos="7176"/>
        </w:tabs>
        <w:spacing w:before="240" w:after="0" w:line="480" w:lineRule="auto"/>
        <w:jc w:val="both"/>
        <w:rPr>
          <w:rFonts w:ascii="Times New Roman" w:hAnsi="Times New Roman"/>
          <w:color w:val="000000"/>
          <w:sz w:val="24"/>
          <w:szCs w:val="24"/>
          <w:lang w:val="id-ID"/>
        </w:rPr>
      </w:pPr>
      <w:r>
        <w:rPr>
          <w:rFonts w:ascii="Times New Roman" w:hAnsi="Times New Roman"/>
          <w:color w:val="000000"/>
          <w:sz w:val="24"/>
          <w:szCs w:val="24"/>
          <w:lang w:val="id-ID"/>
        </w:rPr>
        <w:t>Data-data lapangan yang berhasil dihimpun Tim Montoring menunjukkan bahwa m</w:t>
      </w:r>
      <w:r w:rsidRPr="009C41BA">
        <w:rPr>
          <w:rFonts w:ascii="Times New Roman" w:hAnsi="Times New Roman"/>
          <w:color w:val="000000"/>
          <w:sz w:val="24"/>
          <w:szCs w:val="24"/>
          <w:lang w:val="id-ID"/>
        </w:rPr>
        <w:t xml:space="preserve">ayoritas SMA (27 dari 29 atau 93%) menyatakan bahwa </w:t>
      </w:r>
      <w:r w:rsidRPr="004D1077">
        <w:rPr>
          <w:rFonts w:ascii="Times New Roman" w:hAnsi="Times New Roman"/>
          <w:color w:val="000000"/>
          <w:sz w:val="24"/>
          <w:szCs w:val="24"/>
          <w:lang w:val="id-ID"/>
        </w:rPr>
        <w:t xml:space="preserve">tujuan akhir pendidikan </w:t>
      </w:r>
      <w:r w:rsidRPr="004D1077">
        <w:rPr>
          <w:rFonts w:ascii="Times New Roman" w:hAnsi="Times New Roman"/>
          <w:color w:val="000000"/>
          <w:sz w:val="24"/>
          <w:szCs w:val="24"/>
          <w:lang w:val="id-ID"/>
        </w:rPr>
        <w:lastRenderedPageBreak/>
        <w:t>karakter</w:t>
      </w:r>
      <w:r w:rsidRPr="009C41BA">
        <w:rPr>
          <w:rFonts w:ascii="Times New Roman" w:hAnsi="Times New Roman"/>
          <w:color w:val="000000"/>
          <w:sz w:val="24"/>
          <w:szCs w:val="24"/>
          <w:lang w:val="id-ID"/>
        </w:rPr>
        <w:t xml:space="preserve"> ialah bahwa pem</w:t>
      </w:r>
      <w:r w:rsidRPr="004D1077">
        <w:rPr>
          <w:rFonts w:ascii="Times New Roman" w:hAnsi="Times New Roman"/>
          <w:color w:val="000000"/>
          <w:sz w:val="24"/>
          <w:szCs w:val="24"/>
          <w:lang w:val="id-ID"/>
        </w:rPr>
        <w:t>belajar memiliki pemahaman dan kepedulian serta bertindak berdasarkan nilai-nilai etika inti</w:t>
      </w:r>
      <w:r w:rsidRPr="009C41BA">
        <w:rPr>
          <w:rFonts w:ascii="Times New Roman" w:hAnsi="Times New Roman"/>
          <w:color w:val="000000"/>
          <w:sz w:val="24"/>
          <w:szCs w:val="24"/>
          <w:lang w:val="id-ID"/>
        </w:rPr>
        <w:t xml:space="preserve">. </w:t>
      </w:r>
    </w:p>
    <w:p w:rsidR="00D230EB" w:rsidRPr="00981588" w:rsidRDefault="00981588" w:rsidP="00981588">
      <w:pPr>
        <w:tabs>
          <w:tab w:val="left" w:pos="851"/>
        </w:tabs>
        <w:spacing w:after="240" w:line="480" w:lineRule="auto"/>
        <w:jc w:val="center"/>
        <w:rPr>
          <w:rFonts w:ascii="Times New Roman" w:hAnsi="Times New Roman"/>
          <w:sz w:val="24"/>
          <w:szCs w:val="24"/>
          <w:lang w:val="id-ID"/>
        </w:rPr>
      </w:pPr>
      <w:r>
        <w:rPr>
          <w:rFonts w:ascii="Times New Roman" w:hAnsi="Times New Roman"/>
          <w:sz w:val="24"/>
          <w:szCs w:val="24"/>
          <w:lang w:val="id-ID"/>
        </w:rPr>
        <w:t xml:space="preserve">Tabel 4 Sekolah yang dimonitoring </w:t>
      </w:r>
    </w:p>
    <w:tbl>
      <w:tblPr>
        <w:tblW w:w="8202" w:type="dxa"/>
        <w:jc w:val="center"/>
        <w:tblInd w:w="870" w:type="dxa"/>
        <w:tblBorders>
          <w:top w:val="single" w:sz="12" w:space="0" w:color="000000"/>
          <w:left w:val="single" w:sz="12" w:space="0" w:color="000000"/>
          <w:bottom w:val="thickThinSmallGap" w:sz="24" w:space="0" w:color="auto"/>
          <w:right w:val="single" w:sz="12" w:space="0" w:color="000000"/>
          <w:insideH w:val="single" w:sz="4" w:space="0" w:color="000000"/>
          <w:insideV w:val="single" w:sz="4" w:space="0" w:color="000000"/>
        </w:tblBorders>
        <w:tblLook w:val="04A0" w:firstRow="1" w:lastRow="0" w:firstColumn="1" w:lastColumn="0" w:noHBand="0" w:noVBand="1"/>
      </w:tblPr>
      <w:tblGrid>
        <w:gridCol w:w="511"/>
        <w:gridCol w:w="3458"/>
        <w:gridCol w:w="558"/>
        <w:gridCol w:w="3675"/>
      </w:tblGrid>
      <w:tr w:rsidR="00FE1764" w:rsidRPr="00773DCF">
        <w:trPr>
          <w:trHeight w:hRule="exact" w:val="284"/>
          <w:jc w:val="center"/>
        </w:trPr>
        <w:tc>
          <w:tcPr>
            <w:tcW w:w="8202" w:type="dxa"/>
            <w:gridSpan w:val="4"/>
            <w:tcBorders>
              <w:top w:val="single" w:sz="12" w:space="0" w:color="000000"/>
              <w:bottom w:val="single" w:sz="12" w:space="0" w:color="000000"/>
            </w:tcBorders>
            <w:vAlign w:val="center"/>
          </w:tcPr>
          <w:p w:rsidR="00FE1764" w:rsidRPr="00773DCF" w:rsidRDefault="00FE1764" w:rsidP="004D1077">
            <w:pPr>
              <w:tabs>
                <w:tab w:val="left" w:pos="851"/>
              </w:tabs>
              <w:spacing w:after="0" w:line="240" w:lineRule="auto"/>
              <w:jc w:val="center"/>
              <w:rPr>
                <w:rFonts w:ascii="Times New Roman" w:hAnsi="Times New Roman"/>
                <w:b/>
                <w:sz w:val="20"/>
                <w:szCs w:val="20"/>
                <w:lang w:val="id-ID"/>
              </w:rPr>
            </w:pPr>
            <w:r>
              <w:rPr>
                <w:lang w:val="id-ID"/>
              </w:rPr>
              <w:tab/>
            </w:r>
            <w:r w:rsidRPr="00773DCF">
              <w:rPr>
                <w:rFonts w:ascii="Times New Roman" w:hAnsi="Times New Roman"/>
                <w:b/>
                <w:sz w:val="20"/>
                <w:szCs w:val="20"/>
                <w:lang w:val="id-ID"/>
              </w:rPr>
              <w:t xml:space="preserve">SEKOLAH </w:t>
            </w:r>
            <w:r>
              <w:rPr>
                <w:rFonts w:ascii="Times New Roman" w:hAnsi="Times New Roman"/>
                <w:b/>
                <w:sz w:val="20"/>
                <w:szCs w:val="20"/>
                <w:lang w:val="id-ID"/>
              </w:rPr>
              <w:t>MENENGAH ATAS (SMA)</w:t>
            </w:r>
          </w:p>
        </w:tc>
      </w:tr>
      <w:tr w:rsidR="00FE1764" w:rsidRPr="00773DCF">
        <w:trPr>
          <w:trHeight w:hRule="exact" w:val="284"/>
          <w:jc w:val="center"/>
        </w:trPr>
        <w:tc>
          <w:tcPr>
            <w:tcW w:w="247" w:type="dxa"/>
            <w:tcBorders>
              <w:top w:val="single" w:sz="12" w:space="0" w:color="000000"/>
              <w:bottom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Times New Roman" w:hAnsi="Times New Roman"/>
                <w:b/>
                <w:sz w:val="20"/>
                <w:szCs w:val="20"/>
                <w:lang w:val="id-ID"/>
              </w:rPr>
            </w:pPr>
            <w:r w:rsidRPr="00773DCF">
              <w:rPr>
                <w:rFonts w:ascii="Times New Roman" w:hAnsi="Times New Roman"/>
                <w:b/>
                <w:sz w:val="20"/>
                <w:szCs w:val="20"/>
                <w:lang w:val="id-ID"/>
              </w:rPr>
              <w:t>No.</w:t>
            </w:r>
          </w:p>
        </w:tc>
        <w:tc>
          <w:tcPr>
            <w:tcW w:w="3588" w:type="dxa"/>
            <w:tcBorders>
              <w:top w:val="single" w:sz="12" w:space="0" w:color="000000"/>
              <w:left w:val="single" w:sz="12" w:space="0" w:color="000000"/>
              <w:bottom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Times New Roman" w:hAnsi="Times New Roman"/>
                <w:b/>
                <w:sz w:val="20"/>
                <w:szCs w:val="20"/>
                <w:lang w:val="id-ID"/>
              </w:rPr>
            </w:pPr>
            <w:r w:rsidRPr="00773DCF">
              <w:rPr>
                <w:rFonts w:ascii="Times New Roman" w:hAnsi="Times New Roman"/>
                <w:b/>
                <w:sz w:val="20"/>
                <w:szCs w:val="20"/>
                <w:lang w:val="id-ID"/>
              </w:rPr>
              <w:t>Sekolah</w:t>
            </w:r>
          </w:p>
        </w:tc>
        <w:tc>
          <w:tcPr>
            <w:tcW w:w="561" w:type="dxa"/>
            <w:tcBorders>
              <w:top w:val="single" w:sz="12" w:space="0" w:color="000000"/>
              <w:left w:val="single" w:sz="12" w:space="0" w:color="000000"/>
              <w:bottom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Times New Roman" w:hAnsi="Times New Roman"/>
                <w:b/>
                <w:sz w:val="20"/>
                <w:szCs w:val="20"/>
                <w:lang w:val="id-ID"/>
              </w:rPr>
            </w:pPr>
            <w:r w:rsidRPr="00773DCF">
              <w:rPr>
                <w:rFonts w:ascii="Times New Roman" w:hAnsi="Times New Roman"/>
                <w:b/>
                <w:sz w:val="20"/>
                <w:szCs w:val="20"/>
                <w:lang w:val="id-ID"/>
              </w:rPr>
              <w:t xml:space="preserve">No. </w:t>
            </w:r>
          </w:p>
        </w:tc>
        <w:tc>
          <w:tcPr>
            <w:tcW w:w="3806" w:type="dxa"/>
            <w:tcBorders>
              <w:top w:val="single" w:sz="12" w:space="0" w:color="000000"/>
              <w:left w:val="single" w:sz="12" w:space="0" w:color="000000"/>
              <w:bottom w:val="single" w:sz="12" w:space="0" w:color="000000"/>
            </w:tcBorders>
            <w:vAlign w:val="center"/>
          </w:tcPr>
          <w:p w:rsidR="00FE1764" w:rsidRPr="00773DCF" w:rsidRDefault="00FE1764" w:rsidP="004D1077">
            <w:pPr>
              <w:tabs>
                <w:tab w:val="left" w:pos="851"/>
              </w:tabs>
              <w:spacing w:after="0" w:line="240" w:lineRule="auto"/>
              <w:jc w:val="center"/>
              <w:rPr>
                <w:rFonts w:ascii="Times New Roman" w:hAnsi="Times New Roman"/>
                <w:b/>
                <w:sz w:val="20"/>
                <w:szCs w:val="20"/>
                <w:lang w:val="id-ID"/>
              </w:rPr>
            </w:pPr>
            <w:r w:rsidRPr="00773DCF">
              <w:rPr>
                <w:rFonts w:ascii="Times New Roman" w:hAnsi="Times New Roman"/>
                <w:b/>
                <w:sz w:val="20"/>
                <w:szCs w:val="20"/>
                <w:lang w:val="id-ID"/>
              </w:rPr>
              <w:t>Sekolah</w:t>
            </w:r>
          </w:p>
        </w:tc>
      </w:tr>
      <w:tr w:rsidR="00FE1764" w:rsidRPr="00773DCF">
        <w:trPr>
          <w:trHeight w:hRule="exact" w:val="284"/>
          <w:jc w:val="center"/>
        </w:trPr>
        <w:tc>
          <w:tcPr>
            <w:tcW w:w="247" w:type="dxa"/>
            <w:tcBorders>
              <w:top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w:t>
            </w:r>
          </w:p>
        </w:tc>
        <w:tc>
          <w:tcPr>
            <w:tcW w:w="3588" w:type="dxa"/>
            <w:tcBorders>
              <w:top w:val="single" w:sz="12" w:space="0" w:color="000000"/>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Giri Kab. Gesik *)</w:t>
            </w:r>
          </w:p>
        </w:tc>
        <w:tc>
          <w:tcPr>
            <w:tcW w:w="561" w:type="dxa"/>
            <w:tcBorders>
              <w:top w:val="single" w:sz="12" w:space="0" w:color="000000"/>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20</w:t>
            </w:r>
          </w:p>
        </w:tc>
        <w:tc>
          <w:tcPr>
            <w:tcW w:w="3806" w:type="dxa"/>
            <w:tcBorders>
              <w:top w:val="single" w:sz="12" w:space="0" w:color="000000"/>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5 Kota Malang</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Situbondo</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21</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4 Sidoarjo</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Bondowoso</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22</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Kota Blitar</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4</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Jember</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23</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Srengat</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5</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Tempeh Kab. Lumajang</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24</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Ngawi</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6</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Kraksan</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25</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Magetan</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7</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Kota Kediri</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26</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Jetis Ponorogo</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8</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Papar Kab. Kediri</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27</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Pacitan</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9</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Lamongan</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28</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Sumenep *)</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10</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Kepanjen Kab. Malang *)</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29</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Kota Madiun</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11</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5 Surabaya *)</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30</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Bojonegoro</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12</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Jombang</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31</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Geger Kab. Madiun *)</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13</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4 Kota Probolinggo *)</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32</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Manyar Kab. Gresik *)</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14</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Kota Pasuruan</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33</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Bangil Kab. Pasuruan</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15</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Puri Kab. Mojokerto</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34</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Batu</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16</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Tuban</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35</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Galis</w:t>
            </w:r>
          </w:p>
        </w:tc>
      </w:tr>
      <w:tr w:rsidR="00FE1764" w:rsidRPr="00773DCF">
        <w:trPr>
          <w:trHeight w:hRule="exact" w:val="284"/>
          <w:jc w:val="center"/>
        </w:trPr>
        <w:tc>
          <w:tcPr>
            <w:tcW w:w="247" w:type="dxa"/>
            <w:tcBorders>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17</w:t>
            </w:r>
          </w:p>
        </w:tc>
        <w:tc>
          <w:tcPr>
            <w:tcW w:w="3588"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Kota Mojokerto *)</w:t>
            </w:r>
          </w:p>
        </w:tc>
        <w:tc>
          <w:tcPr>
            <w:tcW w:w="561" w:type="dxa"/>
            <w:tcBorders>
              <w:left w:val="single" w:sz="12"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36</w:t>
            </w:r>
          </w:p>
        </w:tc>
        <w:tc>
          <w:tcPr>
            <w:tcW w:w="3806" w:type="dxa"/>
            <w:tcBorders>
              <w:lef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Sampang</w:t>
            </w:r>
          </w:p>
        </w:tc>
      </w:tr>
      <w:tr w:rsidR="00FE1764" w:rsidRPr="00773DCF">
        <w:trPr>
          <w:trHeight w:hRule="exact" w:val="284"/>
          <w:jc w:val="center"/>
        </w:trPr>
        <w:tc>
          <w:tcPr>
            <w:tcW w:w="247" w:type="dxa"/>
            <w:tcBorders>
              <w:bottom w:val="single" w:sz="4"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18</w:t>
            </w:r>
          </w:p>
        </w:tc>
        <w:tc>
          <w:tcPr>
            <w:tcW w:w="3588" w:type="dxa"/>
            <w:tcBorders>
              <w:left w:val="single" w:sz="12" w:space="0" w:color="000000"/>
              <w:bottom w:val="single" w:sz="4"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1 Trenggalek</w:t>
            </w:r>
          </w:p>
        </w:tc>
        <w:tc>
          <w:tcPr>
            <w:tcW w:w="561" w:type="dxa"/>
            <w:tcBorders>
              <w:left w:val="single" w:sz="12" w:space="0" w:color="000000"/>
              <w:bottom w:val="single" w:sz="4"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37</w:t>
            </w:r>
          </w:p>
        </w:tc>
        <w:tc>
          <w:tcPr>
            <w:tcW w:w="3806" w:type="dxa"/>
            <w:tcBorders>
              <w:left w:val="single" w:sz="12" w:space="0" w:color="000000"/>
              <w:bottom w:val="single" w:sz="4"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Bangkalan</w:t>
            </w:r>
          </w:p>
        </w:tc>
      </w:tr>
      <w:tr w:rsidR="00FE1764" w:rsidRPr="00773DCF">
        <w:trPr>
          <w:trHeight w:hRule="exact" w:val="284"/>
          <w:jc w:val="center"/>
        </w:trPr>
        <w:tc>
          <w:tcPr>
            <w:tcW w:w="247" w:type="dxa"/>
            <w:tcBorders>
              <w:top w:val="single" w:sz="4" w:space="0" w:color="000000"/>
              <w:bottom w:val="single" w:sz="4"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19</w:t>
            </w:r>
          </w:p>
        </w:tc>
        <w:tc>
          <w:tcPr>
            <w:tcW w:w="3588" w:type="dxa"/>
            <w:tcBorders>
              <w:top w:val="single" w:sz="4" w:space="0" w:color="000000"/>
              <w:left w:val="single" w:sz="12" w:space="0" w:color="000000"/>
              <w:bottom w:val="single" w:sz="4" w:space="0" w:color="000000"/>
              <w:right w:val="single" w:sz="12"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SMAN 2 Nganjuk</w:t>
            </w:r>
          </w:p>
        </w:tc>
        <w:tc>
          <w:tcPr>
            <w:tcW w:w="561" w:type="dxa"/>
            <w:tcBorders>
              <w:top w:val="single" w:sz="4" w:space="0" w:color="000000"/>
              <w:left w:val="single" w:sz="12" w:space="0" w:color="000000"/>
              <w:bottom w:val="single" w:sz="4" w:space="0" w:color="000000"/>
              <w:right w:val="single" w:sz="12" w:space="0" w:color="000000"/>
            </w:tcBorders>
            <w:vAlign w:val="center"/>
          </w:tcPr>
          <w:p w:rsidR="00FE1764" w:rsidRPr="00773DCF" w:rsidRDefault="00FE1764" w:rsidP="004D1077">
            <w:pPr>
              <w:tabs>
                <w:tab w:val="left" w:pos="851"/>
              </w:tabs>
              <w:spacing w:after="0" w:line="240" w:lineRule="auto"/>
              <w:jc w:val="center"/>
              <w:rPr>
                <w:rFonts w:ascii="Arial Narrow" w:hAnsi="Arial Narrow"/>
                <w:sz w:val="18"/>
                <w:szCs w:val="18"/>
                <w:lang w:val="id-ID"/>
              </w:rPr>
            </w:pPr>
            <w:r w:rsidRPr="00773DCF">
              <w:rPr>
                <w:rFonts w:ascii="Arial Narrow" w:hAnsi="Arial Narrow"/>
                <w:sz w:val="18"/>
                <w:szCs w:val="18"/>
                <w:lang w:val="id-ID"/>
              </w:rPr>
              <w:t>38</w:t>
            </w:r>
          </w:p>
        </w:tc>
        <w:tc>
          <w:tcPr>
            <w:tcW w:w="3806" w:type="dxa"/>
            <w:tcBorders>
              <w:top w:val="single" w:sz="4" w:space="0" w:color="000000"/>
              <w:left w:val="single" w:sz="12" w:space="0" w:color="000000"/>
              <w:bottom w:val="single" w:sz="4" w:space="0" w:color="000000"/>
            </w:tcBorders>
            <w:vAlign w:val="center"/>
          </w:tcPr>
          <w:p w:rsidR="00FE1764" w:rsidRPr="00773DCF" w:rsidRDefault="00FE1764" w:rsidP="004D1077">
            <w:pPr>
              <w:tabs>
                <w:tab w:val="left" w:pos="851"/>
              </w:tabs>
              <w:spacing w:after="0" w:line="240" w:lineRule="auto"/>
              <w:rPr>
                <w:rFonts w:ascii="Arial Narrow" w:hAnsi="Arial Narrow"/>
                <w:sz w:val="18"/>
                <w:szCs w:val="18"/>
                <w:lang w:val="id-ID"/>
              </w:rPr>
            </w:pPr>
            <w:r>
              <w:rPr>
                <w:rFonts w:ascii="Arial Narrow" w:hAnsi="Arial Narrow"/>
                <w:sz w:val="18"/>
                <w:szCs w:val="18"/>
                <w:lang w:val="id-ID"/>
              </w:rPr>
              <w:t>--------------------</w:t>
            </w:r>
          </w:p>
        </w:tc>
      </w:tr>
      <w:tr w:rsidR="00FE1764" w:rsidRPr="00773DCF">
        <w:trPr>
          <w:trHeight w:hRule="exact" w:val="964"/>
          <w:jc w:val="center"/>
        </w:trPr>
        <w:tc>
          <w:tcPr>
            <w:tcW w:w="8202" w:type="dxa"/>
            <w:gridSpan w:val="4"/>
            <w:tcBorders>
              <w:top w:val="single" w:sz="4" w:space="0" w:color="000000"/>
              <w:bottom w:val="thickThinSmallGap" w:sz="24" w:space="0" w:color="auto"/>
            </w:tcBorders>
            <w:vAlign w:val="center"/>
          </w:tcPr>
          <w:p w:rsidR="00FE1764" w:rsidRPr="00162999" w:rsidRDefault="00FE1764" w:rsidP="004D1077">
            <w:pPr>
              <w:spacing w:after="0" w:line="240" w:lineRule="auto"/>
              <w:rPr>
                <w:rFonts w:ascii="Arial Narrow" w:hAnsi="Arial Narrow"/>
                <w:sz w:val="18"/>
                <w:szCs w:val="18"/>
                <w:lang w:val="id-ID"/>
              </w:rPr>
            </w:pPr>
            <w:r w:rsidRPr="00162999">
              <w:rPr>
                <w:rFonts w:ascii="Arial Narrow" w:hAnsi="Arial Narrow"/>
                <w:sz w:val="18"/>
                <w:szCs w:val="18"/>
                <w:lang w:val="id-ID"/>
              </w:rPr>
              <w:t>Catatan:</w:t>
            </w:r>
          </w:p>
          <w:p w:rsidR="00FE1764" w:rsidRPr="00162999" w:rsidRDefault="00FE1764" w:rsidP="004D1077">
            <w:pPr>
              <w:numPr>
                <w:ilvl w:val="0"/>
                <w:numId w:val="11"/>
              </w:numPr>
              <w:spacing w:after="0" w:line="240" w:lineRule="auto"/>
              <w:ind w:left="318" w:hanging="318"/>
              <w:rPr>
                <w:rFonts w:ascii="Arial Narrow" w:hAnsi="Arial Narrow"/>
                <w:sz w:val="18"/>
                <w:szCs w:val="18"/>
                <w:lang w:val="id-ID"/>
              </w:rPr>
            </w:pPr>
            <w:r w:rsidRPr="00162999">
              <w:rPr>
                <w:rFonts w:ascii="Arial Narrow" w:hAnsi="Arial Narrow"/>
                <w:sz w:val="18"/>
                <w:szCs w:val="18"/>
                <w:lang w:val="id-ID"/>
              </w:rPr>
              <w:t>*) Sekolah yang tidak tergali (data monitoring tak tersedia)</w:t>
            </w:r>
          </w:p>
          <w:p w:rsidR="00FE1764" w:rsidRPr="00773DCF" w:rsidRDefault="00FE1764" w:rsidP="004D1077">
            <w:pPr>
              <w:numPr>
                <w:ilvl w:val="0"/>
                <w:numId w:val="11"/>
              </w:numPr>
              <w:spacing w:after="0" w:line="240" w:lineRule="auto"/>
              <w:ind w:left="318" w:hanging="318"/>
              <w:rPr>
                <w:rFonts w:ascii="Arial Narrow" w:hAnsi="Arial Narrow"/>
                <w:sz w:val="18"/>
                <w:szCs w:val="18"/>
                <w:lang w:val="id-ID"/>
              </w:rPr>
            </w:pPr>
            <w:r w:rsidRPr="00162999">
              <w:rPr>
                <w:rFonts w:ascii="Arial Narrow" w:hAnsi="Arial Narrow"/>
                <w:sz w:val="18"/>
                <w:szCs w:val="18"/>
                <w:lang w:val="id-ID"/>
              </w:rPr>
              <w:t>Satu kuesioner berasal dari S</w:t>
            </w:r>
            <w:r>
              <w:rPr>
                <w:rFonts w:ascii="Arial Narrow" w:hAnsi="Arial Narrow"/>
                <w:sz w:val="18"/>
                <w:szCs w:val="18"/>
                <w:lang w:val="id-ID"/>
              </w:rPr>
              <w:t xml:space="preserve">MA 1 Guri Banyuwangi </w:t>
            </w:r>
            <w:r w:rsidRPr="00162999">
              <w:rPr>
                <w:rFonts w:ascii="Arial Narrow" w:hAnsi="Arial Narrow"/>
                <w:sz w:val="18"/>
                <w:szCs w:val="18"/>
                <w:lang w:val="id-ID"/>
              </w:rPr>
              <w:t>(S</w:t>
            </w:r>
            <w:r>
              <w:rPr>
                <w:rFonts w:ascii="Arial Narrow" w:hAnsi="Arial Narrow"/>
                <w:sz w:val="18"/>
                <w:szCs w:val="18"/>
                <w:lang w:val="id-ID"/>
              </w:rPr>
              <w:t>MA</w:t>
            </w:r>
            <w:r w:rsidRPr="00162999">
              <w:rPr>
                <w:rFonts w:ascii="Arial Narrow" w:hAnsi="Arial Narrow"/>
                <w:sz w:val="18"/>
                <w:szCs w:val="18"/>
                <w:lang w:val="id-ID"/>
              </w:rPr>
              <w:t xml:space="preserve"> ini tak ter</w:t>
            </w:r>
            <w:r>
              <w:rPr>
                <w:rFonts w:ascii="Arial Narrow" w:hAnsi="Arial Narrow"/>
                <w:sz w:val="18"/>
                <w:szCs w:val="18"/>
                <w:lang w:val="id-ID"/>
              </w:rPr>
              <w:t>c</w:t>
            </w:r>
            <w:r w:rsidRPr="00162999">
              <w:rPr>
                <w:rFonts w:ascii="Arial Narrow" w:hAnsi="Arial Narrow"/>
                <w:sz w:val="18"/>
                <w:szCs w:val="18"/>
                <w:lang w:val="id-ID"/>
              </w:rPr>
              <w:t>antum dalam dafta</w:t>
            </w:r>
            <w:r>
              <w:rPr>
                <w:rFonts w:ascii="Arial Narrow" w:hAnsi="Arial Narrow"/>
                <w:sz w:val="18"/>
                <w:szCs w:val="18"/>
                <w:lang w:val="id-ID"/>
              </w:rPr>
              <w:t>r</w:t>
            </w:r>
            <w:r w:rsidRPr="00162999">
              <w:rPr>
                <w:rFonts w:ascii="Arial Narrow" w:hAnsi="Arial Narrow"/>
                <w:sz w:val="18"/>
                <w:szCs w:val="18"/>
                <w:lang w:val="id-ID"/>
              </w:rPr>
              <w:t xml:space="preserve"> nama S</w:t>
            </w:r>
            <w:r>
              <w:rPr>
                <w:rFonts w:ascii="Arial Narrow" w:hAnsi="Arial Narrow"/>
                <w:sz w:val="18"/>
                <w:szCs w:val="18"/>
                <w:lang w:val="id-ID"/>
              </w:rPr>
              <w:t xml:space="preserve">MA </w:t>
            </w:r>
            <w:r w:rsidRPr="00162999">
              <w:rPr>
                <w:rFonts w:ascii="Arial Narrow" w:hAnsi="Arial Narrow"/>
                <w:sz w:val="18"/>
                <w:szCs w:val="18"/>
                <w:lang w:val="id-ID"/>
              </w:rPr>
              <w:t>seperti terlampir dalam SPT Kepala Dinas Pendidikan Provinsi Jawa Timur</w:t>
            </w:r>
            <w:r>
              <w:rPr>
                <w:rFonts w:ascii="Arial Narrow" w:hAnsi="Arial Narrow"/>
                <w:sz w:val="18"/>
                <w:szCs w:val="18"/>
                <w:lang w:val="id-ID"/>
              </w:rPr>
              <w:t>)</w:t>
            </w:r>
          </w:p>
        </w:tc>
      </w:tr>
    </w:tbl>
    <w:p w:rsidR="00BD7127" w:rsidRDefault="00FE1764" w:rsidP="00BD7127">
      <w:pPr>
        <w:tabs>
          <w:tab w:val="left" w:pos="709"/>
          <w:tab w:val="left" w:pos="2943"/>
          <w:tab w:val="left" w:pos="7176"/>
        </w:tabs>
        <w:spacing w:before="240" w:after="0" w:line="480" w:lineRule="auto"/>
        <w:jc w:val="both"/>
        <w:rPr>
          <w:rFonts w:ascii="Times New Roman" w:hAnsi="Times New Roman"/>
          <w:color w:val="000000"/>
          <w:sz w:val="24"/>
          <w:szCs w:val="24"/>
          <w:lang w:val="id-ID"/>
        </w:rPr>
      </w:pPr>
      <w:r>
        <w:rPr>
          <w:rFonts w:ascii="Times New Roman" w:hAnsi="Times New Roman"/>
          <w:color w:val="000000"/>
          <w:sz w:val="24"/>
          <w:szCs w:val="24"/>
          <w:lang w:val="id-ID"/>
        </w:rPr>
        <w:tab/>
      </w:r>
      <w:r w:rsidR="00BD7127" w:rsidRPr="009C41BA">
        <w:rPr>
          <w:rFonts w:ascii="Times New Roman" w:hAnsi="Times New Roman"/>
          <w:color w:val="000000"/>
          <w:sz w:val="24"/>
          <w:szCs w:val="24"/>
          <w:lang w:val="id-ID"/>
        </w:rPr>
        <w:t xml:space="preserve">Pernyataan ini memperkuat realita yang ada bahwa hampir seluruh SMA (28 dari 29 atau 97%) menyatakan telah </w:t>
      </w:r>
      <w:r w:rsidR="00BD7127" w:rsidRPr="004D1077">
        <w:rPr>
          <w:rFonts w:ascii="Times New Roman" w:hAnsi="Times New Roman"/>
          <w:color w:val="000000"/>
          <w:sz w:val="24"/>
          <w:szCs w:val="24"/>
          <w:lang w:val="id-ID"/>
        </w:rPr>
        <w:t>melaksanakan pendidikan karakter</w:t>
      </w:r>
      <w:r w:rsidR="00BD7127" w:rsidRPr="009C41BA">
        <w:rPr>
          <w:rFonts w:ascii="Times New Roman" w:hAnsi="Times New Roman"/>
          <w:color w:val="000000"/>
          <w:sz w:val="24"/>
          <w:szCs w:val="24"/>
          <w:lang w:val="id-ID"/>
        </w:rPr>
        <w:t xml:space="preserve">. Berbeda dengan SD yang melaksanakan proses belajar mengajar secara tematik (khususnya bagi kelas 1-4), pelaksanaan pendidikan karakter di SMA </w:t>
      </w:r>
      <w:r w:rsidR="00BD7127">
        <w:rPr>
          <w:rFonts w:ascii="Times New Roman" w:hAnsi="Times New Roman"/>
          <w:color w:val="000000"/>
          <w:sz w:val="24"/>
          <w:szCs w:val="24"/>
          <w:lang w:val="id-ID"/>
        </w:rPr>
        <w:t xml:space="preserve">(seperti halnya di SMP) </w:t>
      </w:r>
      <w:r w:rsidR="00BD7127" w:rsidRPr="009C41BA">
        <w:rPr>
          <w:rFonts w:ascii="Times New Roman" w:hAnsi="Times New Roman"/>
          <w:color w:val="000000"/>
          <w:sz w:val="24"/>
          <w:szCs w:val="24"/>
          <w:lang w:val="id-ID"/>
        </w:rPr>
        <w:t>dilakukan terutama secara integratif (dinyatakan oleh 23 dari 29 SM</w:t>
      </w:r>
      <w:r w:rsidR="00BD7127">
        <w:rPr>
          <w:rFonts w:ascii="Times New Roman" w:hAnsi="Times New Roman"/>
          <w:color w:val="000000"/>
          <w:sz w:val="24"/>
          <w:szCs w:val="24"/>
          <w:lang w:val="id-ID"/>
        </w:rPr>
        <w:t>A</w:t>
      </w:r>
      <w:r w:rsidR="00BD7127" w:rsidRPr="009C41BA">
        <w:rPr>
          <w:rFonts w:ascii="Times New Roman" w:hAnsi="Times New Roman"/>
          <w:color w:val="000000"/>
          <w:sz w:val="24"/>
          <w:szCs w:val="24"/>
          <w:lang w:val="id-ID"/>
        </w:rPr>
        <w:t xml:space="preserve"> atau 79%), dan hanya beberapa SMA yang melaksanakan pendidikan karakter melalui pembelajaran tematik (6 dari 29 SM</w:t>
      </w:r>
      <w:r w:rsidR="00BD7127">
        <w:rPr>
          <w:rFonts w:ascii="Times New Roman" w:hAnsi="Times New Roman"/>
          <w:color w:val="000000"/>
          <w:sz w:val="24"/>
          <w:szCs w:val="24"/>
          <w:lang w:val="id-ID"/>
        </w:rPr>
        <w:t>A</w:t>
      </w:r>
      <w:r w:rsidR="00BD7127" w:rsidRPr="009C41BA">
        <w:rPr>
          <w:rFonts w:ascii="Times New Roman" w:hAnsi="Times New Roman"/>
          <w:color w:val="000000"/>
          <w:sz w:val="24"/>
          <w:szCs w:val="24"/>
          <w:lang w:val="id-ID"/>
        </w:rPr>
        <w:t xml:space="preserve"> atau 21%) dan hanya </w:t>
      </w:r>
      <w:r w:rsidR="00BD7127" w:rsidRPr="00E44150">
        <w:rPr>
          <w:rFonts w:ascii="Times New Roman" w:hAnsi="Times New Roman"/>
          <w:color w:val="000000"/>
          <w:sz w:val="24"/>
          <w:szCs w:val="24"/>
          <w:lang w:val="id-ID"/>
        </w:rPr>
        <w:lastRenderedPageBreak/>
        <w:t>beberapa SM</w:t>
      </w:r>
      <w:r w:rsidR="00BD7127">
        <w:rPr>
          <w:rFonts w:ascii="Times New Roman" w:hAnsi="Times New Roman"/>
          <w:color w:val="000000"/>
          <w:sz w:val="24"/>
          <w:szCs w:val="24"/>
          <w:lang w:val="id-ID"/>
        </w:rPr>
        <w:t>A</w:t>
      </w:r>
      <w:r w:rsidR="00BD7127" w:rsidRPr="00E44150">
        <w:rPr>
          <w:rFonts w:ascii="Times New Roman" w:hAnsi="Times New Roman"/>
          <w:color w:val="000000"/>
          <w:sz w:val="24"/>
          <w:szCs w:val="24"/>
          <w:lang w:val="id-ID"/>
        </w:rPr>
        <w:t xml:space="preserve"> (4 dari 29</w:t>
      </w:r>
      <w:r w:rsidR="00BD7127">
        <w:rPr>
          <w:rFonts w:ascii="Times New Roman" w:hAnsi="Times New Roman"/>
          <w:color w:val="000000"/>
          <w:sz w:val="24"/>
          <w:szCs w:val="24"/>
          <w:lang w:val="id-ID"/>
        </w:rPr>
        <w:t xml:space="preserve"> SMA</w:t>
      </w:r>
      <w:r w:rsidR="00BD7127" w:rsidRPr="00E44150">
        <w:rPr>
          <w:rFonts w:ascii="Times New Roman" w:hAnsi="Times New Roman"/>
          <w:color w:val="000000"/>
          <w:sz w:val="24"/>
          <w:szCs w:val="24"/>
          <w:lang w:val="id-ID"/>
        </w:rPr>
        <w:t xml:space="preserve"> atau 14%) yang melaksanakannya melalui matapelajaran mandiri/khusus. </w:t>
      </w:r>
    </w:p>
    <w:p w:rsidR="00FB71FA" w:rsidRPr="00FC7F62" w:rsidRDefault="00BD7127" w:rsidP="004D1077">
      <w:pPr>
        <w:tabs>
          <w:tab w:val="left" w:pos="709"/>
          <w:tab w:val="left" w:pos="2943"/>
          <w:tab w:val="left" w:pos="7176"/>
        </w:tabs>
        <w:spacing w:before="240" w:after="0" w:line="480" w:lineRule="auto"/>
        <w:jc w:val="both"/>
        <w:rPr>
          <w:rFonts w:ascii="Times New Roman" w:hAnsi="Times New Roman"/>
          <w:color w:val="000000"/>
          <w:sz w:val="24"/>
          <w:szCs w:val="24"/>
          <w:lang w:val="id-ID"/>
        </w:rPr>
      </w:pPr>
      <w:r>
        <w:rPr>
          <w:rFonts w:ascii="Times New Roman" w:hAnsi="Times New Roman"/>
          <w:color w:val="000000"/>
          <w:sz w:val="24"/>
          <w:szCs w:val="24"/>
          <w:lang w:val="id-ID"/>
        </w:rPr>
        <w:tab/>
      </w:r>
      <w:r w:rsidR="00D230EB" w:rsidRPr="00E44150">
        <w:rPr>
          <w:rFonts w:ascii="Times New Roman" w:hAnsi="Times New Roman"/>
          <w:color w:val="000000"/>
          <w:sz w:val="24"/>
          <w:szCs w:val="24"/>
          <w:lang w:val="id-ID"/>
        </w:rPr>
        <w:t xml:space="preserve">Walaupun beberapa SMA menyebutkan bahwa pendidikan karakter juga dilaksanakan secara tematik, tak satu pun SMA memberi penjelasan tentang tema-tema yang berkaitan dengan pendiikan karakter. Secara integratif, di sekolah-sekolah SMA pendidikan karakter disisipkan ke dalam matapelajaran Agama, PKN, dan Bahasa Indonesia. Secara mandiri (dilaksanakan secara khusus dengan alokasi waktu khusus) pendidikan karakter disajikan dalam </w:t>
      </w:r>
      <w:r w:rsidR="00D230EB" w:rsidRPr="00FC7F62">
        <w:rPr>
          <w:rFonts w:ascii="Times New Roman" w:hAnsi="Times New Roman"/>
          <w:color w:val="000000"/>
          <w:sz w:val="24"/>
          <w:szCs w:val="24"/>
          <w:lang w:val="id-ID"/>
        </w:rPr>
        <w:t>kegiatan pembelajaran yang berkaitan dengan kegiatan keagamaan dan pendidikan budi pekerti durasi waktu sekitar dua jam per minggu.</w:t>
      </w:r>
    </w:p>
    <w:p w:rsidR="00FB71FA" w:rsidRPr="00FC7F62" w:rsidRDefault="00FB71FA" w:rsidP="004D1077">
      <w:pPr>
        <w:tabs>
          <w:tab w:val="left" w:pos="709"/>
          <w:tab w:val="left" w:pos="2943"/>
          <w:tab w:val="left" w:pos="7176"/>
        </w:tabs>
        <w:spacing w:after="0" w:line="480" w:lineRule="auto"/>
        <w:jc w:val="both"/>
        <w:rPr>
          <w:rFonts w:ascii="Times New Roman" w:hAnsi="Times New Roman"/>
          <w:color w:val="000000"/>
          <w:sz w:val="24"/>
          <w:szCs w:val="24"/>
          <w:lang w:val="id-ID"/>
        </w:rPr>
      </w:pPr>
      <w:r w:rsidRPr="00FC7F62">
        <w:rPr>
          <w:rFonts w:ascii="Times New Roman" w:hAnsi="Times New Roman"/>
          <w:color w:val="000000"/>
          <w:sz w:val="24"/>
          <w:szCs w:val="24"/>
          <w:lang w:val="id-ID"/>
        </w:rPr>
        <w:tab/>
        <w:t>Selain pendidikan karakter dilaksanakan dengan format seperti yang dipaparkan di atas, 2</w:t>
      </w:r>
      <w:r w:rsidR="00E44150" w:rsidRPr="00FC7F62">
        <w:rPr>
          <w:rFonts w:ascii="Times New Roman" w:hAnsi="Times New Roman"/>
          <w:color w:val="000000"/>
          <w:sz w:val="24"/>
          <w:szCs w:val="24"/>
          <w:lang w:val="id-ID"/>
        </w:rPr>
        <w:t>8 dari 29</w:t>
      </w:r>
      <w:r w:rsidRPr="00FC7F62">
        <w:rPr>
          <w:rFonts w:ascii="Times New Roman" w:hAnsi="Times New Roman"/>
          <w:color w:val="000000"/>
          <w:sz w:val="24"/>
          <w:szCs w:val="24"/>
          <w:lang w:val="id-ID"/>
        </w:rPr>
        <w:t xml:space="preserve"> SM</w:t>
      </w:r>
      <w:r w:rsidR="003D452E">
        <w:rPr>
          <w:rFonts w:ascii="Times New Roman" w:hAnsi="Times New Roman"/>
          <w:color w:val="000000"/>
          <w:sz w:val="24"/>
          <w:szCs w:val="24"/>
          <w:lang w:val="id-ID"/>
        </w:rPr>
        <w:t>A</w:t>
      </w:r>
      <w:r w:rsidRPr="00FC7F62">
        <w:rPr>
          <w:rFonts w:ascii="Times New Roman" w:hAnsi="Times New Roman"/>
          <w:color w:val="000000"/>
          <w:sz w:val="24"/>
          <w:szCs w:val="24"/>
          <w:lang w:val="id-ID"/>
        </w:rPr>
        <w:t xml:space="preserve"> (</w:t>
      </w:r>
      <w:r w:rsidR="00E44150" w:rsidRPr="00FC7F62">
        <w:rPr>
          <w:rFonts w:ascii="Times New Roman" w:hAnsi="Times New Roman"/>
          <w:color w:val="000000"/>
          <w:sz w:val="24"/>
          <w:szCs w:val="24"/>
          <w:lang w:val="id-ID"/>
        </w:rPr>
        <w:t>97</w:t>
      </w:r>
      <w:r w:rsidRPr="00FC7F62">
        <w:rPr>
          <w:rFonts w:ascii="Times New Roman" w:hAnsi="Times New Roman"/>
          <w:color w:val="000000"/>
          <w:sz w:val="24"/>
          <w:szCs w:val="24"/>
          <w:lang w:val="id-ID"/>
        </w:rPr>
        <w:t>%) juga mengintegrasikan pendidikan karakter dengan kegiatan ekstrakurikuler (Pramuka, olah raga, kesenian dan kegiatan keagamaan). Kemudia</w:t>
      </w:r>
      <w:r w:rsidR="00651904" w:rsidRPr="00FC7F62">
        <w:rPr>
          <w:rFonts w:ascii="Times New Roman" w:hAnsi="Times New Roman"/>
          <w:color w:val="000000"/>
          <w:sz w:val="24"/>
          <w:szCs w:val="24"/>
          <w:lang w:val="id-ID"/>
        </w:rPr>
        <w:t>n, terkait dengan program KK, 93</w:t>
      </w:r>
      <w:r w:rsidR="003D452E">
        <w:rPr>
          <w:rFonts w:ascii="Times New Roman" w:hAnsi="Times New Roman"/>
          <w:color w:val="000000"/>
          <w:sz w:val="24"/>
          <w:szCs w:val="24"/>
          <w:lang w:val="id-ID"/>
        </w:rPr>
        <w:t>% SMA</w:t>
      </w:r>
      <w:r w:rsidRPr="00FC7F62">
        <w:rPr>
          <w:rFonts w:ascii="Times New Roman" w:hAnsi="Times New Roman"/>
          <w:color w:val="000000"/>
          <w:sz w:val="24"/>
          <w:szCs w:val="24"/>
          <w:lang w:val="id-ID"/>
        </w:rPr>
        <w:t xml:space="preserve"> (</w:t>
      </w:r>
      <w:r w:rsidR="00651904" w:rsidRPr="00FC7F62">
        <w:rPr>
          <w:rFonts w:ascii="Times New Roman" w:hAnsi="Times New Roman"/>
          <w:color w:val="000000"/>
          <w:sz w:val="24"/>
          <w:szCs w:val="24"/>
          <w:lang w:val="id-ID"/>
        </w:rPr>
        <w:t>27</w:t>
      </w:r>
      <w:r w:rsidRPr="00FC7F62">
        <w:rPr>
          <w:rFonts w:ascii="Times New Roman" w:hAnsi="Times New Roman"/>
          <w:color w:val="000000"/>
          <w:sz w:val="24"/>
          <w:szCs w:val="24"/>
          <w:lang w:val="id-ID"/>
        </w:rPr>
        <w:t xml:space="preserve"> dari </w:t>
      </w:r>
      <w:r w:rsidR="00651904" w:rsidRPr="00FC7F62">
        <w:rPr>
          <w:rFonts w:ascii="Times New Roman" w:hAnsi="Times New Roman"/>
          <w:color w:val="000000"/>
          <w:sz w:val="24"/>
          <w:szCs w:val="24"/>
          <w:lang w:val="id-ID"/>
        </w:rPr>
        <w:t>29</w:t>
      </w:r>
      <w:r w:rsidRPr="00FC7F62">
        <w:rPr>
          <w:rFonts w:ascii="Times New Roman" w:hAnsi="Times New Roman"/>
          <w:color w:val="000000"/>
          <w:sz w:val="24"/>
          <w:szCs w:val="24"/>
          <w:lang w:val="id-ID"/>
        </w:rPr>
        <w:t xml:space="preserve"> SM</w:t>
      </w:r>
      <w:r w:rsidR="00651904" w:rsidRPr="00FC7F62">
        <w:rPr>
          <w:rFonts w:ascii="Times New Roman" w:hAnsi="Times New Roman"/>
          <w:color w:val="000000"/>
          <w:sz w:val="24"/>
          <w:szCs w:val="24"/>
          <w:lang w:val="id-ID"/>
        </w:rPr>
        <w:t>A</w:t>
      </w:r>
      <w:r w:rsidRPr="00FC7F62">
        <w:rPr>
          <w:rFonts w:ascii="Times New Roman" w:hAnsi="Times New Roman"/>
          <w:color w:val="000000"/>
          <w:sz w:val="24"/>
          <w:szCs w:val="24"/>
          <w:lang w:val="id-ID"/>
        </w:rPr>
        <w:t>) menyatakan bahwa KK</w:t>
      </w:r>
      <w:r w:rsidRPr="004D1077">
        <w:rPr>
          <w:rFonts w:ascii="Times New Roman" w:hAnsi="Times New Roman"/>
          <w:color w:val="000000"/>
          <w:sz w:val="24"/>
          <w:szCs w:val="24"/>
          <w:lang w:val="id-ID"/>
        </w:rPr>
        <w:t xml:space="preserve"> </w:t>
      </w:r>
      <w:r w:rsidRPr="00FC7F62">
        <w:rPr>
          <w:rFonts w:ascii="Times New Roman" w:hAnsi="Times New Roman"/>
          <w:color w:val="000000"/>
          <w:sz w:val="24"/>
          <w:szCs w:val="24"/>
          <w:lang w:val="id-ID"/>
        </w:rPr>
        <w:t xml:space="preserve">merupakan </w:t>
      </w:r>
      <w:r w:rsidRPr="004D1077">
        <w:rPr>
          <w:rFonts w:ascii="Times New Roman" w:hAnsi="Times New Roman"/>
          <w:color w:val="000000"/>
          <w:sz w:val="24"/>
          <w:szCs w:val="24"/>
          <w:lang w:val="id-ID"/>
        </w:rPr>
        <w:t>salah satu format/bentuk realisasi pendidikan karakter di sekolah</w:t>
      </w:r>
      <w:r w:rsidRPr="00FC7F62">
        <w:rPr>
          <w:rFonts w:ascii="Times New Roman" w:hAnsi="Times New Roman"/>
          <w:color w:val="000000"/>
          <w:sz w:val="24"/>
          <w:szCs w:val="24"/>
          <w:lang w:val="id-ID"/>
        </w:rPr>
        <w:t>. KK telah dilaksanakan di SM</w:t>
      </w:r>
      <w:r w:rsidR="00651904" w:rsidRPr="00FC7F62">
        <w:rPr>
          <w:rFonts w:ascii="Times New Roman" w:hAnsi="Times New Roman"/>
          <w:color w:val="000000"/>
          <w:sz w:val="24"/>
          <w:szCs w:val="24"/>
          <w:lang w:val="id-ID"/>
        </w:rPr>
        <w:t>A</w:t>
      </w:r>
      <w:r w:rsidRPr="00FC7F62">
        <w:rPr>
          <w:rFonts w:ascii="Times New Roman" w:hAnsi="Times New Roman"/>
          <w:color w:val="000000"/>
          <w:sz w:val="24"/>
          <w:szCs w:val="24"/>
          <w:lang w:val="id-ID"/>
        </w:rPr>
        <w:t xml:space="preserve"> antara </w:t>
      </w:r>
      <w:r w:rsidR="00651904" w:rsidRPr="00FC7F62">
        <w:rPr>
          <w:rFonts w:ascii="Times New Roman" w:hAnsi="Times New Roman"/>
          <w:color w:val="000000"/>
          <w:sz w:val="24"/>
          <w:szCs w:val="24"/>
          <w:lang w:val="id-ID"/>
        </w:rPr>
        <w:t xml:space="preserve">tiga </w:t>
      </w:r>
      <w:r w:rsidRPr="00FC7F62">
        <w:rPr>
          <w:rFonts w:ascii="Times New Roman" w:hAnsi="Times New Roman"/>
          <w:color w:val="000000"/>
          <w:sz w:val="24"/>
          <w:szCs w:val="24"/>
          <w:lang w:val="id-ID"/>
        </w:rPr>
        <w:t xml:space="preserve">bulan hingga </w:t>
      </w:r>
      <w:r w:rsidR="00651904" w:rsidRPr="00FC7F62">
        <w:rPr>
          <w:rFonts w:ascii="Times New Roman" w:hAnsi="Times New Roman"/>
          <w:color w:val="000000"/>
          <w:sz w:val="24"/>
          <w:szCs w:val="24"/>
          <w:lang w:val="id-ID"/>
        </w:rPr>
        <w:t xml:space="preserve">dua </w:t>
      </w:r>
      <w:r w:rsidRPr="00FC7F62">
        <w:rPr>
          <w:rFonts w:ascii="Times New Roman" w:hAnsi="Times New Roman"/>
          <w:color w:val="000000"/>
          <w:sz w:val="24"/>
          <w:szCs w:val="24"/>
          <w:lang w:val="id-ID"/>
        </w:rPr>
        <w:t xml:space="preserve">tahunan dengan modal awal dari Pemerintah sebesar Rp </w:t>
      </w:r>
      <w:r w:rsidR="00651904" w:rsidRPr="00FC7F62">
        <w:rPr>
          <w:rFonts w:ascii="Times New Roman" w:hAnsi="Times New Roman"/>
          <w:color w:val="000000"/>
          <w:sz w:val="24"/>
          <w:szCs w:val="24"/>
          <w:lang w:val="id-ID"/>
        </w:rPr>
        <w:t>1.000.000 hingga Rp 2.5</w:t>
      </w:r>
      <w:r w:rsidRPr="00FC7F62">
        <w:rPr>
          <w:rFonts w:ascii="Times New Roman" w:hAnsi="Times New Roman"/>
          <w:color w:val="000000"/>
          <w:sz w:val="24"/>
          <w:szCs w:val="24"/>
          <w:lang w:val="id-ID"/>
        </w:rPr>
        <w:t xml:space="preserve">00.000. Terkait dengan harta kekayaan KK, </w:t>
      </w:r>
      <w:r w:rsidR="00651904" w:rsidRPr="00FC7F62">
        <w:rPr>
          <w:rFonts w:ascii="Times New Roman" w:hAnsi="Times New Roman"/>
          <w:color w:val="000000"/>
          <w:sz w:val="24"/>
          <w:szCs w:val="24"/>
          <w:lang w:val="id-ID"/>
        </w:rPr>
        <w:t xml:space="preserve">seluruh SMA (100%) </w:t>
      </w:r>
      <w:r w:rsidRPr="00FC7F62">
        <w:rPr>
          <w:rFonts w:ascii="Times New Roman" w:hAnsi="Times New Roman"/>
          <w:color w:val="000000"/>
          <w:sz w:val="24"/>
          <w:szCs w:val="24"/>
          <w:lang w:val="id-ID"/>
        </w:rPr>
        <w:t xml:space="preserve">menyatakan setuju bahwa </w:t>
      </w:r>
      <w:r w:rsidRPr="004D1077">
        <w:rPr>
          <w:rFonts w:ascii="Times New Roman" w:hAnsi="Times New Roman"/>
          <w:color w:val="000000"/>
          <w:sz w:val="24"/>
          <w:szCs w:val="24"/>
          <w:lang w:val="id-ID"/>
        </w:rPr>
        <w:t xml:space="preserve">meningkatnya harta kekayaan (laba usaha) </w:t>
      </w:r>
      <w:r w:rsidRPr="00FC7F62">
        <w:rPr>
          <w:rFonts w:ascii="Times New Roman" w:hAnsi="Times New Roman"/>
          <w:color w:val="000000"/>
          <w:sz w:val="24"/>
          <w:szCs w:val="24"/>
          <w:lang w:val="id-ID"/>
        </w:rPr>
        <w:t xml:space="preserve">KK </w:t>
      </w:r>
      <w:r w:rsidRPr="004D1077">
        <w:rPr>
          <w:rFonts w:ascii="Times New Roman" w:hAnsi="Times New Roman"/>
          <w:color w:val="000000"/>
          <w:sz w:val="24"/>
          <w:szCs w:val="24"/>
          <w:lang w:val="id-ID"/>
        </w:rPr>
        <w:t xml:space="preserve">sekolah </w:t>
      </w:r>
      <w:r w:rsidRPr="00FC7F62">
        <w:rPr>
          <w:rFonts w:ascii="Times New Roman" w:hAnsi="Times New Roman"/>
          <w:color w:val="000000"/>
          <w:sz w:val="24"/>
          <w:szCs w:val="24"/>
          <w:lang w:val="id-ID"/>
        </w:rPr>
        <w:t xml:space="preserve">merefleksikan </w:t>
      </w:r>
      <w:r w:rsidRPr="004D1077">
        <w:rPr>
          <w:rFonts w:ascii="Times New Roman" w:hAnsi="Times New Roman"/>
          <w:color w:val="000000"/>
          <w:sz w:val="24"/>
          <w:szCs w:val="24"/>
          <w:lang w:val="id-ID"/>
        </w:rPr>
        <w:t>meningkatnya perilaku jujur di lingkungan sekolah</w:t>
      </w:r>
      <w:r w:rsidRPr="00FC7F62">
        <w:rPr>
          <w:rFonts w:ascii="Times New Roman" w:hAnsi="Times New Roman"/>
          <w:color w:val="000000"/>
          <w:sz w:val="24"/>
          <w:szCs w:val="24"/>
          <w:lang w:val="id-ID"/>
        </w:rPr>
        <w:t xml:space="preserve">. </w:t>
      </w:r>
    </w:p>
    <w:p w:rsidR="00FB71FA" w:rsidRPr="00FC7F62" w:rsidRDefault="00FB71FA" w:rsidP="004D1077">
      <w:pPr>
        <w:spacing w:after="0" w:line="480" w:lineRule="auto"/>
        <w:jc w:val="both"/>
        <w:rPr>
          <w:rFonts w:ascii="Times New Roman" w:hAnsi="Times New Roman"/>
          <w:color w:val="000000"/>
          <w:sz w:val="24"/>
          <w:szCs w:val="24"/>
          <w:lang w:val="id-ID"/>
        </w:rPr>
      </w:pPr>
      <w:r w:rsidRPr="00FC7F62">
        <w:rPr>
          <w:rFonts w:ascii="Times New Roman" w:hAnsi="Times New Roman"/>
          <w:color w:val="000000"/>
          <w:sz w:val="24"/>
          <w:szCs w:val="24"/>
          <w:lang w:val="id-ID"/>
        </w:rPr>
        <w:tab/>
      </w:r>
      <w:r w:rsidR="00651904" w:rsidRPr="00FC7F62">
        <w:rPr>
          <w:rFonts w:ascii="Times New Roman" w:hAnsi="Times New Roman"/>
          <w:color w:val="000000"/>
          <w:sz w:val="24"/>
          <w:szCs w:val="24"/>
          <w:lang w:val="id-ID"/>
        </w:rPr>
        <w:t xml:space="preserve">Hampir semua SMA </w:t>
      </w:r>
      <w:r w:rsidRPr="00FC7F62">
        <w:rPr>
          <w:rFonts w:ascii="Times New Roman" w:hAnsi="Times New Roman"/>
          <w:color w:val="000000"/>
          <w:sz w:val="24"/>
          <w:szCs w:val="24"/>
          <w:lang w:val="id-ID"/>
        </w:rPr>
        <w:t>(</w:t>
      </w:r>
      <w:r w:rsidR="00651904" w:rsidRPr="00FC7F62">
        <w:rPr>
          <w:rFonts w:ascii="Times New Roman" w:hAnsi="Times New Roman"/>
          <w:color w:val="000000"/>
          <w:sz w:val="24"/>
          <w:szCs w:val="24"/>
          <w:lang w:val="id-ID"/>
        </w:rPr>
        <w:t xml:space="preserve">28 dari 29 atau 96%) </w:t>
      </w:r>
      <w:r w:rsidRPr="00FC7F62">
        <w:rPr>
          <w:rFonts w:ascii="Times New Roman" w:hAnsi="Times New Roman"/>
          <w:color w:val="000000"/>
          <w:sz w:val="24"/>
          <w:szCs w:val="24"/>
          <w:lang w:val="id-ID"/>
        </w:rPr>
        <w:t>juga menyatakan bahwa pendidikan karakter juga d</w:t>
      </w:r>
      <w:r w:rsidRPr="004D1077">
        <w:rPr>
          <w:rFonts w:ascii="Times New Roman" w:hAnsi="Times New Roman"/>
          <w:color w:val="000000"/>
          <w:sz w:val="24"/>
          <w:szCs w:val="24"/>
          <w:lang w:val="id-ID"/>
        </w:rPr>
        <w:t>iintegrasikan secara holistik ke dalam sistem kepemimpinan dan manajemen sekolah</w:t>
      </w:r>
      <w:r w:rsidRPr="00FC7F62">
        <w:rPr>
          <w:rFonts w:ascii="Times New Roman" w:hAnsi="Times New Roman"/>
          <w:color w:val="000000"/>
          <w:sz w:val="24"/>
          <w:szCs w:val="24"/>
          <w:lang w:val="id-ID"/>
        </w:rPr>
        <w:t xml:space="preserve">. </w:t>
      </w:r>
      <w:r w:rsidRPr="004D1077">
        <w:rPr>
          <w:rFonts w:ascii="Times New Roman" w:hAnsi="Times New Roman"/>
          <w:color w:val="000000"/>
          <w:sz w:val="24"/>
          <w:szCs w:val="24"/>
          <w:lang w:val="id-ID"/>
        </w:rPr>
        <w:t>Nilai-nilai utama yang dikembangkan di sekolah sebagai landasan pendidikan (pembentukan) karakter</w:t>
      </w:r>
      <w:r w:rsidRPr="00FC7F62">
        <w:rPr>
          <w:rFonts w:ascii="Times New Roman" w:hAnsi="Times New Roman"/>
          <w:color w:val="000000"/>
          <w:sz w:val="24"/>
          <w:szCs w:val="24"/>
          <w:lang w:val="id-ID"/>
        </w:rPr>
        <w:t xml:space="preserve"> ialah kejujuran, </w:t>
      </w:r>
      <w:r w:rsidRPr="00FC7F62">
        <w:rPr>
          <w:rFonts w:ascii="Times New Roman" w:hAnsi="Times New Roman"/>
          <w:color w:val="000000"/>
          <w:sz w:val="24"/>
          <w:szCs w:val="24"/>
          <w:lang w:val="id-ID"/>
        </w:rPr>
        <w:lastRenderedPageBreak/>
        <w:t xml:space="preserve">kedisiplinan, tanggungjawab, </w:t>
      </w:r>
      <w:r w:rsidR="00651904" w:rsidRPr="00FC7F62">
        <w:rPr>
          <w:rFonts w:ascii="Times New Roman" w:hAnsi="Times New Roman"/>
          <w:color w:val="000000"/>
          <w:sz w:val="24"/>
          <w:szCs w:val="24"/>
          <w:lang w:val="id-ID"/>
        </w:rPr>
        <w:t>ketaqwaan dan tanggungjawab</w:t>
      </w:r>
      <w:r w:rsidRPr="00FC7F62">
        <w:rPr>
          <w:rFonts w:ascii="Times New Roman" w:hAnsi="Times New Roman"/>
          <w:color w:val="000000"/>
          <w:sz w:val="24"/>
          <w:szCs w:val="24"/>
          <w:lang w:val="id-ID"/>
        </w:rPr>
        <w:t xml:space="preserve">. Untuk </w:t>
      </w:r>
      <w:r w:rsidRPr="004D1077">
        <w:rPr>
          <w:rFonts w:ascii="Times New Roman" w:hAnsi="Times New Roman"/>
          <w:color w:val="000000"/>
          <w:sz w:val="24"/>
          <w:szCs w:val="24"/>
          <w:lang w:val="id-ID"/>
        </w:rPr>
        <w:t>mendukung keberhasilan pelaksanaan pendidikan karakter</w:t>
      </w:r>
      <w:r w:rsidRPr="00FC7F62">
        <w:rPr>
          <w:rFonts w:ascii="Times New Roman" w:hAnsi="Times New Roman"/>
          <w:color w:val="000000"/>
          <w:sz w:val="24"/>
          <w:szCs w:val="24"/>
          <w:lang w:val="id-ID"/>
        </w:rPr>
        <w:t xml:space="preserve">, sekolah menerapkan (1) </w:t>
      </w:r>
      <w:r w:rsidRPr="004D1077">
        <w:rPr>
          <w:rFonts w:ascii="Times New Roman" w:hAnsi="Times New Roman"/>
          <w:color w:val="000000"/>
          <w:sz w:val="24"/>
          <w:szCs w:val="24"/>
          <w:lang w:val="id-ID"/>
        </w:rPr>
        <w:t xml:space="preserve">sistem </w:t>
      </w:r>
      <w:r w:rsidRPr="004D1077">
        <w:rPr>
          <w:rFonts w:ascii="Times New Roman" w:hAnsi="Times New Roman"/>
          <w:i/>
          <w:color w:val="000000"/>
          <w:sz w:val="24"/>
          <w:szCs w:val="24"/>
          <w:lang w:val="id-ID"/>
        </w:rPr>
        <w:t>reward and punishment</w:t>
      </w:r>
      <w:r w:rsidRPr="00FC7F62">
        <w:rPr>
          <w:rFonts w:ascii="Times New Roman" w:hAnsi="Times New Roman"/>
          <w:color w:val="000000"/>
          <w:sz w:val="24"/>
          <w:szCs w:val="24"/>
          <w:lang w:val="id-ID"/>
        </w:rPr>
        <w:t xml:space="preserve"> (</w:t>
      </w:r>
      <w:r w:rsidR="005F112D" w:rsidRPr="00FC7F62">
        <w:rPr>
          <w:rFonts w:ascii="Times New Roman" w:hAnsi="Times New Roman"/>
          <w:color w:val="000000"/>
          <w:sz w:val="24"/>
          <w:szCs w:val="24"/>
          <w:lang w:val="id-ID"/>
        </w:rPr>
        <w:t>48% atau 14</w:t>
      </w:r>
      <w:r w:rsidRPr="00FC7F62">
        <w:rPr>
          <w:rFonts w:ascii="Times New Roman" w:hAnsi="Times New Roman"/>
          <w:color w:val="000000"/>
          <w:sz w:val="24"/>
          <w:szCs w:val="24"/>
          <w:lang w:val="id-ID"/>
        </w:rPr>
        <w:t xml:space="preserve"> dari </w:t>
      </w:r>
      <w:r w:rsidR="005F112D" w:rsidRPr="00FC7F62">
        <w:rPr>
          <w:rFonts w:ascii="Times New Roman" w:hAnsi="Times New Roman"/>
          <w:color w:val="000000"/>
          <w:sz w:val="24"/>
          <w:szCs w:val="24"/>
          <w:lang w:val="id-ID"/>
        </w:rPr>
        <w:t>29 SMA</w:t>
      </w:r>
      <w:r w:rsidRPr="00FC7F62">
        <w:rPr>
          <w:rFonts w:ascii="Times New Roman" w:hAnsi="Times New Roman"/>
          <w:color w:val="000000"/>
          <w:sz w:val="24"/>
          <w:szCs w:val="24"/>
          <w:lang w:val="id-ID"/>
        </w:rPr>
        <w:t xml:space="preserve">), (2) </w:t>
      </w:r>
      <w:r w:rsidRPr="004D1077">
        <w:rPr>
          <w:rFonts w:ascii="Times New Roman" w:hAnsi="Times New Roman"/>
          <w:color w:val="000000"/>
          <w:sz w:val="24"/>
          <w:szCs w:val="24"/>
          <w:lang w:val="id-ID"/>
        </w:rPr>
        <w:t>keteladanan struktural/verti</w:t>
      </w:r>
      <w:r w:rsidRPr="00FC7F62">
        <w:rPr>
          <w:rFonts w:ascii="Times New Roman" w:hAnsi="Times New Roman"/>
          <w:color w:val="000000"/>
          <w:sz w:val="24"/>
          <w:szCs w:val="24"/>
          <w:lang w:val="id-ID"/>
        </w:rPr>
        <w:t>k</w:t>
      </w:r>
      <w:r w:rsidRPr="004D1077">
        <w:rPr>
          <w:rFonts w:ascii="Times New Roman" w:hAnsi="Times New Roman"/>
          <w:color w:val="000000"/>
          <w:sz w:val="24"/>
          <w:szCs w:val="24"/>
          <w:lang w:val="id-ID"/>
        </w:rPr>
        <w:t>al</w:t>
      </w:r>
      <w:r w:rsidRPr="00FC7F62">
        <w:rPr>
          <w:rFonts w:ascii="Times New Roman" w:hAnsi="Times New Roman"/>
          <w:color w:val="000000"/>
          <w:sz w:val="24"/>
          <w:szCs w:val="24"/>
          <w:lang w:val="id-ID"/>
        </w:rPr>
        <w:t xml:space="preserve">, yaitu </w:t>
      </w:r>
      <w:r w:rsidRPr="004D1077">
        <w:rPr>
          <w:rFonts w:ascii="Times New Roman" w:hAnsi="Times New Roman"/>
          <w:color w:val="000000"/>
          <w:sz w:val="24"/>
          <w:szCs w:val="24"/>
          <w:lang w:val="id-ID"/>
        </w:rPr>
        <w:t>dari pimpinan kepada yang dipimpin</w:t>
      </w:r>
      <w:r w:rsidRPr="00FC7F62">
        <w:rPr>
          <w:rFonts w:ascii="Times New Roman" w:hAnsi="Times New Roman"/>
          <w:color w:val="000000"/>
          <w:sz w:val="24"/>
          <w:szCs w:val="24"/>
          <w:lang w:val="id-ID"/>
        </w:rPr>
        <w:t xml:space="preserve">, atau </w:t>
      </w:r>
      <w:r w:rsidRPr="004D1077">
        <w:rPr>
          <w:rFonts w:ascii="Times New Roman" w:hAnsi="Times New Roman"/>
          <w:color w:val="000000"/>
          <w:sz w:val="24"/>
          <w:szCs w:val="24"/>
          <w:lang w:val="id-ID"/>
        </w:rPr>
        <w:t>dari senior kepada junior</w:t>
      </w:r>
      <w:r w:rsidRPr="00FC7F62">
        <w:rPr>
          <w:rFonts w:ascii="Times New Roman" w:hAnsi="Times New Roman"/>
          <w:color w:val="000000"/>
          <w:sz w:val="24"/>
          <w:szCs w:val="24"/>
          <w:lang w:val="id-ID"/>
        </w:rPr>
        <w:t xml:space="preserve"> (</w:t>
      </w:r>
      <w:r w:rsidR="005F112D" w:rsidRPr="00FC7F62">
        <w:rPr>
          <w:rFonts w:ascii="Times New Roman" w:hAnsi="Times New Roman"/>
          <w:color w:val="000000"/>
          <w:sz w:val="24"/>
          <w:szCs w:val="24"/>
          <w:lang w:val="id-ID"/>
        </w:rPr>
        <w:t>26</w:t>
      </w:r>
      <w:r w:rsidRPr="00FC7F62">
        <w:rPr>
          <w:rFonts w:ascii="Times New Roman" w:hAnsi="Times New Roman"/>
          <w:color w:val="000000"/>
          <w:sz w:val="24"/>
          <w:szCs w:val="24"/>
          <w:lang w:val="id-ID"/>
        </w:rPr>
        <w:t xml:space="preserve"> dari </w:t>
      </w:r>
      <w:r w:rsidR="005F112D" w:rsidRPr="00FC7F62">
        <w:rPr>
          <w:rFonts w:ascii="Times New Roman" w:hAnsi="Times New Roman"/>
          <w:color w:val="000000"/>
          <w:sz w:val="24"/>
          <w:szCs w:val="24"/>
          <w:lang w:val="id-ID"/>
        </w:rPr>
        <w:t>29</w:t>
      </w:r>
      <w:r w:rsidRPr="00FC7F62">
        <w:rPr>
          <w:rFonts w:ascii="Times New Roman" w:hAnsi="Times New Roman"/>
          <w:color w:val="000000"/>
          <w:sz w:val="24"/>
          <w:szCs w:val="24"/>
          <w:lang w:val="id-ID"/>
        </w:rPr>
        <w:t xml:space="preserve"> SM</w:t>
      </w:r>
      <w:r w:rsidR="005F112D" w:rsidRPr="00FC7F62">
        <w:rPr>
          <w:rFonts w:ascii="Times New Roman" w:hAnsi="Times New Roman"/>
          <w:color w:val="000000"/>
          <w:sz w:val="24"/>
          <w:szCs w:val="24"/>
          <w:lang w:val="id-ID"/>
        </w:rPr>
        <w:t>A atau 90</w:t>
      </w:r>
      <w:r w:rsidRPr="00FC7F62">
        <w:rPr>
          <w:rFonts w:ascii="Times New Roman" w:hAnsi="Times New Roman"/>
          <w:color w:val="000000"/>
          <w:sz w:val="24"/>
          <w:szCs w:val="24"/>
          <w:lang w:val="id-ID"/>
        </w:rPr>
        <w:t xml:space="preserve">%), dan (3) </w:t>
      </w:r>
      <w:r w:rsidRPr="004D1077">
        <w:rPr>
          <w:rFonts w:ascii="Times New Roman" w:hAnsi="Times New Roman"/>
          <w:color w:val="000000"/>
          <w:sz w:val="24"/>
          <w:szCs w:val="24"/>
          <w:lang w:val="id-ID"/>
        </w:rPr>
        <w:t>keteladanan horizontal</w:t>
      </w:r>
      <w:r w:rsidRPr="00FC7F62">
        <w:rPr>
          <w:rFonts w:ascii="Times New Roman" w:hAnsi="Times New Roman"/>
          <w:color w:val="000000"/>
          <w:sz w:val="24"/>
          <w:szCs w:val="24"/>
          <w:lang w:val="id-ID"/>
        </w:rPr>
        <w:t>, yaitu d</w:t>
      </w:r>
      <w:r w:rsidRPr="004D1077">
        <w:rPr>
          <w:rFonts w:ascii="Times New Roman" w:hAnsi="Times New Roman"/>
          <w:color w:val="000000"/>
          <w:sz w:val="24"/>
          <w:szCs w:val="24"/>
          <w:lang w:val="id-ID"/>
        </w:rPr>
        <w:t>ari sejawat kepada sejawat; dari senior kepada senior; dari junior kepada junior (</w:t>
      </w:r>
      <w:r w:rsidR="005F112D" w:rsidRPr="00FC7F62">
        <w:rPr>
          <w:rFonts w:ascii="Times New Roman" w:hAnsi="Times New Roman"/>
          <w:color w:val="000000"/>
          <w:sz w:val="24"/>
          <w:szCs w:val="24"/>
          <w:lang w:val="id-ID"/>
        </w:rPr>
        <w:t>96</w:t>
      </w:r>
      <w:r w:rsidRPr="00FC7F62">
        <w:rPr>
          <w:rFonts w:ascii="Times New Roman" w:hAnsi="Times New Roman"/>
          <w:color w:val="000000"/>
          <w:sz w:val="24"/>
          <w:szCs w:val="24"/>
          <w:lang w:val="id-ID"/>
        </w:rPr>
        <w:t>% atau 2</w:t>
      </w:r>
      <w:r w:rsidR="005F112D" w:rsidRPr="00FC7F62">
        <w:rPr>
          <w:rFonts w:ascii="Times New Roman" w:hAnsi="Times New Roman"/>
          <w:color w:val="000000"/>
          <w:sz w:val="24"/>
          <w:szCs w:val="24"/>
          <w:lang w:val="id-ID"/>
        </w:rPr>
        <w:t>8</w:t>
      </w:r>
      <w:r w:rsidRPr="00FC7F62">
        <w:rPr>
          <w:rFonts w:ascii="Times New Roman" w:hAnsi="Times New Roman"/>
          <w:color w:val="000000"/>
          <w:sz w:val="24"/>
          <w:szCs w:val="24"/>
          <w:lang w:val="id-ID"/>
        </w:rPr>
        <w:t xml:space="preserve"> dari </w:t>
      </w:r>
      <w:r w:rsidR="005F112D" w:rsidRPr="00FC7F62">
        <w:rPr>
          <w:rFonts w:ascii="Times New Roman" w:hAnsi="Times New Roman"/>
          <w:color w:val="000000"/>
          <w:sz w:val="24"/>
          <w:szCs w:val="24"/>
          <w:lang w:val="id-ID"/>
        </w:rPr>
        <w:t>29</w:t>
      </w:r>
      <w:r w:rsidRPr="00FC7F62">
        <w:rPr>
          <w:rFonts w:ascii="Times New Roman" w:hAnsi="Times New Roman"/>
          <w:color w:val="000000"/>
          <w:sz w:val="24"/>
          <w:szCs w:val="24"/>
          <w:lang w:val="id-ID"/>
        </w:rPr>
        <w:t xml:space="preserve"> SM</w:t>
      </w:r>
      <w:r w:rsidR="003D452E">
        <w:rPr>
          <w:rFonts w:ascii="Times New Roman" w:hAnsi="Times New Roman"/>
          <w:color w:val="000000"/>
          <w:sz w:val="24"/>
          <w:szCs w:val="24"/>
          <w:lang w:val="id-ID"/>
        </w:rPr>
        <w:t>A</w:t>
      </w:r>
      <w:r w:rsidRPr="004D1077">
        <w:rPr>
          <w:rFonts w:ascii="Times New Roman" w:hAnsi="Times New Roman"/>
          <w:color w:val="000000"/>
          <w:sz w:val="24"/>
          <w:szCs w:val="24"/>
          <w:lang w:val="id-ID"/>
        </w:rPr>
        <w:t>)</w:t>
      </w:r>
      <w:r w:rsidRPr="00FC7F62">
        <w:rPr>
          <w:rFonts w:ascii="Times New Roman" w:hAnsi="Times New Roman"/>
          <w:color w:val="000000"/>
          <w:sz w:val="24"/>
          <w:szCs w:val="24"/>
          <w:lang w:val="id-ID"/>
        </w:rPr>
        <w:t xml:space="preserve">. </w:t>
      </w:r>
    </w:p>
    <w:p w:rsidR="00FB71FA" w:rsidRPr="003B2354" w:rsidRDefault="00FB71FA" w:rsidP="004D1077">
      <w:pPr>
        <w:spacing w:after="0" w:line="480" w:lineRule="auto"/>
        <w:jc w:val="both"/>
        <w:rPr>
          <w:rFonts w:ascii="Times New Roman" w:hAnsi="Times New Roman"/>
          <w:color w:val="000000"/>
          <w:sz w:val="24"/>
          <w:szCs w:val="24"/>
          <w:lang w:val="id-ID"/>
        </w:rPr>
      </w:pPr>
      <w:r w:rsidRPr="00FC7F62">
        <w:rPr>
          <w:rFonts w:ascii="Times New Roman" w:hAnsi="Times New Roman"/>
          <w:color w:val="000000"/>
          <w:sz w:val="24"/>
          <w:szCs w:val="24"/>
          <w:lang w:val="id-ID"/>
        </w:rPr>
        <w:tab/>
        <w:t xml:space="preserve">Berkaian dengan </w:t>
      </w:r>
      <w:r w:rsidRPr="004D1077">
        <w:rPr>
          <w:rFonts w:ascii="Times New Roman" w:hAnsi="Times New Roman"/>
          <w:color w:val="000000"/>
          <w:sz w:val="24"/>
          <w:szCs w:val="24"/>
          <w:lang w:val="id-ID"/>
        </w:rPr>
        <w:t>kadar keberhasilan pelaksanaan pendidikan karakter di sekolah</w:t>
      </w:r>
      <w:r w:rsidRPr="00FC7F62">
        <w:rPr>
          <w:rFonts w:ascii="Times New Roman" w:hAnsi="Times New Roman"/>
          <w:color w:val="000000"/>
          <w:sz w:val="24"/>
          <w:szCs w:val="24"/>
          <w:lang w:val="id-ID"/>
        </w:rPr>
        <w:t xml:space="preserve">, hanya </w:t>
      </w:r>
      <w:r w:rsidR="005F112D" w:rsidRPr="00FC7F62">
        <w:rPr>
          <w:rFonts w:ascii="Times New Roman" w:hAnsi="Times New Roman"/>
          <w:color w:val="000000"/>
          <w:sz w:val="24"/>
          <w:szCs w:val="24"/>
          <w:lang w:val="id-ID"/>
        </w:rPr>
        <w:t xml:space="preserve">4 </w:t>
      </w:r>
      <w:r w:rsidRPr="00FC7F62">
        <w:rPr>
          <w:rFonts w:ascii="Times New Roman" w:hAnsi="Times New Roman"/>
          <w:color w:val="000000"/>
          <w:sz w:val="24"/>
          <w:szCs w:val="24"/>
          <w:lang w:val="id-ID"/>
        </w:rPr>
        <w:t xml:space="preserve">dari </w:t>
      </w:r>
      <w:r w:rsidR="005F112D" w:rsidRPr="00FC7F62">
        <w:rPr>
          <w:rFonts w:ascii="Times New Roman" w:hAnsi="Times New Roman"/>
          <w:color w:val="000000"/>
          <w:sz w:val="24"/>
          <w:szCs w:val="24"/>
          <w:lang w:val="id-ID"/>
        </w:rPr>
        <w:t>29 SMA (13</w:t>
      </w:r>
      <w:r w:rsidRPr="00FC7F62">
        <w:rPr>
          <w:rFonts w:ascii="Times New Roman" w:hAnsi="Times New Roman"/>
          <w:color w:val="000000"/>
          <w:sz w:val="24"/>
          <w:szCs w:val="24"/>
          <w:lang w:val="id-ID"/>
        </w:rPr>
        <w:t xml:space="preserve">%) yang berani menjawab sangat berhasil, </w:t>
      </w:r>
      <w:r w:rsidR="005F112D" w:rsidRPr="00FC7F62">
        <w:rPr>
          <w:rFonts w:ascii="Times New Roman" w:hAnsi="Times New Roman"/>
          <w:color w:val="000000"/>
          <w:sz w:val="24"/>
          <w:szCs w:val="24"/>
          <w:lang w:val="id-ID"/>
        </w:rPr>
        <w:t>22 dari 29</w:t>
      </w:r>
      <w:r w:rsidRPr="00FC7F62">
        <w:rPr>
          <w:rFonts w:ascii="Times New Roman" w:hAnsi="Times New Roman"/>
          <w:color w:val="000000"/>
          <w:sz w:val="24"/>
          <w:szCs w:val="24"/>
          <w:lang w:val="id-ID"/>
        </w:rPr>
        <w:t xml:space="preserve"> SM</w:t>
      </w:r>
      <w:r w:rsidR="005F112D" w:rsidRPr="00FC7F62">
        <w:rPr>
          <w:rFonts w:ascii="Times New Roman" w:hAnsi="Times New Roman"/>
          <w:color w:val="000000"/>
          <w:sz w:val="24"/>
          <w:szCs w:val="24"/>
          <w:lang w:val="id-ID"/>
        </w:rPr>
        <w:t>A</w:t>
      </w:r>
      <w:r w:rsidRPr="00FC7F62">
        <w:rPr>
          <w:rFonts w:ascii="Times New Roman" w:hAnsi="Times New Roman"/>
          <w:color w:val="000000"/>
          <w:sz w:val="24"/>
          <w:szCs w:val="24"/>
          <w:lang w:val="id-ID"/>
        </w:rPr>
        <w:t xml:space="preserve"> (</w:t>
      </w:r>
      <w:r w:rsidR="005F112D" w:rsidRPr="00FC7F62">
        <w:rPr>
          <w:rFonts w:ascii="Times New Roman" w:hAnsi="Times New Roman"/>
          <w:color w:val="000000"/>
          <w:sz w:val="24"/>
          <w:szCs w:val="24"/>
          <w:lang w:val="id-ID"/>
        </w:rPr>
        <w:t>76</w:t>
      </w:r>
      <w:r w:rsidRPr="00FC7F62">
        <w:rPr>
          <w:rFonts w:ascii="Times New Roman" w:hAnsi="Times New Roman"/>
          <w:color w:val="000000"/>
          <w:sz w:val="24"/>
          <w:szCs w:val="24"/>
          <w:lang w:val="id-ID"/>
        </w:rPr>
        <w:t xml:space="preserve">%) menyatakan cukup berhasil, dan hanya 3 dari </w:t>
      </w:r>
      <w:r w:rsidR="005F112D" w:rsidRPr="00FC7F62">
        <w:rPr>
          <w:rFonts w:ascii="Times New Roman" w:hAnsi="Times New Roman"/>
          <w:color w:val="000000"/>
          <w:sz w:val="24"/>
          <w:szCs w:val="24"/>
          <w:lang w:val="id-ID"/>
        </w:rPr>
        <w:t>29</w:t>
      </w:r>
      <w:r w:rsidRPr="00FC7F62">
        <w:rPr>
          <w:rFonts w:ascii="Times New Roman" w:hAnsi="Times New Roman"/>
          <w:color w:val="000000"/>
          <w:sz w:val="24"/>
          <w:szCs w:val="24"/>
          <w:lang w:val="id-ID"/>
        </w:rPr>
        <w:t xml:space="preserve"> SM</w:t>
      </w:r>
      <w:r w:rsidR="005F112D" w:rsidRPr="00FC7F62">
        <w:rPr>
          <w:rFonts w:ascii="Times New Roman" w:hAnsi="Times New Roman"/>
          <w:color w:val="000000"/>
          <w:sz w:val="24"/>
          <w:szCs w:val="24"/>
          <w:lang w:val="id-ID"/>
        </w:rPr>
        <w:t>A (10</w:t>
      </w:r>
      <w:r w:rsidRPr="00FC7F62">
        <w:rPr>
          <w:rFonts w:ascii="Times New Roman" w:hAnsi="Times New Roman"/>
          <w:color w:val="000000"/>
          <w:sz w:val="24"/>
          <w:szCs w:val="24"/>
          <w:lang w:val="id-ID"/>
        </w:rPr>
        <w:t>%) yang menyatakan pendidikan karakternya kurang berhasil. Menurut sekolah-sekolah tersebut, f</w:t>
      </w:r>
      <w:r w:rsidRPr="004D1077">
        <w:rPr>
          <w:rFonts w:ascii="Times New Roman" w:hAnsi="Times New Roman"/>
          <w:color w:val="000000"/>
          <w:sz w:val="24"/>
          <w:szCs w:val="24"/>
          <w:lang w:val="id-ID"/>
        </w:rPr>
        <w:t xml:space="preserve">aktor-faktor yang </w:t>
      </w:r>
      <w:r w:rsidRPr="00FC7F62">
        <w:rPr>
          <w:rFonts w:ascii="Times New Roman" w:hAnsi="Times New Roman"/>
          <w:color w:val="000000"/>
          <w:sz w:val="24"/>
          <w:szCs w:val="24"/>
          <w:lang w:val="id-ID"/>
        </w:rPr>
        <w:t xml:space="preserve">dapat </w:t>
      </w:r>
      <w:r w:rsidRPr="004D1077">
        <w:rPr>
          <w:rFonts w:ascii="Times New Roman" w:hAnsi="Times New Roman"/>
          <w:color w:val="000000"/>
          <w:sz w:val="24"/>
          <w:szCs w:val="24"/>
          <w:lang w:val="id-ID"/>
        </w:rPr>
        <w:t xml:space="preserve">mendukung </w:t>
      </w:r>
      <w:r w:rsidRPr="00FC7F62">
        <w:rPr>
          <w:rFonts w:ascii="Times New Roman" w:hAnsi="Times New Roman"/>
          <w:color w:val="000000"/>
          <w:sz w:val="24"/>
          <w:szCs w:val="24"/>
          <w:lang w:val="id-ID"/>
        </w:rPr>
        <w:t xml:space="preserve">keberhasilan </w:t>
      </w:r>
      <w:r w:rsidRPr="004D1077">
        <w:rPr>
          <w:rFonts w:ascii="Times New Roman" w:hAnsi="Times New Roman"/>
          <w:color w:val="000000"/>
          <w:sz w:val="24"/>
          <w:szCs w:val="24"/>
          <w:lang w:val="id-ID"/>
        </w:rPr>
        <w:t xml:space="preserve">pelaksanaan pendidikan karakter di sekolah </w:t>
      </w:r>
      <w:r w:rsidRPr="00FC7F62">
        <w:rPr>
          <w:rFonts w:ascii="Times New Roman" w:hAnsi="Times New Roman"/>
          <w:color w:val="000000"/>
          <w:sz w:val="24"/>
          <w:szCs w:val="24"/>
          <w:lang w:val="id-ID"/>
        </w:rPr>
        <w:t xml:space="preserve">ialah </w:t>
      </w:r>
      <w:r w:rsidR="005F112D" w:rsidRPr="00FC7F62">
        <w:rPr>
          <w:rFonts w:ascii="Times New Roman" w:hAnsi="Times New Roman"/>
          <w:color w:val="000000"/>
          <w:sz w:val="24"/>
          <w:szCs w:val="24"/>
          <w:lang w:val="id-ID"/>
        </w:rPr>
        <w:t xml:space="preserve">partisipasi aktif atau sikap positif </w:t>
      </w:r>
      <w:r w:rsidR="005F112D" w:rsidRPr="003B2354">
        <w:rPr>
          <w:rFonts w:ascii="Times New Roman" w:hAnsi="Times New Roman"/>
          <w:color w:val="000000"/>
          <w:sz w:val="24"/>
          <w:szCs w:val="24"/>
          <w:lang w:val="id-ID"/>
        </w:rPr>
        <w:t xml:space="preserve">warga sekolah terhadap pendidikan karakter, </w:t>
      </w:r>
      <w:r w:rsidRPr="003B2354">
        <w:rPr>
          <w:rFonts w:ascii="Times New Roman" w:hAnsi="Times New Roman"/>
          <w:color w:val="000000"/>
          <w:sz w:val="24"/>
          <w:szCs w:val="24"/>
          <w:lang w:val="id-ID"/>
        </w:rPr>
        <w:t xml:space="preserve">kondisi sarana dan prasarana </w:t>
      </w:r>
      <w:r w:rsidR="00C77116" w:rsidRPr="003B2354">
        <w:rPr>
          <w:rFonts w:ascii="Times New Roman" w:hAnsi="Times New Roman"/>
          <w:color w:val="000000"/>
          <w:sz w:val="24"/>
          <w:szCs w:val="24"/>
          <w:lang w:val="id-ID"/>
        </w:rPr>
        <w:t xml:space="preserve">yang dimiliki </w:t>
      </w:r>
      <w:r w:rsidRPr="003B2354">
        <w:rPr>
          <w:rFonts w:ascii="Times New Roman" w:hAnsi="Times New Roman"/>
          <w:color w:val="000000"/>
          <w:sz w:val="24"/>
          <w:szCs w:val="24"/>
          <w:lang w:val="id-ID"/>
        </w:rPr>
        <w:t xml:space="preserve">sekolah, </w:t>
      </w:r>
      <w:r w:rsidR="00C77116" w:rsidRPr="003B2354">
        <w:rPr>
          <w:rFonts w:ascii="Times New Roman" w:hAnsi="Times New Roman"/>
          <w:color w:val="000000"/>
          <w:sz w:val="24"/>
          <w:szCs w:val="24"/>
          <w:lang w:val="id-ID"/>
        </w:rPr>
        <w:t xml:space="preserve">dan </w:t>
      </w:r>
      <w:r w:rsidRPr="003B2354">
        <w:rPr>
          <w:rFonts w:ascii="Times New Roman" w:hAnsi="Times New Roman"/>
          <w:color w:val="000000"/>
          <w:sz w:val="24"/>
          <w:szCs w:val="24"/>
          <w:lang w:val="id-ID"/>
        </w:rPr>
        <w:t>lingkugan sekolah</w:t>
      </w:r>
      <w:r w:rsidR="00C77116" w:rsidRPr="003B2354">
        <w:rPr>
          <w:rFonts w:ascii="Times New Roman" w:hAnsi="Times New Roman"/>
          <w:color w:val="000000"/>
          <w:sz w:val="24"/>
          <w:szCs w:val="24"/>
          <w:lang w:val="id-ID"/>
        </w:rPr>
        <w:t xml:space="preserve"> yang kondusif, </w:t>
      </w:r>
      <w:r w:rsidRPr="003B2354">
        <w:rPr>
          <w:rFonts w:ascii="Times New Roman" w:hAnsi="Times New Roman"/>
          <w:color w:val="000000"/>
          <w:sz w:val="24"/>
          <w:szCs w:val="24"/>
          <w:lang w:val="id-ID"/>
        </w:rPr>
        <w:t>sedangkan f</w:t>
      </w:r>
      <w:r w:rsidRPr="004D1077">
        <w:rPr>
          <w:rFonts w:ascii="Times New Roman" w:hAnsi="Times New Roman"/>
          <w:color w:val="000000"/>
          <w:sz w:val="24"/>
          <w:szCs w:val="24"/>
          <w:lang w:val="id-ID"/>
        </w:rPr>
        <w:t xml:space="preserve">aktor-faktor </w:t>
      </w:r>
      <w:r w:rsidRPr="003B2354">
        <w:rPr>
          <w:rFonts w:ascii="Times New Roman" w:hAnsi="Times New Roman"/>
          <w:color w:val="000000"/>
          <w:sz w:val="24"/>
          <w:szCs w:val="24"/>
          <w:lang w:val="id-ID"/>
        </w:rPr>
        <w:t xml:space="preserve">penghambat </w:t>
      </w:r>
      <w:r w:rsidRPr="004D1077">
        <w:rPr>
          <w:rFonts w:ascii="Times New Roman" w:hAnsi="Times New Roman"/>
          <w:color w:val="000000"/>
          <w:sz w:val="24"/>
          <w:szCs w:val="24"/>
          <w:lang w:val="id-ID"/>
        </w:rPr>
        <w:t>pelaksanaan pendidikan</w:t>
      </w:r>
      <w:r w:rsidRPr="003B2354">
        <w:rPr>
          <w:rFonts w:ascii="Times New Roman" w:hAnsi="Times New Roman"/>
          <w:color w:val="000000"/>
          <w:sz w:val="24"/>
          <w:szCs w:val="24"/>
          <w:lang w:val="id-ID"/>
        </w:rPr>
        <w:t xml:space="preserve"> karakter ialah </w:t>
      </w:r>
      <w:r w:rsidR="00FC7F62" w:rsidRPr="003B2354">
        <w:rPr>
          <w:rFonts w:ascii="Times New Roman" w:hAnsi="Times New Roman"/>
          <w:color w:val="000000"/>
          <w:sz w:val="24"/>
          <w:szCs w:val="24"/>
          <w:lang w:val="id-ID"/>
        </w:rPr>
        <w:t xml:space="preserve">belum adanya buku panduan tentang pendidikan karakter di sekolah, keanekaragaman latar belakang siswa dan orang tua, masih rendahnya kesadaran akan pentingnya berperilaku jujur.  </w:t>
      </w:r>
    </w:p>
    <w:p w:rsidR="00FB71FA" w:rsidRPr="003B2354" w:rsidRDefault="00FB71FA" w:rsidP="004D1077">
      <w:pPr>
        <w:spacing w:after="0" w:line="480" w:lineRule="auto"/>
        <w:jc w:val="both"/>
        <w:rPr>
          <w:rFonts w:ascii="Times New Roman" w:hAnsi="Times New Roman"/>
          <w:sz w:val="24"/>
          <w:szCs w:val="24"/>
          <w:lang w:val="id-ID"/>
        </w:rPr>
      </w:pPr>
      <w:r w:rsidRPr="003B2354">
        <w:rPr>
          <w:rFonts w:ascii="Times New Roman" w:hAnsi="Times New Roman"/>
          <w:color w:val="000000"/>
          <w:sz w:val="24"/>
          <w:szCs w:val="24"/>
          <w:lang w:val="id-ID"/>
        </w:rPr>
        <w:tab/>
        <w:t xml:space="preserve">Untuk </w:t>
      </w:r>
      <w:r w:rsidRPr="004D1077">
        <w:rPr>
          <w:rFonts w:ascii="Times New Roman" w:hAnsi="Times New Roman"/>
          <w:color w:val="000000"/>
          <w:sz w:val="24"/>
          <w:szCs w:val="24"/>
          <w:lang w:val="id-ID"/>
        </w:rPr>
        <w:t>meningkatkan efektifitas pelaksanaan pendidikan karakter</w:t>
      </w:r>
      <w:r w:rsidRPr="003B2354">
        <w:rPr>
          <w:rFonts w:ascii="Times New Roman" w:hAnsi="Times New Roman"/>
          <w:color w:val="000000"/>
          <w:sz w:val="24"/>
          <w:szCs w:val="24"/>
          <w:lang w:val="id-ID"/>
        </w:rPr>
        <w:t xml:space="preserve"> ke depan, sekolah-</w:t>
      </w:r>
      <w:r w:rsidRPr="003B2354">
        <w:rPr>
          <w:rFonts w:ascii="Times New Roman" w:hAnsi="Times New Roman"/>
          <w:sz w:val="24"/>
          <w:szCs w:val="24"/>
          <w:lang w:val="id-ID"/>
        </w:rPr>
        <w:t>sekolah tersebut mengusulkan pengintensifan sosialisasi pendidikan karakter di sekolah secara kotinyu dan me</w:t>
      </w:r>
      <w:r w:rsidR="00E12BDD" w:rsidRPr="003B2354">
        <w:rPr>
          <w:rFonts w:ascii="Times New Roman" w:hAnsi="Times New Roman"/>
          <w:sz w:val="24"/>
          <w:szCs w:val="24"/>
          <w:lang w:val="id-ID"/>
        </w:rPr>
        <w:t xml:space="preserve">masukan/mengintegrasikan </w:t>
      </w:r>
      <w:r w:rsidRPr="003B2354">
        <w:rPr>
          <w:rFonts w:ascii="Times New Roman" w:hAnsi="Times New Roman"/>
          <w:sz w:val="24"/>
          <w:szCs w:val="24"/>
          <w:lang w:val="id-ID"/>
        </w:rPr>
        <w:t xml:space="preserve">pendidikan karakter </w:t>
      </w:r>
      <w:r w:rsidR="00E12BDD" w:rsidRPr="003B2354">
        <w:rPr>
          <w:rFonts w:ascii="Times New Roman" w:hAnsi="Times New Roman"/>
          <w:sz w:val="24"/>
          <w:szCs w:val="24"/>
          <w:lang w:val="id-ID"/>
        </w:rPr>
        <w:t xml:space="preserve">ke dalam seluruh matapelajaran. </w:t>
      </w:r>
      <w:r w:rsidRPr="003B2354">
        <w:rPr>
          <w:rFonts w:ascii="Times New Roman" w:hAnsi="Times New Roman"/>
          <w:sz w:val="24"/>
          <w:szCs w:val="24"/>
          <w:lang w:val="id-ID"/>
        </w:rPr>
        <w:t xml:space="preserve">Selain itu, sekolah-sekolah berharap </w:t>
      </w:r>
      <w:r w:rsidR="00E12BDD" w:rsidRPr="003B2354">
        <w:rPr>
          <w:rFonts w:ascii="Times New Roman" w:hAnsi="Times New Roman"/>
          <w:sz w:val="24"/>
          <w:szCs w:val="24"/>
          <w:lang w:val="id-ID"/>
        </w:rPr>
        <w:t xml:space="preserve">agar </w:t>
      </w:r>
      <w:r w:rsidRPr="003B2354">
        <w:rPr>
          <w:rFonts w:ascii="Times New Roman" w:hAnsi="Times New Roman"/>
          <w:sz w:val="24"/>
          <w:szCs w:val="24"/>
          <w:lang w:val="id-ID"/>
        </w:rPr>
        <w:t>Pemerintah (Dinas Pendidikan) memberi sekolah pelatihan-</w:t>
      </w:r>
      <w:r w:rsidRPr="003B2354">
        <w:rPr>
          <w:rFonts w:ascii="Times New Roman" w:hAnsi="Times New Roman"/>
          <w:sz w:val="24"/>
          <w:szCs w:val="24"/>
          <w:lang w:val="id-ID"/>
        </w:rPr>
        <w:lastRenderedPageBreak/>
        <w:t>pelatihan yang berkesinambungan terkait implementasi pendidikan karakter di sekolah</w:t>
      </w:r>
      <w:r w:rsidR="003B2354" w:rsidRPr="003B2354">
        <w:rPr>
          <w:rFonts w:ascii="Times New Roman" w:hAnsi="Times New Roman"/>
          <w:sz w:val="24"/>
          <w:szCs w:val="24"/>
          <w:lang w:val="id-ID"/>
        </w:rPr>
        <w:t xml:space="preserve"> dan </w:t>
      </w:r>
      <w:r w:rsidRPr="003B2354">
        <w:rPr>
          <w:rFonts w:ascii="Times New Roman" w:hAnsi="Times New Roman"/>
          <w:sz w:val="24"/>
          <w:szCs w:val="24"/>
          <w:lang w:val="id-ID"/>
        </w:rPr>
        <w:t xml:space="preserve">memberi </w:t>
      </w:r>
      <w:r w:rsidR="003B2354" w:rsidRPr="003B2354">
        <w:rPr>
          <w:rFonts w:ascii="Times New Roman" w:hAnsi="Times New Roman"/>
          <w:sz w:val="24"/>
          <w:szCs w:val="24"/>
          <w:lang w:val="id-ID"/>
        </w:rPr>
        <w:t>modal tambahan bagi implementasi program KK.</w:t>
      </w:r>
    </w:p>
    <w:p w:rsidR="003B2354" w:rsidRPr="00F95E29" w:rsidRDefault="00F95E29" w:rsidP="00F95E29">
      <w:pPr>
        <w:pStyle w:val="ListParagraph"/>
        <w:numPr>
          <w:ilvl w:val="1"/>
          <w:numId w:val="11"/>
        </w:numPr>
        <w:tabs>
          <w:tab w:val="left" w:pos="284"/>
          <w:tab w:val="left" w:pos="2943"/>
          <w:tab w:val="left" w:pos="7176"/>
        </w:tabs>
        <w:spacing w:before="240" w:after="120" w:line="480" w:lineRule="auto"/>
        <w:jc w:val="both"/>
        <w:rPr>
          <w:rFonts w:ascii="Times New Roman" w:hAnsi="Times New Roman"/>
          <w:b/>
          <w:color w:val="000000"/>
          <w:sz w:val="24"/>
          <w:szCs w:val="24"/>
          <w:lang w:val="id-ID"/>
        </w:rPr>
      </w:pPr>
      <w:r>
        <w:rPr>
          <w:rFonts w:ascii="Times New Roman" w:hAnsi="Times New Roman"/>
          <w:b/>
          <w:color w:val="000000"/>
          <w:sz w:val="24"/>
          <w:szCs w:val="24"/>
        </w:rPr>
        <w:t xml:space="preserve"> </w:t>
      </w:r>
      <w:proofErr w:type="spellStart"/>
      <w:r>
        <w:rPr>
          <w:rFonts w:ascii="Times New Roman" w:hAnsi="Times New Roman"/>
          <w:b/>
          <w:color w:val="000000"/>
          <w:sz w:val="24"/>
          <w:szCs w:val="24"/>
        </w:rPr>
        <w:t>Implementasi</w:t>
      </w:r>
      <w:proofErr w:type="spellEnd"/>
      <w:r>
        <w:rPr>
          <w:rFonts w:ascii="Times New Roman" w:hAnsi="Times New Roman"/>
          <w:b/>
          <w:color w:val="000000"/>
          <w:sz w:val="24"/>
          <w:szCs w:val="24"/>
        </w:rPr>
        <w:t xml:space="preserve"> </w:t>
      </w:r>
      <w:r w:rsidR="003B2354" w:rsidRPr="00F95E29">
        <w:rPr>
          <w:rFonts w:ascii="Times New Roman" w:hAnsi="Times New Roman"/>
          <w:b/>
          <w:color w:val="000000"/>
          <w:sz w:val="24"/>
          <w:szCs w:val="24"/>
          <w:lang w:val="id-ID"/>
        </w:rPr>
        <w:t xml:space="preserve">di SMK </w:t>
      </w:r>
    </w:p>
    <w:p w:rsidR="004D1077" w:rsidRDefault="003B2354" w:rsidP="00981588">
      <w:pPr>
        <w:tabs>
          <w:tab w:val="left" w:pos="2943"/>
          <w:tab w:val="left" w:pos="7176"/>
        </w:tabs>
        <w:spacing w:after="240" w:line="480" w:lineRule="auto"/>
        <w:ind w:firstLine="720"/>
        <w:jc w:val="both"/>
        <w:rPr>
          <w:rFonts w:ascii="Times New Roman" w:hAnsi="Times New Roman"/>
          <w:color w:val="000000"/>
          <w:sz w:val="24"/>
          <w:szCs w:val="24"/>
          <w:lang w:val="id-ID"/>
        </w:rPr>
      </w:pPr>
      <w:r w:rsidRPr="009C41BA">
        <w:rPr>
          <w:rFonts w:ascii="Times New Roman" w:hAnsi="Times New Roman"/>
          <w:color w:val="000000"/>
          <w:sz w:val="24"/>
          <w:szCs w:val="24"/>
          <w:lang w:val="id-ID"/>
        </w:rPr>
        <w:t>Seperti halnya dengan</w:t>
      </w:r>
      <w:r w:rsidR="00A3653B">
        <w:rPr>
          <w:rFonts w:ascii="Times New Roman" w:hAnsi="Times New Roman"/>
          <w:color w:val="000000"/>
          <w:sz w:val="24"/>
          <w:szCs w:val="24"/>
          <w:lang w:val="id-ID"/>
        </w:rPr>
        <w:t xml:space="preserve"> sekolah-sekolah sasaran lainnya (</w:t>
      </w:r>
      <w:r w:rsidRPr="009C41BA">
        <w:rPr>
          <w:rFonts w:ascii="Times New Roman" w:hAnsi="Times New Roman"/>
          <w:color w:val="000000"/>
          <w:sz w:val="24"/>
          <w:szCs w:val="24"/>
          <w:lang w:val="id-ID"/>
        </w:rPr>
        <w:t>SD</w:t>
      </w:r>
      <w:r w:rsidR="00A3653B">
        <w:rPr>
          <w:rFonts w:ascii="Times New Roman" w:hAnsi="Times New Roman"/>
          <w:color w:val="000000"/>
          <w:sz w:val="24"/>
          <w:szCs w:val="24"/>
          <w:lang w:val="id-ID"/>
        </w:rPr>
        <w:t xml:space="preserve">, </w:t>
      </w:r>
      <w:r w:rsidRPr="009C41BA">
        <w:rPr>
          <w:rFonts w:ascii="Times New Roman" w:hAnsi="Times New Roman"/>
          <w:color w:val="000000"/>
          <w:sz w:val="24"/>
          <w:szCs w:val="24"/>
          <w:lang w:val="id-ID"/>
        </w:rPr>
        <w:t>SMP</w:t>
      </w:r>
      <w:r w:rsidR="00A3653B">
        <w:rPr>
          <w:rFonts w:ascii="Times New Roman" w:hAnsi="Times New Roman"/>
          <w:color w:val="000000"/>
          <w:sz w:val="24"/>
          <w:szCs w:val="24"/>
          <w:lang w:val="id-ID"/>
        </w:rPr>
        <w:t xml:space="preserve"> dan SMA)</w:t>
      </w:r>
      <w:r w:rsidRPr="009C41BA">
        <w:rPr>
          <w:rFonts w:ascii="Times New Roman" w:hAnsi="Times New Roman"/>
          <w:color w:val="000000"/>
          <w:sz w:val="24"/>
          <w:szCs w:val="24"/>
          <w:lang w:val="id-ID"/>
        </w:rPr>
        <w:t>,</w:t>
      </w:r>
      <w:r w:rsidR="00A3653B">
        <w:rPr>
          <w:rFonts w:ascii="Times New Roman" w:hAnsi="Times New Roman"/>
          <w:color w:val="000000"/>
          <w:sz w:val="24"/>
          <w:szCs w:val="24"/>
          <w:lang w:val="id-ID"/>
        </w:rPr>
        <w:t xml:space="preserve"> </w:t>
      </w:r>
      <w:r w:rsidRPr="009C41BA">
        <w:rPr>
          <w:rFonts w:ascii="Times New Roman" w:hAnsi="Times New Roman"/>
          <w:color w:val="000000"/>
          <w:sz w:val="24"/>
          <w:szCs w:val="24"/>
          <w:lang w:val="id-ID"/>
        </w:rPr>
        <w:t>tidak semua SM</w:t>
      </w:r>
      <w:r w:rsidR="00A3653B">
        <w:rPr>
          <w:rFonts w:ascii="Times New Roman" w:hAnsi="Times New Roman"/>
          <w:color w:val="000000"/>
          <w:sz w:val="24"/>
          <w:szCs w:val="24"/>
          <w:lang w:val="id-ID"/>
        </w:rPr>
        <w:t>K</w:t>
      </w:r>
      <w:r w:rsidRPr="009C41BA">
        <w:rPr>
          <w:rFonts w:ascii="Times New Roman" w:hAnsi="Times New Roman"/>
          <w:color w:val="000000"/>
          <w:sz w:val="24"/>
          <w:szCs w:val="24"/>
          <w:lang w:val="id-ID"/>
        </w:rPr>
        <w:t xml:space="preserve"> dapat digali informasinya. Dari </w:t>
      </w:r>
      <w:r w:rsidR="00A3653B">
        <w:rPr>
          <w:rFonts w:ascii="Times New Roman" w:hAnsi="Times New Roman"/>
          <w:color w:val="000000"/>
          <w:sz w:val="24"/>
          <w:szCs w:val="24"/>
          <w:lang w:val="id-ID"/>
        </w:rPr>
        <w:t>39</w:t>
      </w:r>
      <w:r w:rsidRPr="009C41BA">
        <w:rPr>
          <w:rFonts w:ascii="Times New Roman" w:hAnsi="Times New Roman"/>
          <w:color w:val="000000"/>
          <w:sz w:val="24"/>
          <w:szCs w:val="24"/>
          <w:lang w:val="id-ID"/>
        </w:rPr>
        <w:t xml:space="preserve"> SM</w:t>
      </w:r>
      <w:r w:rsidR="00A3653B">
        <w:rPr>
          <w:rFonts w:ascii="Times New Roman" w:hAnsi="Times New Roman"/>
          <w:color w:val="000000"/>
          <w:sz w:val="24"/>
          <w:szCs w:val="24"/>
          <w:lang w:val="id-ID"/>
        </w:rPr>
        <w:t xml:space="preserve">K </w:t>
      </w:r>
      <w:r w:rsidRPr="009C41BA">
        <w:rPr>
          <w:rFonts w:ascii="Times New Roman" w:hAnsi="Times New Roman"/>
          <w:color w:val="000000"/>
          <w:sz w:val="24"/>
          <w:szCs w:val="24"/>
          <w:lang w:val="id-ID"/>
        </w:rPr>
        <w:t xml:space="preserve">yang menjadi sasaran monitoring, hanya </w:t>
      </w:r>
      <w:r w:rsidR="00A3653B">
        <w:rPr>
          <w:rFonts w:ascii="Times New Roman" w:hAnsi="Times New Roman"/>
          <w:color w:val="000000"/>
          <w:sz w:val="24"/>
          <w:szCs w:val="24"/>
          <w:lang w:val="id-ID"/>
        </w:rPr>
        <w:t>31</w:t>
      </w:r>
      <w:r w:rsidRPr="009C41BA">
        <w:rPr>
          <w:rFonts w:ascii="Times New Roman" w:hAnsi="Times New Roman"/>
          <w:color w:val="000000"/>
          <w:sz w:val="24"/>
          <w:szCs w:val="24"/>
          <w:lang w:val="id-ID"/>
        </w:rPr>
        <w:t xml:space="preserve"> yang dapat dimintai informasi berkaitan dengan implementasi pendidikan karakter di sekolah. </w:t>
      </w:r>
      <w:r w:rsidR="00FE1764">
        <w:rPr>
          <w:rFonts w:ascii="Times New Roman" w:hAnsi="Times New Roman"/>
          <w:color w:val="000000"/>
          <w:sz w:val="24"/>
          <w:szCs w:val="24"/>
          <w:lang w:val="id-ID"/>
        </w:rPr>
        <w:t>Nama-nama SM</w:t>
      </w:r>
      <w:r w:rsidR="00504964">
        <w:rPr>
          <w:rFonts w:ascii="Times New Roman" w:hAnsi="Times New Roman"/>
          <w:color w:val="000000"/>
          <w:sz w:val="24"/>
          <w:szCs w:val="24"/>
          <w:lang w:val="id-ID"/>
        </w:rPr>
        <w:t>K</w:t>
      </w:r>
      <w:r w:rsidR="00FE1764">
        <w:rPr>
          <w:rFonts w:ascii="Times New Roman" w:hAnsi="Times New Roman"/>
          <w:color w:val="000000"/>
          <w:sz w:val="24"/>
          <w:szCs w:val="24"/>
          <w:lang w:val="id-ID"/>
        </w:rPr>
        <w:t xml:space="preserve"> responden (pemberi data) ialah sebagai berikut. </w:t>
      </w:r>
    </w:p>
    <w:p w:rsidR="004D1077" w:rsidRPr="00981588" w:rsidRDefault="00981588" w:rsidP="00981588">
      <w:pPr>
        <w:tabs>
          <w:tab w:val="left" w:pos="851"/>
        </w:tabs>
        <w:spacing w:after="240" w:line="480" w:lineRule="auto"/>
        <w:jc w:val="center"/>
        <w:rPr>
          <w:rFonts w:ascii="Times New Roman" w:hAnsi="Times New Roman"/>
          <w:sz w:val="24"/>
          <w:szCs w:val="24"/>
          <w:lang w:val="id-ID"/>
        </w:rPr>
      </w:pPr>
      <w:r>
        <w:rPr>
          <w:rFonts w:ascii="Times New Roman" w:hAnsi="Times New Roman"/>
          <w:sz w:val="24"/>
          <w:szCs w:val="24"/>
          <w:lang w:val="id-ID"/>
        </w:rPr>
        <w:t xml:space="preserve">Tabel 5 Sekolah yang dimonitoring </w:t>
      </w:r>
    </w:p>
    <w:tbl>
      <w:tblPr>
        <w:tblW w:w="9072" w:type="dxa"/>
        <w:jc w:val="center"/>
        <w:tblBorders>
          <w:top w:val="single" w:sz="12" w:space="0" w:color="000000"/>
          <w:left w:val="single" w:sz="12" w:space="0" w:color="000000"/>
          <w:bottom w:val="thickThinSmallGap" w:sz="24" w:space="0" w:color="auto"/>
          <w:right w:val="single" w:sz="12" w:space="0" w:color="000000"/>
          <w:insideH w:val="single" w:sz="4" w:space="0" w:color="000000"/>
          <w:insideV w:val="single" w:sz="4" w:space="0" w:color="000000"/>
        </w:tblBorders>
        <w:tblLook w:val="04A0" w:firstRow="1" w:lastRow="0" w:firstColumn="1" w:lastColumn="0" w:noHBand="0" w:noVBand="1"/>
      </w:tblPr>
      <w:tblGrid>
        <w:gridCol w:w="567"/>
        <w:gridCol w:w="3848"/>
        <w:gridCol w:w="565"/>
        <w:gridCol w:w="4092"/>
      </w:tblGrid>
      <w:tr w:rsidR="00504964" w:rsidRPr="00773DCF">
        <w:trPr>
          <w:trHeight w:hRule="exact" w:val="284"/>
          <w:jc w:val="center"/>
        </w:trPr>
        <w:tc>
          <w:tcPr>
            <w:tcW w:w="9072" w:type="dxa"/>
            <w:gridSpan w:val="4"/>
            <w:tcBorders>
              <w:top w:val="single" w:sz="12" w:space="0" w:color="000000"/>
              <w:bottom w:val="single" w:sz="12" w:space="0" w:color="000000"/>
            </w:tcBorders>
            <w:vAlign w:val="center"/>
          </w:tcPr>
          <w:p w:rsidR="00504964" w:rsidRPr="00773DCF" w:rsidRDefault="00504964" w:rsidP="004D1077">
            <w:pPr>
              <w:tabs>
                <w:tab w:val="left" w:pos="851"/>
              </w:tabs>
              <w:spacing w:after="0" w:line="480" w:lineRule="auto"/>
              <w:jc w:val="center"/>
              <w:rPr>
                <w:rFonts w:ascii="Times New Roman" w:hAnsi="Times New Roman"/>
                <w:b/>
                <w:sz w:val="20"/>
                <w:szCs w:val="20"/>
                <w:lang w:val="id-ID"/>
              </w:rPr>
            </w:pPr>
            <w:r>
              <w:rPr>
                <w:lang w:val="id-ID"/>
              </w:rPr>
              <w:tab/>
            </w:r>
            <w:r w:rsidRPr="00773DCF">
              <w:rPr>
                <w:rFonts w:ascii="Times New Roman" w:hAnsi="Times New Roman"/>
                <w:b/>
                <w:sz w:val="20"/>
                <w:szCs w:val="20"/>
                <w:lang w:val="id-ID"/>
              </w:rPr>
              <w:t xml:space="preserve">SEKOLAH </w:t>
            </w:r>
            <w:r>
              <w:rPr>
                <w:rFonts w:ascii="Times New Roman" w:hAnsi="Times New Roman"/>
                <w:b/>
                <w:sz w:val="20"/>
                <w:szCs w:val="20"/>
                <w:lang w:val="id-ID"/>
              </w:rPr>
              <w:t>MENENGAH KEJURUAN (SMK)</w:t>
            </w:r>
          </w:p>
        </w:tc>
      </w:tr>
      <w:tr w:rsidR="00504964" w:rsidRPr="00773DCF">
        <w:trPr>
          <w:trHeight w:hRule="exact" w:val="284"/>
          <w:jc w:val="center"/>
        </w:trPr>
        <w:tc>
          <w:tcPr>
            <w:tcW w:w="567" w:type="dxa"/>
            <w:tcBorders>
              <w:top w:val="single" w:sz="12" w:space="0" w:color="000000"/>
              <w:bottom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No.</w:t>
            </w:r>
          </w:p>
        </w:tc>
        <w:tc>
          <w:tcPr>
            <w:tcW w:w="3848" w:type="dxa"/>
            <w:tcBorders>
              <w:top w:val="single" w:sz="12" w:space="0" w:color="000000"/>
              <w:left w:val="single" w:sz="12" w:space="0" w:color="000000"/>
              <w:bottom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Sekolah</w:t>
            </w:r>
          </w:p>
        </w:tc>
        <w:tc>
          <w:tcPr>
            <w:tcW w:w="565" w:type="dxa"/>
            <w:tcBorders>
              <w:top w:val="single" w:sz="12" w:space="0" w:color="000000"/>
              <w:left w:val="single" w:sz="12" w:space="0" w:color="000000"/>
              <w:bottom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 xml:space="preserve">No. </w:t>
            </w:r>
          </w:p>
        </w:tc>
        <w:tc>
          <w:tcPr>
            <w:tcW w:w="4092" w:type="dxa"/>
            <w:tcBorders>
              <w:top w:val="single" w:sz="12" w:space="0" w:color="000000"/>
              <w:left w:val="single" w:sz="12" w:space="0" w:color="000000"/>
              <w:bottom w:val="single" w:sz="12" w:space="0" w:color="000000"/>
            </w:tcBorders>
            <w:vAlign w:val="center"/>
          </w:tcPr>
          <w:p w:rsidR="00504964" w:rsidRPr="00773DCF" w:rsidRDefault="00504964" w:rsidP="004D1077">
            <w:pPr>
              <w:tabs>
                <w:tab w:val="left" w:pos="851"/>
              </w:tabs>
              <w:spacing w:after="0" w:line="480" w:lineRule="auto"/>
              <w:jc w:val="center"/>
              <w:rPr>
                <w:rFonts w:ascii="Times New Roman" w:hAnsi="Times New Roman"/>
                <w:b/>
                <w:sz w:val="20"/>
                <w:szCs w:val="20"/>
                <w:lang w:val="id-ID"/>
              </w:rPr>
            </w:pPr>
            <w:r w:rsidRPr="00773DCF">
              <w:rPr>
                <w:rFonts w:ascii="Times New Roman" w:hAnsi="Times New Roman"/>
                <w:b/>
                <w:sz w:val="20"/>
                <w:szCs w:val="20"/>
                <w:lang w:val="id-ID"/>
              </w:rPr>
              <w:t>Sekolah</w:t>
            </w:r>
          </w:p>
        </w:tc>
      </w:tr>
      <w:tr w:rsidR="00504964" w:rsidRPr="00773DCF">
        <w:trPr>
          <w:trHeight w:hRule="exact" w:val="284"/>
          <w:jc w:val="center"/>
        </w:trPr>
        <w:tc>
          <w:tcPr>
            <w:tcW w:w="567" w:type="dxa"/>
            <w:tcBorders>
              <w:top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w:t>
            </w:r>
          </w:p>
        </w:tc>
        <w:tc>
          <w:tcPr>
            <w:tcW w:w="3848" w:type="dxa"/>
            <w:tcBorders>
              <w:top w:val="single" w:sz="12" w:space="0" w:color="000000"/>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Panji Situbondo</w:t>
            </w:r>
          </w:p>
        </w:tc>
        <w:tc>
          <w:tcPr>
            <w:tcW w:w="565" w:type="dxa"/>
            <w:tcBorders>
              <w:top w:val="single" w:sz="12" w:space="0" w:color="000000"/>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21</w:t>
            </w:r>
          </w:p>
        </w:tc>
        <w:tc>
          <w:tcPr>
            <w:tcW w:w="4092" w:type="dxa"/>
            <w:tcBorders>
              <w:top w:val="single" w:sz="12" w:space="0" w:color="000000"/>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Jombang</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 xml:space="preserve">SMKN 1 Banyuwangi </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22</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Purwosari Kab.Pasuruan</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 21 Jember</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23</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4 Suroboyo *)</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4</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2 Bondowoso</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24</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5 Udan Awu Kab. Blitar *)</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5</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Probolinggo</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25</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 xml:space="preserve">SMKN 2 Kota Blitar </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6</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Lumajang</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26</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Magetan</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7</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 Chandra Bhirawa Pare Kab. Kediri</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27</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Ngawi</w:t>
            </w:r>
          </w:p>
        </w:tc>
      </w:tr>
      <w:tr w:rsidR="00504964" w:rsidRPr="00773DCF">
        <w:trPr>
          <w:trHeight w:hRule="exact" w:val="284"/>
          <w:jc w:val="center"/>
        </w:trPr>
        <w:tc>
          <w:tcPr>
            <w:tcW w:w="567" w:type="dxa"/>
            <w:tcBorders>
              <w:bottom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8</w:t>
            </w:r>
          </w:p>
        </w:tc>
        <w:tc>
          <w:tcPr>
            <w:tcW w:w="3848" w:type="dxa"/>
            <w:tcBorders>
              <w:left w:val="single" w:sz="12"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Kota Kediri</w:t>
            </w:r>
          </w:p>
        </w:tc>
        <w:tc>
          <w:tcPr>
            <w:tcW w:w="565" w:type="dxa"/>
            <w:tcBorders>
              <w:left w:val="single" w:sz="12"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28</w:t>
            </w:r>
          </w:p>
        </w:tc>
        <w:tc>
          <w:tcPr>
            <w:tcW w:w="4092" w:type="dxa"/>
            <w:tcBorders>
              <w:left w:val="single" w:sz="12" w:space="0" w:color="000000"/>
              <w:bottom w:val="single" w:sz="4"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 xml:space="preserve">SMKN 2 Pacitan </w:t>
            </w:r>
          </w:p>
        </w:tc>
      </w:tr>
      <w:tr w:rsidR="00504964" w:rsidRPr="00773DCF">
        <w:trPr>
          <w:trHeight w:hRule="exact" w:val="284"/>
          <w:jc w:val="center"/>
        </w:trPr>
        <w:tc>
          <w:tcPr>
            <w:tcW w:w="567" w:type="dxa"/>
            <w:tcBorders>
              <w:top w:val="single" w:sz="4"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9</w:t>
            </w:r>
          </w:p>
        </w:tc>
        <w:tc>
          <w:tcPr>
            <w:tcW w:w="3848" w:type="dxa"/>
            <w:tcBorders>
              <w:top w:val="single" w:sz="4" w:space="0" w:color="000000"/>
              <w:left w:val="single" w:sz="12"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Cerme Gresik *)</w:t>
            </w:r>
          </w:p>
        </w:tc>
        <w:tc>
          <w:tcPr>
            <w:tcW w:w="565" w:type="dxa"/>
            <w:tcBorders>
              <w:top w:val="single" w:sz="4" w:space="0" w:color="000000"/>
              <w:left w:val="single" w:sz="12"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29</w:t>
            </w:r>
          </w:p>
        </w:tc>
        <w:tc>
          <w:tcPr>
            <w:tcW w:w="4092" w:type="dxa"/>
            <w:tcBorders>
              <w:top w:val="single" w:sz="4" w:space="0" w:color="000000"/>
              <w:left w:val="single" w:sz="12" w:space="0" w:color="000000"/>
              <w:bottom w:val="single" w:sz="4"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Slaung Ponorogo</w:t>
            </w:r>
          </w:p>
        </w:tc>
      </w:tr>
      <w:tr w:rsidR="00504964" w:rsidRPr="00773DCF">
        <w:trPr>
          <w:trHeight w:hRule="exact" w:val="284"/>
          <w:jc w:val="center"/>
        </w:trPr>
        <w:tc>
          <w:tcPr>
            <w:tcW w:w="567" w:type="dxa"/>
            <w:tcBorders>
              <w:top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10</w:t>
            </w:r>
          </w:p>
        </w:tc>
        <w:tc>
          <w:tcPr>
            <w:tcW w:w="3848" w:type="dxa"/>
            <w:tcBorders>
              <w:top w:val="single" w:sz="4" w:space="0" w:color="000000"/>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 xml:space="preserve">SMKN 1 Batu </w:t>
            </w:r>
          </w:p>
        </w:tc>
        <w:tc>
          <w:tcPr>
            <w:tcW w:w="565" w:type="dxa"/>
            <w:tcBorders>
              <w:top w:val="single" w:sz="4" w:space="0" w:color="000000"/>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30</w:t>
            </w:r>
          </w:p>
        </w:tc>
        <w:tc>
          <w:tcPr>
            <w:tcW w:w="4092" w:type="dxa"/>
            <w:tcBorders>
              <w:top w:val="single" w:sz="4" w:space="0" w:color="000000"/>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Pakon Pamekasan</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11</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Kab. Sidoarjo</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31</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 xml:space="preserve">SMKN 1 Wonoasri Kab. Madiun </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12</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2 Nganjuk</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32</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 xml:space="preserve">SMKN 1 Tuban </w:t>
            </w:r>
          </w:p>
        </w:tc>
      </w:tr>
      <w:tr w:rsidR="00504964" w:rsidRPr="00773DCF">
        <w:trPr>
          <w:trHeight w:hRule="exact" w:val="284"/>
          <w:jc w:val="center"/>
        </w:trPr>
        <w:tc>
          <w:tcPr>
            <w:tcW w:w="567" w:type="dxa"/>
            <w:tcBorders>
              <w:bottom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13</w:t>
            </w:r>
          </w:p>
        </w:tc>
        <w:tc>
          <w:tcPr>
            <w:tcW w:w="3848" w:type="dxa"/>
            <w:tcBorders>
              <w:left w:val="single" w:sz="12"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2 Kota Pasuruan</w:t>
            </w:r>
          </w:p>
        </w:tc>
        <w:tc>
          <w:tcPr>
            <w:tcW w:w="565" w:type="dxa"/>
            <w:tcBorders>
              <w:left w:val="single" w:sz="12"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33</w:t>
            </w:r>
          </w:p>
        </w:tc>
        <w:tc>
          <w:tcPr>
            <w:tcW w:w="4092" w:type="dxa"/>
            <w:tcBorders>
              <w:left w:val="single" w:sz="12" w:space="0" w:color="000000"/>
              <w:bottom w:val="single" w:sz="4"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5 Kota Madiun *)</w:t>
            </w:r>
          </w:p>
        </w:tc>
      </w:tr>
      <w:tr w:rsidR="00504964" w:rsidRPr="00773DCF">
        <w:trPr>
          <w:trHeight w:hRule="exact" w:val="284"/>
          <w:jc w:val="center"/>
        </w:trPr>
        <w:tc>
          <w:tcPr>
            <w:tcW w:w="567" w:type="dxa"/>
            <w:tcBorders>
              <w:top w:val="single" w:sz="4"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14</w:t>
            </w:r>
          </w:p>
        </w:tc>
        <w:tc>
          <w:tcPr>
            <w:tcW w:w="3848" w:type="dxa"/>
            <w:tcBorders>
              <w:top w:val="single" w:sz="4" w:space="0" w:color="000000"/>
              <w:left w:val="single" w:sz="12"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Probolinggo *)</w:t>
            </w:r>
          </w:p>
        </w:tc>
        <w:tc>
          <w:tcPr>
            <w:tcW w:w="565" w:type="dxa"/>
            <w:tcBorders>
              <w:top w:val="single" w:sz="4" w:space="0" w:color="000000"/>
              <w:left w:val="single" w:sz="12" w:space="0" w:color="000000"/>
              <w:bottom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34</w:t>
            </w:r>
          </w:p>
        </w:tc>
        <w:tc>
          <w:tcPr>
            <w:tcW w:w="4092" w:type="dxa"/>
            <w:tcBorders>
              <w:top w:val="single" w:sz="4" w:space="0" w:color="000000"/>
              <w:left w:val="single" w:sz="12" w:space="0" w:color="000000"/>
              <w:bottom w:val="single" w:sz="4"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Lamongan</w:t>
            </w:r>
          </w:p>
        </w:tc>
      </w:tr>
      <w:tr w:rsidR="00504964" w:rsidRPr="00773DCF">
        <w:trPr>
          <w:trHeight w:hRule="exact" w:val="284"/>
          <w:jc w:val="center"/>
        </w:trPr>
        <w:tc>
          <w:tcPr>
            <w:tcW w:w="567" w:type="dxa"/>
            <w:tcBorders>
              <w:top w:val="single" w:sz="4"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15</w:t>
            </w:r>
          </w:p>
        </w:tc>
        <w:tc>
          <w:tcPr>
            <w:tcW w:w="3848" w:type="dxa"/>
            <w:tcBorders>
              <w:top w:val="single" w:sz="4" w:space="0" w:color="000000"/>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Kota Mojokerto</w:t>
            </w:r>
          </w:p>
        </w:tc>
        <w:tc>
          <w:tcPr>
            <w:tcW w:w="565" w:type="dxa"/>
            <w:tcBorders>
              <w:top w:val="single" w:sz="4" w:space="0" w:color="000000"/>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35</w:t>
            </w:r>
          </w:p>
        </w:tc>
        <w:tc>
          <w:tcPr>
            <w:tcW w:w="4092" w:type="dxa"/>
            <w:tcBorders>
              <w:top w:val="single" w:sz="4" w:space="0" w:color="000000"/>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4 Malang</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16</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Bojonegoro</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36</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Turen Kab. Malang</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17</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Sooko Kab. Mojokerto *)</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37</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Sumenep *)</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18</w:t>
            </w:r>
          </w:p>
        </w:tc>
        <w:tc>
          <w:tcPr>
            <w:tcW w:w="3848" w:type="dxa"/>
            <w:tcBorders>
              <w:left w:val="single" w:sz="12" w:space="0" w:color="000000"/>
              <w:right w:val="single" w:sz="12" w:space="0" w:color="000000"/>
            </w:tcBorders>
            <w:vAlign w:val="center"/>
          </w:tcPr>
          <w:p w:rsidR="00504964" w:rsidRPr="00A764CF" w:rsidRDefault="00504964" w:rsidP="004D1077">
            <w:pPr>
              <w:tabs>
                <w:tab w:val="left" w:pos="851"/>
              </w:tabs>
              <w:spacing w:after="0" w:line="480" w:lineRule="auto"/>
              <w:rPr>
                <w:rFonts w:ascii="Arial Narrow" w:hAnsi="Arial Narrow"/>
                <w:sz w:val="18"/>
                <w:szCs w:val="18"/>
                <w:lang w:val="id-ID"/>
              </w:rPr>
            </w:pPr>
            <w:r w:rsidRPr="00A764CF">
              <w:rPr>
                <w:rFonts w:ascii="Arial Narrow" w:hAnsi="Arial Narrow"/>
                <w:sz w:val="18"/>
                <w:szCs w:val="18"/>
                <w:lang w:val="id-ID"/>
              </w:rPr>
              <w:t xml:space="preserve">SMAK St. Thomas Tulungagung </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38</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Bangkalan</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sidRPr="00773DCF">
              <w:rPr>
                <w:rFonts w:ascii="Arial Narrow" w:hAnsi="Arial Narrow"/>
                <w:sz w:val="18"/>
                <w:szCs w:val="18"/>
                <w:lang w:val="id-ID"/>
              </w:rPr>
              <w:t>19</w:t>
            </w:r>
          </w:p>
        </w:tc>
        <w:tc>
          <w:tcPr>
            <w:tcW w:w="3848"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Trenggalek</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Pr>
                <w:rFonts w:ascii="Arial Narrow" w:hAnsi="Arial Narrow"/>
                <w:sz w:val="18"/>
                <w:szCs w:val="18"/>
                <w:lang w:val="id-ID"/>
              </w:rPr>
              <w:t>39</w:t>
            </w:r>
          </w:p>
        </w:tc>
        <w:tc>
          <w:tcPr>
            <w:tcW w:w="4092" w:type="dxa"/>
            <w:tcBorders>
              <w:left w:val="single" w:sz="12" w:space="0" w:color="000000"/>
            </w:tcBorders>
            <w:vAlign w:val="center"/>
          </w:tcPr>
          <w:p w:rsidR="00504964" w:rsidRPr="00773DCF"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SMKN 1 Sampang *)</w:t>
            </w:r>
          </w:p>
        </w:tc>
      </w:tr>
      <w:tr w:rsidR="00504964" w:rsidRPr="00773DCF">
        <w:trPr>
          <w:trHeight w:hRule="exact" w:val="284"/>
          <w:jc w:val="center"/>
        </w:trPr>
        <w:tc>
          <w:tcPr>
            <w:tcW w:w="567" w:type="dxa"/>
            <w:tcBorders>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Pr>
                <w:rFonts w:ascii="Arial Narrow" w:hAnsi="Arial Narrow"/>
                <w:sz w:val="18"/>
                <w:szCs w:val="18"/>
                <w:lang w:val="id-ID"/>
              </w:rPr>
              <w:t>20</w:t>
            </w:r>
          </w:p>
        </w:tc>
        <w:tc>
          <w:tcPr>
            <w:tcW w:w="3848" w:type="dxa"/>
            <w:tcBorders>
              <w:left w:val="single" w:sz="12" w:space="0" w:color="000000"/>
              <w:right w:val="single" w:sz="12" w:space="0" w:color="000000"/>
            </w:tcBorders>
            <w:vAlign w:val="center"/>
          </w:tcPr>
          <w:p w:rsidR="00504964" w:rsidRPr="00EF3819" w:rsidRDefault="00504964" w:rsidP="004D1077">
            <w:pPr>
              <w:tabs>
                <w:tab w:val="left" w:pos="851"/>
              </w:tabs>
              <w:spacing w:after="0" w:line="480" w:lineRule="auto"/>
              <w:rPr>
                <w:rFonts w:ascii="Arial Narrow" w:hAnsi="Arial Narrow"/>
                <w:color w:val="FF0000"/>
                <w:sz w:val="18"/>
                <w:szCs w:val="18"/>
                <w:lang w:val="id-ID"/>
              </w:rPr>
            </w:pPr>
            <w:r>
              <w:rPr>
                <w:rFonts w:ascii="Arial Narrow" w:hAnsi="Arial Narrow"/>
                <w:sz w:val="18"/>
                <w:szCs w:val="18"/>
                <w:lang w:val="id-ID"/>
              </w:rPr>
              <w:t>SMKN 2 Boyolangu Kab. Tulungagung</w:t>
            </w:r>
          </w:p>
        </w:tc>
        <w:tc>
          <w:tcPr>
            <w:tcW w:w="565" w:type="dxa"/>
            <w:tcBorders>
              <w:left w:val="single" w:sz="12" w:space="0" w:color="000000"/>
              <w:right w:val="single" w:sz="12" w:space="0" w:color="000000"/>
            </w:tcBorders>
            <w:vAlign w:val="center"/>
          </w:tcPr>
          <w:p w:rsidR="00504964" w:rsidRPr="00773DCF" w:rsidRDefault="00504964" w:rsidP="004D1077">
            <w:pPr>
              <w:tabs>
                <w:tab w:val="left" w:pos="851"/>
              </w:tabs>
              <w:spacing w:after="0" w:line="480" w:lineRule="auto"/>
              <w:jc w:val="center"/>
              <w:rPr>
                <w:rFonts w:ascii="Arial Narrow" w:hAnsi="Arial Narrow"/>
                <w:sz w:val="18"/>
                <w:szCs w:val="18"/>
                <w:lang w:val="id-ID"/>
              </w:rPr>
            </w:pPr>
            <w:r>
              <w:rPr>
                <w:rFonts w:ascii="Arial Narrow" w:hAnsi="Arial Narrow"/>
                <w:sz w:val="18"/>
                <w:szCs w:val="18"/>
                <w:lang w:val="id-ID"/>
              </w:rPr>
              <w:t>40</w:t>
            </w:r>
          </w:p>
        </w:tc>
        <w:tc>
          <w:tcPr>
            <w:tcW w:w="4092" w:type="dxa"/>
            <w:tcBorders>
              <w:left w:val="single" w:sz="12" w:space="0" w:color="000000"/>
            </w:tcBorders>
            <w:vAlign w:val="center"/>
          </w:tcPr>
          <w:p w:rsidR="00504964" w:rsidRDefault="00504964" w:rsidP="004D1077">
            <w:pPr>
              <w:tabs>
                <w:tab w:val="left" w:pos="851"/>
              </w:tabs>
              <w:spacing w:after="0" w:line="480" w:lineRule="auto"/>
              <w:rPr>
                <w:rFonts w:ascii="Arial Narrow" w:hAnsi="Arial Narrow"/>
                <w:sz w:val="18"/>
                <w:szCs w:val="18"/>
                <w:lang w:val="id-ID"/>
              </w:rPr>
            </w:pPr>
            <w:r>
              <w:rPr>
                <w:rFonts w:ascii="Arial Narrow" w:hAnsi="Arial Narrow"/>
                <w:sz w:val="18"/>
                <w:szCs w:val="18"/>
                <w:lang w:val="id-ID"/>
              </w:rPr>
              <w:t>--------------------</w:t>
            </w:r>
          </w:p>
        </w:tc>
      </w:tr>
      <w:tr w:rsidR="00504964" w:rsidRPr="00773DCF">
        <w:trPr>
          <w:trHeight w:val="510"/>
          <w:jc w:val="center"/>
        </w:trPr>
        <w:tc>
          <w:tcPr>
            <w:tcW w:w="9072" w:type="dxa"/>
            <w:gridSpan w:val="4"/>
            <w:tcBorders>
              <w:bottom w:val="thickThinSmallGap" w:sz="24" w:space="0" w:color="auto"/>
            </w:tcBorders>
            <w:vAlign w:val="center"/>
          </w:tcPr>
          <w:p w:rsidR="00504964" w:rsidRPr="00162999" w:rsidRDefault="00504964" w:rsidP="004D1077">
            <w:pPr>
              <w:spacing w:after="0" w:line="480" w:lineRule="auto"/>
              <w:rPr>
                <w:rFonts w:ascii="Arial Narrow" w:hAnsi="Arial Narrow"/>
                <w:sz w:val="18"/>
                <w:szCs w:val="18"/>
                <w:lang w:val="id-ID"/>
              </w:rPr>
            </w:pPr>
            <w:r w:rsidRPr="00162999">
              <w:rPr>
                <w:rFonts w:ascii="Arial Narrow" w:hAnsi="Arial Narrow"/>
                <w:sz w:val="18"/>
                <w:szCs w:val="18"/>
                <w:lang w:val="id-ID"/>
              </w:rPr>
              <w:t>Catatan:</w:t>
            </w:r>
          </w:p>
          <w:p w:rsidR="00504964" w:rsidRPr="00773DCF" w:rsidRDefault="00504964" w:rsidP="004D1077">
            <w:pPr>
              <w:spacing w:after="0" w:line="480" w:lineRule="auto"/>
              <w:rPr>
                <w:rFonts w:ascii="Arial Narrow" w:hAnsi="Arial Narrow"/>
                <w:sz w:val="18"/>
                <w:szCs w:val="18"/>
                <w:lang w:val="id-ID"/>
              </w:rPr>
            </w:pPr>
            <w:r w:rsidRPr="00162999">
              <w:rPr>
                <w:rFonts w:ascii="Arial Narrow" w:hAnsi="Arial Narrow"/>
                <w:sz w:val="18"/>
                <w:szCs w:val="18"/>
                <w:lang w:val="id-ID"/>
              </w:rPr>
              <w:t>*) Sekolah yang tidak tergali (data monitoring tak tersedia)</w:t>
            </w:r>
          </w:p>
        </w:tc>
      </w:tr>
    </w:tbl>
    <w:p w:rsidR="003B2354" w:rsidRPr="00FC7F62" w:rsidRDefault="00504964" w:rsidP="004D1077">
      <w:pPr>
        <w:tabs>
          <w:tab w:val="left" w:pos="709"/>
          <w:tab w:val="left" w:pos="2943"/>
          <w:tab w:val="left" w:pos="7176"/>
        </w:tabs>
        <w:spacing w:before="240" w:after="0" w:line="480" w:lineRule="auto"/>
        <w:jc w:val="both"/>
        <w:rPr>
          <w:rFonts w:ascii="Times New Roman" w:hAnsi="Times New Roman"/>
          <w:color w:val="000000"/>
          <w:sz w:val="24"/>
          <w:szCs w:val="24"/>
          <w:lang w:val="id-ID"/>
        </w:rPr>
      </w:pPr>
      <w:r>
        <w:rPr>
          <w:rFonts w:ascii="Times New Roman" w:hAnsi="Times New Roman"/>
          <w:color w:val="000000"/>
          <w:sz w:val="24"/>
          <w:szCs w:val="24"/>
          <w:lang w:val="id-ID"/>
        </w:rPr>
        <w:lastRenderedPageBreak/>
        <w:tab/>
        <w:t>Data-data lapangan yang berhasil dihimpun Tim Monitoring menunjukkan bahwa h</w:t>
      </w:r>
      <w:r w:rsidR="00A3653B">
        <w:rPr>
          <w:rFonts w:ascii="Times New Roman" w:hAnsi="Times New Roman"/>
          <w:color w:val="000000"/>
          <w:sz w:val="24"/>
          <w:szCs w:val="24"/>
          <w:lang w:val="id-ID"/>
        </w:rPr>
        <w:t xml:space="preserve">ampir semua </w:t>
      </w:r>
      <w:r w:rsidR="003B2354" w:rsidRPr="009C41BA">
        <w:rPr>
          <w:rFonts w:ascii="Times New Roman" w:hAnsi="Times New Roman"/>
          <w:color w:val="000000"/>
          <w:sz w:val="24"/>
          <w:szCs w:val="24"/>
          <w:lang w:val="id-ID"/>
        </w:rPr>
        <w:t>SM</w:t>
      </w:r>
      <w:r w:rsidR="00A3653B">
        <w:rPr>
          <w:rFonts w:ascii="Times New Roman" w:hAnsi="Times New Roman"/>
          <w:color w:val="000000"/>
          <w:sz w:val="24"/>
          <w:szCs w:val="24"/>
          <w:lang w:val="id-ID"/>
        </w:rPr>
        <w:t>K</w:t>
      </w:r>
      <w:r w:rsidR="003B2354" w:rsidRPr="009C41BA">
        <w:rPr>
          <w:rFonts w:ascii="Times New Roman" w:hAnsi="Times New Roman"/>
          <w:color w:val="000000"/>
          <w:sz w:val="24"/>
          <w:szCs w:val="24"/>
          <w:lang w:val="id-ID"/>
        </w:rPr>
        <w:t xml:space="preserve"> (2</w:t>
      </w:r>
      <w:r w:rsidR="00A3653B">
        <w:rPr>
          <w:rFonts w:ascii="Times New Roman" w:hAnsi="Times New Roman"/>
          <w:color w:val="000000"/>
          <w:sz w:val="24"/>
          <w:szCs w:val="24"/>
          <w:lang w:val="id-ID"/>
        </w:rPr>
        <w:t>5</w:t>
      </w:r>
      <w:r w:rsidR="003B2354" w:rsidRPr="009C41BA">
        <w:rPr>
          <w:rFonts w:ascii="Times New Roman" w:hAnsi="Times New Roman"/>
          <w:color w:val="000000"/>
          <w:sz w:val="24"/>
          <w:szCs w:val="24"/>
          <w:lang w:val="id-ID"/>
        </w:rPr>
        <w:t xml:space="preserve"> dari </w:t>
      </w:r>
      <w:r w:rsidR="00A3653B">
        <w:rPr>
          <w:rFonts w:ascii="Times New Roman" w:hAnsi="Times New Roman"/>
          <w:color w:val="000000"/>
          <w:sz w:val="24"/>
          <w:szCs w:val="24"/>
          <w:lang w:val="id-ID"/>
        </w:rPr>
        <w:t>31</w:t>
      </w:r>
      <w:r w:rsidR="003B2354" w:rsidRPr="009C41BA">
        <w:rPr>
          <w:rFonts w:ascii="Times New Roman" w:hAnsi="Times New Roman"/>
          <w:color w:val="000000"/>
          <w:sz w:val="24"/>
          <w:szCs w:val="24"/>
          <w:lang w:val="id-ID"/>
        </w:rPr>
        <w:t xml:space="preserve"> atau </w:t>
      </w:r>
      <w:r w:rsidR="00A3653B">
        <w:rPr>
          <w:rFonts w:ascii="Times New Roman" w:hAnsi="Times New Roman"/>
          <w:color w:val="000000"/>
          <w:sz w:val="24"/>
          <w:szCs w:val="24"/>
          <w:lang w:val="id-ID"/>
        </w:rPr>
        <w:t>81</w:t>
      </w:r>
      <w:r w:rsidR="003B2354" w:rsidRPr="009C41BA">
        <w:rPr>
          <w:rFonts w:ascii="Times New Roman" w:hAnsi="Times New Roman"/>
          <w:color w:val="000000"/>
          <w:sz w:val="24"/>
          <w:szCs w:val="24"/>
          <w:lang w:val="id-ID"/>
        </w:rPr>
        <w:t xml:space="preserve">%) menyatakan bahwa </w:t>
      </w:r>
      <w:r w:rsidR="003B2354" w:rsidRPr="004D1077">
        <w:rPr>
          <w:rFonts w:ascii="Times New Roman" w:hAnsi="Times New Roman"/>
          <w:color w:val="000000"/>
          <w:sz w:val="24"/>
          <w:szCs w:val="24"/>
          <w:lang w:val="id-ID"/>
        </w:rPr>
        <w:t>tujuan akhir pendidikan karakter</w:t>
      </w:r>
      <w:r w:rsidR="003B2354" w:rsidRPr="009C41BA">
        <w:rPr>
          <w:rFonts w:ascii="Times New Roman" w:hAnsi="Times New Roman"/>
          <w:color w:val="000000"/>
          <w:sz w:val="24"/>
          <w:szCs w:val="24"/>
          <w:lang w:val="id-ID"/>
        </w:rPr>
        <w:t xml:space="preserve"> ialah bahwa pem</w:t>
      </w:r>
      <w:r w:rsidR="003B2354" w:rsidRPr="004D1077">
        <w:rPr>
          <w:rFonts w:ascii="Times New Roman" w:hAnsi="Times New Roman"/>
          <w:color w:val="000000"/>
          <w:sz w:val="24"/>
          <w:szCs w:val="24"/>
          <w:lang w:val="id-ID"/>
        </w:rPr>
        <w:t>belajar memiliki pemahaman dan kepedulian serta bertindak berdasarkan nilai-nilai etika inti</w:t>
      </w:r>
      <w:r w:rsidR="003B2354" w:rsidRPr="009C41BA">
        <w:rPr>
          <w:rFonts w:ascii="Times New Roman" w:hAnsi="Times New Roman"/>
          <w:color w:val="000000"/>
          <w:sz w:val="24"/>
          <w:szCs w:val="24"/>
          <w:lang w:val="id-ID"/>
        </w:rPr>
        <w:t>. Pernyataan ini memperkuat realita yang ada bahwa hampir seluruh SM</w:t>
      </w:r>
      <w:r w:rsidR="00A3653B">
        <w:rPr>
          <w:rFonts w:ascii="Times New Roman" w:hAnsi="Times New Roman"/>
          <w:color w:val="000000"/>
          <w:sz w:val="24"/>
          <w:szCs w:val="24"/>
          <w:lang w:val="id-ID"/>
        </w:rPr>
        <w:t>K</w:t>
      </w:r>
      <w:r w:rsidR="003B2354" w:rsidRPr="009C41BA">
        <w:rPr>
          <w:rFonts w:ascii="Times New Roman" w:hAnsi="Times New Roman"/>
          <w:color w:val="000000"/>
          <w:sz w:val="24"/>
          <w:szCs w:val="24"/>
          <w:lang w:val="id-ID"/>
        </w:rPr>
        <w:t xml:space="preserve"> (2</w:t>
      </w:r>
      <w:r w:rsidR="00A3653B">
        <w:rPr>
          <w:rFonts w:ascii="Times New Roman" w:hAnsi="Times New Roman"/>
          <w:color w:val="000000"/>
          <w:sz w:val="24"/>
          <w:szCs w:val="24"/>
          <w:lang w:val="id-ID"/>
        </w:rPr>
        <w:t>9</w:t>
      </w:r>
      <w:r w:rsidR="003B2354" w:rsidRPr="009C41BA">
        <w:rPr>
          <w:rFonts w:ascii="Times New Roman" w:hAnsi="Times New Roman"/>
          <w:color w:val="000000"/>
          <w:sz w:val="24"/>
          <w:szCs w:val="24"/>
          <w:lang w:val="id-ID"/>
        </w:rPr>
        <w:t xml:space="preserve"> dari </w:t>
      </w:r>
      <w:r w:rsidR="00A3653B">
        <w:rPr>
          <w:rFonts w:ascii="Times New Roman" w:hAnsi="Times New Roman"/>
          <w:color w:val="000000"/>
          <w:sz w:val="24"/>
          <w:szCs w:val="24"/>
          <w:lang w:val="id-ID"/>
        </w:rPr>
        <w:t>31</w:t>
      </w:r>
      <w:r w:rsidR="003D452E">
        <w:rPr>
          <w:rFonts w:ascii="Times New Roman" w:hAnsi="Times New Roman"/>
          <w:color w:val="000000"/>
          <w:sz w:val="24"/>
          <w:szCs w:val="24"/>
          <w:lang w:val="id-ID"/>
        </w:rPr>
        <w:t xml:space="preserve"> SMK</w:t>
      </w:r>
      <w:r w:rsidR="003B2354" w:rsidRPr="009C41BA">
        <w:rPr>
          <w:rFonts w:ascii="Times New Roman" w:hAnsi="Times New Roman"/>
          <w:color w:val="000000"/>
          <w:sz w:val="24"/>
          <w:szCs w:val="24"/>
          <w:lang w:val="id-ID"/>
        </w:rPr>
        <w:t xml:space="preserve"> atau 9</w:t>
      </w:r>
      <w:r w:rsidR="00A3653B">
        <w:rPr>
          <w:rFonts w:ascii="Times New Roman" w:hAnsi="Times New Roman"/>
          <w:color w:val="000000"/>
          <w:sz w:val="24"/>
          <w:szCs w:val="24"/>
          <w:lang w:val="id-ID"/>
        </w:rPr>
        <w:t>4</w:t>
      </w:r>
      <w:r w:rsidR="003B2354" w:rsidRPr="009C41BA">
        <w:rPr>
          <w:rFonts w:ascii="Times New Roman" w:hAnsi="Times New Roman"/>
          <w:color w:val="000000"/>
          <w:sz w:val="24"/>
          <w:szCs w:val="24"/>
          <w:lang w:val="id-ID"/>
        </w:rPr>
        <w:t xml:space="preserve">%) menyatakan telah </w:t>
      </w:r>
      <w:r w:rsidR="003B2354" w:rsidRPr="004D1077">
        <w:rPr>
          <w:rFonts w:ascii="Times New Roman" w:hAnsi="Times New Roman"/>
          <w:color w:val="000000"/>
          <w:sz w:val="24"/>
          <w:szCs w:val="24"/>
          <w:lang w:val="id-ID"/>
        </w:rPr>
        <w:t>melaksanakan pendidikan karakter</w:t>
      </w:r>
      <w:r w:rsidR="003B2354" w:rsidRPr="009C41BA">
        <w:rPr>
          <w:rFonts w:ascii="Times New Roman" w:hAnsi="Times New Roman"/>
          <w:color w:val="000000"/>
          <w:sz w:val="24"/>
          <w:szCs w:val="24"/>
          <w:lang w:val="id-ID"/>
        </w:rPr>
        <w:t>. Berbeda dengan SD yang melaksanakan proses belajar mengajar secara tematik (khususnya bagi kelas 1-4), pelaksanaan pendidikan karakter di SM</w:t>
      </w:r>
      <w:r w:rsidR="00A3653B">
        <w:rPr>
          <w:rFonts w:ascii="Times New Roman" w:hAnsi="Times New Roman"/>
          <w:color w:val="000000"/>
          <w:sz w:val="24"/>
          <w:szCs w:val="24"/>
          <w:lang w:val="id-ID"/>
        </w:rPr>
        <w:t>K</w:t>
      </w:r>
      <w:r w:rsidR="003D452E">
        <w:rPr>
          <w:rFonts w:ascii="Times New Roman" w:hAnsi="Times New Roman"/>
          <w:color w:val="000000"/>
          <w:sz w:val="24"/>
          <w:szCs w:val="24"/>
          <w:lang w:val="id-ID"/>
        </w:rPr>
        <w:t xml:space="preserve"> (seperti halnya di SMP dan di SMA) </w:t>
      </w:r>
      <w:r w:rsidR="003B2354" w:rsidRPr="009C41BA">
        <w:rPr>
          <w:rFonts w:ascii="Times New Roman" w:hAnsi="Times New Roman"/>
          <w:color w:val="000000"/>
          <w:sz w:val="24"/>
          <w:szCs w:val="24"/>
          <w:lang w:val="id-ID"/>
        </w:rPr>
        <w:t xml:space="preserve"> </w:t>
      </w:r>
      <w:r w:rsidR="003D452E">
        <w:rPr>
          <w:rFonts w:ascii="Times New Roman" w:hAnsi="Times New Roman"/>
          <w:color w:val="000000"/>
          <w:sz w:val="24"/>
          <w:szCs w:val="24"/>
          <w:lang w:val="id-ID"/>
        </w:rPr>
        <w:t xml:space="preserve">juga </w:t>
      </w:r>
      <w:r w:rsidR="003B2354" w:rsidRPr="009C41BA">
        <w:rPr>
          <w:rFonts w:ascii="Times New Roman" w:hAnsi="Times New Roman"/>
          <w:color w:val="000000"/>
          <w:sz w:val="24"/>
          <w:szCs w:val="24"/>
          <w:lang w:val="id-ID"/>
        </w:rPr>
        <w:t>dilak</w:t>
      </w:r>
      <w:r w:rsidR="003D452E">
        <w:rPr>
          <w:rFonts w:ascii="Times New Roman" w:hAnsi="Times New Roman"/>
          <w:color w:val="000000"/>
          <w:sz w:val="24"/>
          <w:szCs w:val="24"/>
          <w:lang w:val="id-ID"/>
        </w:rPr>
        <w:t xml:space="preserve">sanakan </w:t>
      </w:r>
      <w:r w:rsidR="003B2354" w:rsidRPr="009C41BA">
        <w:rPr>
          <w:rFonts w:ascii="Times New Roman" w:hAnsi="Times New Roman"/>
          <w:color w:val="000000"/>
          <w:sz w:val="24"/>
          <w:szCs w:val="24"/>
          <w:lang w:val="id-ID"/>
        </w:rPr>
        <w:t>terutama secara integratif (dinyatakan oleh 2</w:t>
      </w:r>
      <w:r w:rsidR="003D452E">
        <w:rPr>
          <w:rFonts w:ascii="Times New Roman" w:hAnsi="Times New Roman"/>
          <w:color w:val="000000"/>
          <w:sz w:val="24"/>
          <w:szCs w:val="24"/>
          <w:lang w:val="id-ID"/>
        </w:rPr>
        <w:t>9</w:t>
      </w:r>
      <w:r w:rsidR="003B2354" w:rsidRPr="009C41BA">
        <w:rPr>
          <w:rFonts w:ascii="Times New Roman" w:hAnsi="Times New Roman"/>
          <w:color w:val="000000"/>
          <w:sz w:val="24"/>
          <w:szCs w:val="24"/>
          <w:lang w:val="id-ID"/>
        </w:rPr>
        <w:t xml:space="preserve"> dari </w:t>
      </w:r>
      <w:r w:rsidR="003D452E">
        <w:rPr>
          <w:rFonts w:ascii="Times New Roman" w:hAnsi="Times New Roman"/>
          <w:color w:val="000000"/>
          <w:sz w:val="24"/>
          <w:szCs w:val="24"/>
          <w:lang w:val="id-ID"/>
        </w:rPr>
        <w:t>31</w:t>
      </w:r>
      <w:r w:rsidR="003B2354" w:rsidRPr="009C41BA">
        <w:rPr>
          <w:rFonts w:ascii="Times New Roman" w:hAnsi="Times New Roman"/>
          <w:color w:val="000000"/>
          <w:sz w:val="24"/>
          <w:szCs w:val="24"/>
          <w:lang w:val="id-ID"/>
        </w:rPr>
        <w:t xml:space="preserve"> SM</w:t>
      </w:r>
      <w:r w:rsidR="003D452E">
        <w:rPr>
          <w:rFonts w:ascii="Times New Roman" w:hAnsi="Times New Roman"/>
          <w:color w:val="000000"/>
          <w:sz w:val="24"/>
          <w:szCs w:val="24"/>
          <w:lang w:val="id-ID"/>
        </w:rPr>
        <w:t>K</w:t>
      </w:r>
      <w:r w:rsidR="003B2354" w:rsidRPr="009C41BA">
        <w:rPr>
          <w:rFonts w:ascii="Times New Roman" w:hAnsi="Times New Roman"/>
          <w:color w:val="000000"/>
          <w:sz w:val="24"/>
          <w:szCs w:val="24"/>
          <w:lang w:val="id-ID"/>
        </w:rPr>
        <w:t xml:space="preserve"> atau </w:t>
      </w:r>
      <w:r w:rsidR="003D452E">
        <w:rPr>
          <w:rFonts w:ascii="Times New Roman" w:hAnsi="Times New Roman"/>
          <w:color w:val="000000"/>
          <w:sz w:val="24"/>
          <w:szCs w:val="24"/>
          <w:lang w:val="id-ID"/>
        </w:rPr>
        <w:t>95</w:t>
      </w:r>
      <w:r w:rsidR="003B2354" w:rsidRPr="009C41BA">
        <w:rPr>
          <w:rFonts w:ascii="Times New Roman" w:hAnsi="Times New Roman"/>
          <w:color w:val="000000"/>
          <w:sz w:val="24"/>
          <w:szCs w:val="24"/>
          <w:lang w:val="id-ID"/>
        </w:rPr>
        <w:t xml:space="preserve">%), dan hanya </w:t>
      </w:r>
      <w:r w:rsidR="003D452E">
        <w:rPr>
          <w:rFonts w:ascii="Times New Roman" w:hAnsi="Times New Roman"/>
          <w:color w:val="000000"/>
          <w:sz w:val="24"/>
          <w:szCs w:val="24"/>
          <w:lang w:val="id-ID"/>
        </w:rPr>
        <w:t>satu</w:t>
      </w:r>
      <w:r w:rsidR="003B2354" w:rsidRPr="009C41BA">
        <w:rPr>
          <w:rFonts w:ascii="Times New Roman" w:hAnsi="Times New Roman"/>
          <w:color w:val="000000"/>
          <w:sz w:val="24"/>
          <w:szCs w:val="24"/>
          <w:lang w:val="id-ID"/>
        </w:rPr>
        <w:t xml:space="preserve"> SM</w:t>
      </w:r>
      <w:r w:rsidR="003D452E">
        <w:rPr>
          <w:rFonts w:ascii="Times New Roman" w:hAnsi="Times New Roman"/>
          <w:color w:val="000000"/>
          <w:sz w:val="24"/>
          <w:szCs w:val="24"/>
          <w:lang w:val="id-ID"/>
        </w:rPr>
        <w:t xml:space="preserve">K </w:t>
      </w:r>
      <w:r w:rsidR="003D452E" w:rsidRPr="009C41BA">
        <w:rPr>
          <w:rFonts w:ascii="Times New Roman" w:hAnsi="Times New Roman"/>
          <w:color w:val="000000"/>
          <w:sz w:val="24"/>
          <w:szCs w:val="24"/>
          <w:lang w:val="id-ID"/>
        </w:rPr>
        <w:t>(</w:t>
      </w:r>
      <w:r w:rsidR="003D452E">
        <w:rPr>
          <w:rFonts w:ascii="Times New Roman" w:hAnsi="Times New Roman"/>
          <w:color w:val="000000"/>
          <w:sz w:val="24"/>
          <w:szCs w:val="24"/>
          <w:lang w:val="id-ID"/>
        </w:rPr>
        <w:t>1</w:t>
      </w:r>
      <w:r w:rsidR="003D452E" w:rsidRPr="009C41BA">
        <w:rPr>
          <w:rFonts w:ascii="Times New Roman" w:hAnsi="Times New Roman"/>
          <w:color w:val="000000"/>
          <w:sz w:val="24"/>
          <w:szCs w:val="24"/>
          <w:lang w:val="id-ID"/>
        </w:rPr>
        <w:t xml:space="preserve"> dari </w:t>
      </w:r>
      <w:r w:rsidR="003D452E">
        <w:rPr>
          <w:rFonts w:ascii="Times New Roman" w:hAnsi="Times New Roman"/>
          <w:color w:val="000000"/>
          <w:sz w:val="24"/>
          <w:szCs w:val="24"/>
          <w:lang w:val="id-ID"/>
        </w:rPr>
        <w:t>31</w:t>
      </w:r>
      <w:r w:rsidR="003D452E" w:rsidRPr="009C41BA">
        <w:rPr>
          <w:rFonts w:ascii="Times New Roman" w:hAnsi="Times New Roman"/>
          <w:color w:val="000000"/>
          <w:sz w:val="24"/>
          <w:szCs w:val="24"/>
          <w:lang w:val="id-ID"/>
        </w:rPr>
        <w:t xml:space="preserve"> SM</w:t>
      </w:r>
      <w:r w:rsidR="003D452E">
        <w:rPr>
          <w:rFonts w:ascii="Times New Roman" w:hAnsi="Times New Roman"/>
          <w:color w:val="000000"/>
          <w:sz w:val="24"/>
          <w:szCs w:val="24"/>
          <w:lang w:val="id-ID"/>
        </w:rPr>
        <w:t>K</w:t>
      </w:r>
      <w:r w:rsidR="003D452E" w:rsidRPr="009C41BA">
        <w:rPr>
          <w:rFonts w:ascii="Times New Roman" w:hAnsi="Times New Roman"/>
          <w:color w:val="000000"/>
          <w:sz w:val="24"/>
          <w:szCs w:val="24"/>
          <w:lang w:val="id-ID"/>
        </w:rPr>
        <w:t xml:space="preserve"> atau 21%) </w:t>
      </w:r>
      <w:r w:rsidR="003B2354" w:rsidRPr="009C41BA">
        <w:rPr>
          <w:rFonts w:ascii="Times New Roman" w:hAnsi="Times New Roman"/>
          <w:color w:val="000000"/>
          <w:sz w:val="24"/>
          <w:szCs w:val="24"/>
          <w:lang w:val="id-ID"/>
        </w:rPr>
        <w:t xml:space="preserve"> yang melaksanakan pendidikan karakter melalui pembelajaran tematik dan hanya </w:t>
      </w:r>
      <w:r w:rsidR="003D452E">
        <w:rPr>
          <w:rFonts w:ascii="Times New Roman" w:hAnsi="Times New Roman"/>
          <w:color w:val="000000"/>
          <w:sz w:val="24"/>
          <w:szCs w:val="24"/>
          <w:lang w:val="id-ID"/>
        </w:rPr>
        <w:t xml:space="preserve">dua SMK </w:t>
      </w:r>
      <w:r w:rsidR="003B2354" w:rsidRPr="00E44150">
        <w:rPr>
          <w:rFonts w:ascii="Times New Roman" w:hAnsi="Times New Roman"/>
          <w:color w:val="000000"/>
          <w:sz w:val="24"/>
          <w:szCs w:val="24"/>
          <w:lang w:val="id-ID"/>
        </w:rPr>
        <w:t>(</w:t>
      </w:r>
      <w:r w:rsidR="003D452E">
        <w:rPr>
          <w:rFonts w:ascii="Times New Roman" w:hAnsi="Times New Roman"/>
          <w:color w:val="000000"/>
          <w:sz w:val="24"/>
          <w:szCs w:val="24"/>
          <w:lang w:val="id-ID"/>
        </w:rPr>
        <w:t>2</w:t>
      </w:r>
      <w:r w:rsidR="003B2354" w:rsidRPr="00E44150">
        <w:rPr>
          <w:rFonts w:ascii="Times New Roman" w:hAnsi="Times New Roman"/>
          <w:color w:val="000000"/>
          <w:sz w:val="24"/>
          <w:szCs w:val="24"/>
          <w:lang w:val="id-ID"/>
        </w:rPr>
        <w:t xml:space="preserve"> dari </w:t>
      </w:r>
      <w:r w:rsidR="003D452E">
        <w:rPr>
          <w:rFonts w:ascii="Times New Roman" w:hAnsi="Times New Roman"/>
          <w:color w:val="000000"/>
          <w:sz w:val="24"/>
          <w:szCs w:val="24"/>
          <w:lang w:val="id-ID"/>
        </w:rPr>
        <w:t>31</w:t>
      </w:r>
      <w:r w:rsidR="003B2354" w:rsidRPr="00E44150">
        <w:rPr>
          <w:rFonts w:ascii="Times New Roman" w:hAnsi="Times New Roman"/>
          <w:color w:val="000000"/>
          <w:sz w:val="24"/>
          <w:szCs w:val="24"/>
          <w:lang w:val="id-ID"/>
        </w:rPr>
        <w:t xml:space="preserve"> SM</w:t>
      </w:r>
      <w:r w:rsidR="003D452E">
        <w:rPr>
          <w:rFonts w:ascii="Times New Roman" w:hAnsi="Times New Roman"/>
          <w:color w:val="000000"/>
          <w:sz w:val="24"/>
          <w:szCs w:val="24"/>
          <w:lang w:val="id-ID"/>
        </w:rPr>
        <w:t>K</w:t>
      </w:r>
      <w:r w:rsidR="003B2354" w:rsidRPr="00E44150">
        <w:rPr>
          <w:rFonts w:ascii="Times New Roman" w:hAnsi="Times New Roman"/>
          <w:color w:val="000000"/>
          <w:sz w:val="24"/>
          <w:szCs w:val="24"/>
          <w:lang w:val="id-ID"/>
        </w:rPr>
        <w:t xml:space="preserve"> atau 1</w:t>
      </w:r>
      <w:r w:rsidR="003D452E">
        <w:rPr>
          <w:rFonts w:ascii="Times New Roman" w:hAnsi="Times New Roman"/>
          <w:color w:val="000000"/>
          <w:sz w:val="24"/>
          <w:szCs w:val="24"/>
          <w:lang w:val="id-ID"/>
        </w:rPr>
        <w:t>6</w:t>
      </w:r>
      <w:r w:rsidR="003B2354" w:rsidRPr="00E44150">
        <w:rPr>
          <w:rFonts w:ascii="Times New Roman" w:hAnsi="Times New Roman"/>
          <w:color w:val="000000"/>
          <w:sz w:val="24"/>
          <w:szCs w:val="24"/>
          <w:lang w:val="id-ID"/>
        </w:rPr>
        <w:t xml:space="preserve">%) yang melaksanakannya melalui matapelajaran mandiri/khusus. </w:t>
      </w:r>
      <w:r w:rsidR="00003A6B">
        <w:rPr>
          <w:rFonts w:ascii="Times New Roman" w:hAnsi="Times New Roman"/>
          <w:color w:val="000000"/>
          <w:sz w:val="24"/>
          <w:szCs w:val="24"/>
          <w:lang w:val="id-ID"/>
        </w:rPr>
        <w:t xml:space="preserve">Satu SMK yang </w:t>
      </w:r>
      <w:r w:rsidR="003B2354" w:rsidRPr="00E44150">
        <w:rPr>
          <w:rFonts w:ascii="Times New Roman" w:hAnsi="Times New Roman"/>
          <w:color w:val="000000"/>
          <w:sz w:val="24"/>
          <w:szCs w:val="24"/>
          <w:lang w:val="id-ID"/>
        </w:rPr>
        <w:t>menyebutkan bahwa pendidikan karakter juga dilaksanakan secara tematik</w:t>
      </w:r>
      <w:r w:rsidR="00003A6B">
        <w:rPr>
          <w:rFonts w:ascii="Times New Roman" w:hAnsi="Times New Roman"/>
          <w:color w:val="000000"/>
          <w:sz w:val="24"/>
          <w:szCs w:val="24"/>
          <w:lang w:val="id-ID"/>
        </w:rPr>
        <w:t xml:space="preserve"> tidak menyertainya dengan keterangan tetang tema yang bertalian dengan pendidikan karakter. </w:t>
      </w:r>
      <w:r w:rsidR="003B2354" w:rsidRPr="00E44150">
        <w:rPr>
          <w:rFonts w:ascii="Times New Roman" w:hAnsi="Times New Roman"/>
          <w:color w:val="000000"/>
          <w:sz w:val="24"/>
          <w:szCs w:val="24"/>
          <w:lang w:val="id-ID"/>
        </w:rPr>
        <w:t xml:space="preserve">Secara integratif, pendidikan karakter </w:t>
      </w:r>
      <w:r w:rsidR="00003A6B" w:rsidRPr="00E44150">
        <w:rPr>
          <w:rFonts w:ascii="Times New Roman" w:hAnsi="Times New Roman"/>
          <w:color w:val="000000"/>
          <w:sz w:val="24"/>
          <w:szCs w:val="24"/>
          <w:lang w:val="id-ID"/>
        </w:rPr>
        <w:t>di sekolah-sekolah SM</w:t>
      </w:r>
      <w:r w:rsidR="00003A6B">
        <w:rPr>
          <w:rFonts w:ascii="Times New Roman" w:hAnsi="Times New Roman"/>
          <w:color w:val="000000"/>
          <w:sz w:val="24"/>
          <w:szCs w:val="24"/>
          <w:lang w:val="id-ID"/>
        </w:rPr>
        <w:t>K</w:t>
      </w:r>
      <w:r w:rsidR="00003A6B" w:rsidRPr="00E44150">
        <w:rPr>
          <w:rFonts w:ascii="Times New Roman" w:hAnsi="Times New Roman"/>
          <w:color w:val="000000"/>
          <w:sz w:val="24"/>
          <w:szCs w:val="24"/>
          <w:lang w:val="id-ID"/>
        </w:rPr>
        <w:t xml:space="preserve"> </w:t>
      </w:r>
      <w:r w:rsidR="003B2354" w:rsidRPr="00E44150">
        <w:rPr>
          <w:rFonts w:ascii="Times New Roman" w:hAnsi="Times New Roman"/>
          <w:color w:val="000000"/>
          <w:sz w:val="24"/>
          <w:szCs w:val="24"/>
          <w:lang w:val="id-ID"/>
        </w:rPr>
        <w:t>disisipkan ke dalam matapelajaran Agama, PKN, Bahasa Indonesia</w:t>
      </w:r>
      <w:r w:rsidR="00003A6B" w:rsidRPr="00003A6B">
        <w:rPr>
          <w:rFonts w:ascii="Times New Roman" w:hAnsi="Times New Roman"/>
          <w:color w:val="000000"/>
          <w:sz w:val="24"/>
          <w:szCs w:val="24"/>
          <w:lang w:val="id-ID"/>
        </w:rPr>
        <w:t xml:space="preserve"> </w:t>
      </w:r>
      <w:r w:rsidR="00003A6B" w:rsidRPr="00E44150">
        <w:rPr>
          <w:rFonts w:ascii="Times New Roman" w:hAnsi="Times New Roman"/>
          <w:color w:val="000000"/>
          <w:sz w:val="24"/>
          <w:szCs w:val="24"/>
          <w:lang w:val="id-ID"/>
        </w:rPr>
        <w:t>dan</w:t>
      </w:r>
      <w:r w:rsidR="00003A6B">
        <w:rPr>
          <w:rFonts w:ascii="Times New Roman" w:hAnsi="Times New Roman"/>
          <w:color w:val="000000"/>
          <w:sz w:val="24"/>
          <w:szCs w:val="24"/>
          <w:lang w:val="id-ID"/>
        </w:rPr>
        <w:t xml:space="preserve"> Kewirausahaan. Meski dua SMK menyatakan bahwa pendidikan karakter juga dilaksanakan secara mandiri, pernyataan tersebut tak dilengkapi dengan penjelasan matapelajaran khusus apa yang dipakai sebagai sarana untuk menyajikan pendidikan karakter tersebut.</w:t>
      </w:r>
    </w:p>
    <w:p w:rsidR="003B2354" w:rsidRPr="00FC7F62" w:rsidRDefault="003B2354" w:rsidP="004D1077">
      <w:pPr>
        <w:tabs>
          <w:tab w:val="left" w:pos="709"/>
          <w:tab w:val="left" w:pos="2943"/>
          <w:tab w:val="left" w:pos="7176"/>
        </w:tabs>
        <w:spacing w:after="0" w:line="480" w:lineRule="auto"/>
        <w:jc w:val="both"/>
        <w:rPr>
          <w:rFonts w:ascii="Times New Roman" w:hAnsi="Times New Roman"/>
          <w:color w:val="000000"/>
          <w:sz w:val="24"/>
          <w:szCs w:val="24"/>
          <w:lang w:val="id-ID"/>
        </w:rPr>
      </w:pPr>
      <w:r w:rsidRPr="00FC7F62">
        <w:rPr>
          <w:rFonts w:ascii="Times New Roman" w:hAnsi="Times New Roman"/>
          <w:color w:val="000000"/>
          <w:sz w:val="24"/>
          <w:szCs w:val="24"/>
          <w:lang w:val="id-ID"/>
        </w:rPr>
        <w:tab/>
        <w:t>Selain pendidikan karakter dilaksanakan dengan format seperti yang dipaparkan di atas, 2</w:t>
      </w:r>
      <w:r w:rsidR="00AF7086">
        <w:rPr>
          <w:rFonts w:ascii="Times New Roman" w:hAnsi="Times New Roman"/>
          <w:color w:val="000000"/>
          <w:sz w:val="24"/>
          <w:szCs w:val="24"/>
          <w:lang w:val="id-ID"/>
        </w:rPr>
        <w:t>9</w:t>
      </w:r>
      <w:r w:rsidRPr="00FC7F62">
        <w:rPr>
          <w:rFonts w:ascii="Times New Roman" w:hAnsi="Times New Roman"/>
          <w:color w:val="000000"/>
          <w:sz w:val="24"/>
          <w:szCs w:val="24"/>
          <w:lang w:val="id-ID"/>
        </w:rPr>
        <w:t xml:space="preserve"> dari </w:t>
      </w:r>
      <w:r w:rsidR="00AF7086">
        <w:rPr>
          <w:rFonts w:ascii="Times New Roman" w:hAnsi="Times New Roman"/>
          <w:color w:val="000000"/>
          <w:sz w:val="24"/>
          <w:szCs w:val="24"/>
          <w:lang w:val="id-ID"/>
        </w:rPr>
        <w:t>31 SMK</w:t>
      </w:r>
      <w:r w:rsidRPr="00FC7F62">
        <w:rPr>
          <w:rFonts w:ascii="Times New Roman" w:hAnsi="Times New Roman"/>
          <w:color w:val="000000"/>
          <w:sz w:val="24"/>
          <w:szCs w:val="24"/>
          <w:lang w:val="id-ID"/>
        </w:rPr>
        <w:t xml:space="preserve"> (9</w:t>
      </w:r>
      <w:r w:rsidR="00250A4F">
        <w:rPr>
          <w:rFonts w:ascii="Times New Roman" w:hAnsi="Times New Roman"/>
          <w:color w:val="000000"/>
          <w:sz w:val="24"/>
          <w:szCs w:val="24"/>
          <w:lang w:val="id-ID"/>
        </w:rPr>
        <w:t>4</w:t>
      </w:r>
      <w:r w:rsidRPr="00FC7F62">
        <w:rPr>
          <w:rFonts w:ascii="Times New Roman" w:hAnsi="Times New Roman"/>
          <w:color w:val="000000"/>
          <w:sz w:val="24"/>
          <w:szCs w:val="24"/>
          <w:lang w:val="id-ID"/>
        </w:rPr>
        <w:t>%) juga</w:t>
      </w:r>
      <w:r w:rsidR="00250A4F">
        <w:rPr>
          <w:rFonts w:ascii="Times New Roman" w:hAnsi="Times New Roman"/>
          <w:color w:val="000000"/>
          <w:sz w:val="24"/>
          <w:szCs w:val="24"/>
          <w:lang w:val="id-ID"/>
        </w:rPr>
        <w:t xml:space="preserve"> (sama halnya dengan SD, SMP dan SMA)</w:t>
      </w:r>
      <w:r w:rsidRPr="00FC7F62">
        <w:rPr>
          <w:rFonts w:ascii="Times New Roman" w:hAnsi="Times New Roman"/>
          <w:color w:val="000000"/>
          <w:sz w:val="24"/>
          <w:szCs w:val="24"/>
          <w:lang w:val="id-ID"/>
        </w:rPr>
        <w:t xml:space="preserve"> mengintegrasikan pendidikan karakter dengan kegiatan ekstrakurikuler (Pramuka, olah raga, dan kegiatan keagamaan). Kemudian, terkait dengan </w:t>
      </w:r>
      <w:r w:rsidRPr="00FC7F62">
        <w:rPr>
          <w:rFonts w:ascii="Times New Roman" w:hAnsi="Times New Roman"/>
          <w:color w:val="000000"/>
          <w:sz w:val="24"/>
          <w:szCs w:val="24"/>
          <w:lang w:val="id-ID"/>
        </w:rPr>
        <w:lastRenderedPageBreak/>
        <w:t>program KK, 9</w:t>
      </w:r>
      <w:r w:rsidR="000646BA">
        <w:rPr>
          <w:rFonts w:ascii="Times New Roman" w:hAnsi="Times New Roman"/>
          <w:color w:val="000000"/>
          <w:sz w:val="24"/>
          <w:szCs w:val="24"/>
          <w:lang w:val="id-ID"/>
        </w:rPr>
        <w:t>7% SMK</w:t>
      </w:r>
      <w:r w:rsidRPr="00FC7F62">
        <w:rPr>
          <w:rFonts w:ascii="Times New Roman" w:hAnsi="Times New Roman"/>
          <w:color w:val="000000"/>
          <w:sz w:val="24"/>
          <w:szCs w:val="24"/>
          <w:lang w:val="id-ID"/>
        </w:rPr>
        <w:t xml:space="preserve"> (</w:t>
      </w:r>
      <w:r w:rsidR="000646BA">
        <w:rPr>
          <w:rFonts w:ascii="Times New Roman" w:hAnsi="Times New Roman"/>
          <w:color w:val="000000"/>
          <w:sz w:val="24"/>
          <w:szCs w:val="24"/>
          <w:lang w:val="id-ID"/>
        </w:rPr>
        <w:t>30</w:t>
      </w:r>
      <w:r w:rsidRPr="00FC7F62">
        <w:rPr>
          <w:rFonts w:ascii="Times New Roman" w:hAnsi="Times New Roman"/>
          <w:color w:val="000000"/>
          <w:sz w:val="24"/>
          <w:szCs w:val="24"/>
          <w:lang w:val="id-ID"/>
        </w:rPr>
        <w:t xml:space="preserve"> dari </w:t>
      </w:r>
      <w:r w:rsidR="000646BA">
        <w:rPr>
          <w:rFonts w:ascii="Times New Roman" w:hAnsi="Times New Roman"/>
          <w:color w:val="000000"/>
          <w:sz w:val="24"/>
          <w:szCs w:val="24"/>
          <w:lang w:val="id-ID"/>
        </w:rPr>
        <w:t>31 SMK</w:t>
      </w:r>
      <w:r w:rsidRPr="00FC7F62">
        <w:rPr>
          <w:rFonts w:ascii="Times New Roman" w:hAnsi="Times New Roman"/>
          <w:color w:val="000000"/>
          <w:sz w:val="24"/>
          <w:szCs w:val="24"/>
          <w:lang w:val="id-ID"/>
        </w:rPr>
        <w:t>) menyatakan bahwa KK</w:t>
      </w:r>
      <w:r w:rsidRPr="004D1077">
        <w:rPr>
          <w:rFonts w:ascii="Times New Roman" w:hAnsi="Times New Roman"/>
          <w:color w:val="000000"/>
          <w:sz w:val="24"/>
          <w:szCs w:val="24"/>
          <w:lang w:val="id-ID"/>
        </w:rPr>
        <w:t xml:space="preserve"> </w:t>
      </w:r>
      <w:r w:rsidRPr="00FC7F62">
        <w:rPr>
          <w:rFonts w:ascii="Times New Roman" w:hAnsi="Times New Roman"/>
          <w:color w:val="000000"/>
          <w:sz w:val="24"/>
          <w:szCs w:val="24"/>
          <w:lang w:val="id-ID"/>
        </w:rPr>
        <w:t xml:space="preserve">merupakan </w:t>
      </w:r>
      <w:r w:rsidRPr="004D1077">
        <w:rPr>
          <w:rFonts w:ascii="Times New Roman" w:hAnsi="Times New Roman"/>
          <w:color w:val="000000"/>
          <w:sz w:val="24"/>
          <w:szCs w:val="24"/>
          <w:lang w:val="id-ID"/>
        </w:rPr>
        <w:t>salah satu format/bentuk realisasi pendidikan karakter di sekolah</w:t>
      </w:r>
      <w:r w:rsidRPr="00FC7F62">
        <w:rPr>
          <w:rFonts w:ascii="Times New Roman" w:hAnsi="Times New Roman"/>
          <w:color w:val="000000"/>
          <w:sz w:val="24"/>
          <w:szCs w:val="24"/>
          <w:lang w:val="id-ID"/>
        </w:rPr>
        <w:t>. KK telah dilaksanakan di SM</w:t>
      </w:r>
      <w:r w:rsidR="000646BA">
        <w:rPr>
          <w:rFonts w:ascii="Times New Roman" w:hAnsi="Times New Roman"/>
          <w:color w:val="000000"/>
          <w:sz w:val="24"/>
          <w:szCs w:val="24"/>
          <w:lang w:val="id-ID"/>
        </w:rPr>
        <w:t xml:space="preserve">K </w:t>
      </w:r>
      <w:r w:rsidRPr="00FC7F62">
        <w:rPr>
          <w:rFonts w:ascii="Times New Roman" w:hAnsi="Times New Roman"/>
          <w:color w:val="000000"/>
          <w:sz w:val="24"/>
          <w:szCs w:val="24"/>
          <w:lang w:val="id-ID"/>
        </w:rPr>
        <w:t xml:space="preserve">antara </w:t>
      </w:r>
      <w:r w:rsidR="000646BA">
        <w:rPr>
          <w:rFonts w:ascii="Times New Roman" w:hAnsi="Times New Roman"/>
          <w:color w:val="000000"/>
          <w:sz w:val="24"/>
          <w:szCs w:val="24"/>
          <w:lang w:val="id-ID"/>
        </w:rPr>
        <w:t>lima</w:t>
      </w:r>
      <w:r w:rsidRPr="00FC7F62">
        <w:rPr>
          <w:rFonts w:ascii="Times New Roman" w:hAnsi="Times New Roman"/>
          <w:color w:val="000000"/>
          <w:sz w:val="24"/>
          <w:szCs w:val="24"/>
          <w:lang w:val="id-ID"/>
        </w:rPr>
        <w:t xml:space="preserve"> bulan hingga dua tahunan dengan modal awal dari Pemerintah sebesar Rp </w:t>
      </w:r>
      <w:r w:rsidR="000646BA">
        <w:rPr>
          <w:rFonts w:ascii="Times New Roman" w:hAnsi="Times New Roman"/>
          <w:color w:val="000000"/>
          <w:sz w:val="24"/>
          <w:szCs w:val="24"/>
          <w:lang w:val="id-ID"/>
        </w:rPr>
        <w:t>5</w:t>
      </w:r>
      <w:r w:rsidRPr="00FC7F62">
        <w:rPr>
          <w:rFonts w:ascii="Times New Roman" w:hAnsi="Times New Roman"/>
          <w:color w:val="000000"/>
          <w:sz w:val="24"/>
          <w:szCs w:val="24"/>
          <w:lang w:val="id-ID"/>
        </w:rPr>
        <w:t xml:space="preserve">00.000 hingga Rp 2.500.000. Terkait dengan harta kekayaan KK, </w:t>
      </w:r>
      <w:r w:rsidR="000646BA">
        <w:rPr>
          <w:rFonts w:ascii="Times New Roman" w:hAnsi="Times New Roman"/>
          <w:color w:val="000000"/>
          <w:sz w:val="24"/>
          <w:szCs w:val="24"/>
          <w:lang w:val="id-ID"/>
        </w:rPr>
        <w:t>hampir seluruh SMK</w:t>
      </w:r>
      <w:r w:rsidRPr="00FC7F62">
        <w:rPr>
          <w:rFonts w:ascii="Times New Roman" w:hAnsi="Times New Roman"/>
          <w:color w:val="000000"/>
          <w:sz w:val="24"/>
          <w:szCs w:val="24"/>
          <w:lang w:val="id-ID"/>
        </w:rPr>
        <w:t xml:space="preserve"> (</w:t>
      </w:r>
      <w:r w:rsidR="000646BA">
        <w:rPr>
          <w:rFonts w:ascii="Times New Roman" w:hAnsi="Times New Roman"/>
          <w:color w:val="000000"/>
          <w:sz w:val="24"/>
          <w:szCs w:val="24"/>
          <w:lang w:val="id-ID"/>
        </w:rPr>
        <w:t>30 dari 31 SMK atau 97</w:t>
      </w:r>
      <w:r w:rsidRPr="00FC7F62">
        <w:rPr>
          <w:rFonts w:ascii="Times New Roman" w:hAnsi="Times New Roman"/>
          <w:color w:val="000000"/>
          <w:sz w:val="24"/>
          <w:szCs w:val="24"/>
          <w:lang w:val="id-ID"/>
        </w:rPr>
        <w:t xml:space="preserve">%) menyatakan setuju bahwa </w:t>
      </w:r>
      <w:r w:rsidRPr="004D1077">
        <w:rPr>
          <w:rFonts w:ascii="Times New Roman" w:hAnsi="Times New Roman"/>
          <w:color w:val="000000"/>
          <w:sz w:val="24"/>
          <w:szCs w:val="24"/>
          <w:lang w:val="id-ID"/>
        </w:rPr>
        <w:t xml:space="preserve">meningkatnya harta kekayaan (laba usaha) </w:t>
      </w:r>
      <w:r w:rsidRPr="00FC7F62">
        <w:rPr>
          <w:rFonts w:ascii="Times New Roman" w:hAnsi="Times New Roman"/>
          <w:color w:val="000000"/>
          <w:sz w:val="24"/>
          <w:szCs w:val="24"/>
          <w:lang w:val="id-ID"/>
        </w:rPr>
        <w:t xml:space="preserve">KK </w:t>
      </w:r>
      <w:r w:rsidRPr="004D1077">
        <w:rPr>
          <w:rFonts w:ascii="Times New Roman" w:hAnsi="Times New Roman"/>
          <w:color w:val="000000"/>
          <w:sz w:val="24"/>
          <w:szCs w:val="24"/>
          <w:lang w:val="id-ID"/>
        </w:rPr>
        <w:t xml:space="preserve">sekolah </w:t>
      </w:r>
      <w:r w:rsidRPr="00FC7F62">
        <w:rPr>
          <w:rFonts w:ascii="Times New Roman" w:hAnsi="Times New Roman"/>
          <w:color w:val="000000"/>
          <w:sz w:val="24"/>
          <w:szCs w:val="24"/>
          <w:lang w:val="id-ID"/>
        </w:rPr>
        <w:t xml:space="preserve">merefleksikan </w:t>
      </w:r>
      <w:r w:rsidRPr="004D1077">
        <w:rPr>
          <w:rFonts w:ascii="Times New Roman" w:hAnsi="Times New Roman"/>
          <w:color w:val="000000"/>
          <w:sz w:val="24"/>
          <w:szCs w:val="24"/>
          <w:lang w:val="id-ID"/>
        </w:rPr>
        <w:t>meningkatnya perilaku jujur di lingkungan sekolah</w:t>
      </w:r>
      <w:r w:rsidRPr="00FC7F62">
        <w:rPr>
          <w:rFonts w:ascii="Times New Roman" w:hAnsi="Times New Roman"/>
          <w:color w:val="000000"/>
          <w:sz w:val="24"/>
          <w:szCs w:val="24"/>
          <w:lang w:val="id-ID"/>
        </w:rPr>
        <w:t xml:space="preserve">. </w:t>
      </w:r>
    </w:p>
    <w:p w:rsidR="003B2354" w:rsidRPr="00FC7F62" w:rsidRDefault="003B2354" w:rsidP="004D1077">
      <w:pPr>
        <w:spacing w:after="0" w:line="480" w:lineRule="auto"/>
        <w:jc w:val="both"/>
        <w:rPr>
          <w:rFonts w:ascii="Times New Roman" w:hAnsi="Times New Roman"/>
          <w:color w:val="000000"/>
          <w:sz w:val="24"/>
          <w:szCs w:val="24"/>
          <w:lang w:val="id-ID"/>
        </w:rPr>
      </w:pPr>
      <w:r w:rsidRPr="00FC7F62">
        <w:rPr>
          <w:rFonts w:ascii="Times New Roman" w:hAnsi="Times New Roman"/>
          <w:color w:val="000000"/>
          <w:sz w:val="24"/>
          <w:szCs w:val="24"/>
          <w:lang w:val="id-ID"/>
        </w:rPr>
        <w:tab/>
      </w:r>
      <w:r w:rsidR="000646BA">
        <w:rPr>
          <w:rFonts w:ascii="Times New Roman" w:hAnsi="Times New Roman"/>
          <w:color w:val="000000"/>
          <w:sz w:val="24"/>
          <w:szCs w:val="24"/>
          <w:lang w:val="id-ID"/>
        </w:rPr>
        <w:t>Selain itu, h</w:t>
      </w:r>
      <w:r w:rsidRPr="00FC7F62">
        <w:rPr>
          <w:rFonts w:ascii="Times New Roman" w:hAnsi="Times New Roman"/>
          <w:color w:val="000000"/>
          <w:sz w:val="24"/>
          <w:szCs w:val="24"/>
          <w:lang w:val="id-ID"/>
        </w:rPr>
        <w:t>ampir se</w:t>
      </w:r>
      <w:r w:rsidR="000646BA">
        <w:rPr>
          <w:rFonts w:ascii="Times New Roman" w:hAnsi="Times New Roman"/>
          <w:color w:val="000000"/>
          <w:sz w:val="24"/>
          <w:szCs w:val="24"/>
          <w:lang w:val="id-ID"/>
        </w:rPr>
        <w:t xml:space="preserve">luruh SMK </w:t>
      </w:r>
      <w:r w:rsidR="000646BA" w:rsidRPr="00FC7F62">
        <w:rPr>
          <w:rFonts w:ascii="Times New Roman" w:hAnsi="Times New Roman"/>
          <w:color w:val="000000"/>
          <w:sz w:val="24"/>
          <w:szCs w:val="24"/>
          <w:lang w:val="id-ID"/>
        </w:rPr>
        <w:t>(</w:t>
      </w:r>
      <w:r w:rsidR="000646BA">
        <w:rPr>
          <w:rFonts w:ascii="Times New Roman" w:hAnsi="Times New Roman"/>
          <w:color w:val="000000"/>
          <w:sz w:val="24"/>
          <w:szCs w:val="24"/>
          <w:lang w:val="id-ID"/>
        </w:rPr>
        <w:t xml:space="preserve">30 dari 31 SMK atau 97%) </w:t>
      </w:r>
      <w:r w:rsidRPr="00FC7F62">
        <w:rPr>
          <w:rFonts w:ascii="Times New Roman" w:hAnsi="Times New Roman"/>
          <w:color w:val="000000"/>
          <w:sz w:val="24"/>
          <w:szCs w:val="24"/>
          <w:lang w:val="id-ID"/>
        </w:rPr>
        <w:t>juga menyatakan bahwa pendidikan karakter juga d</w:t>
      </w:r>
      <w:r w:rsidRPr="004D1077">
        <w:rPr>
          <w:rFonts w:ascii="Times New Roman" w:hAnsi="Times New Roman"/>
          <w:color w:val="000000"/>
          <w:sz w:val="24"/>
          <w:szCs w:val="24"/>
          <w:lang w:val="id-ID"/>
        </w:rPr>
        <w:t>iintegrasikan secara holistik ke dalam sistem kepemimpinan dan manajemen sekolah</w:t>
      </w:r>
      <w:r w:rsidRPr="00FC7F62">
        <w:rPr>
          <w:rFonts w:ascii="Times New Roman" w:hAnsi="Times New Roman"/>
          <w:color w:val="000000"/>
          <w:sz w:val="24"/>
          <w:szCs w:val="24"/>
          <w:lang w:val="id-ID"/>
        </w:rPr>
        <w:t xml:space="preserve">. </w:t>
      </w:r>
      <w:r w:rsidRPr="004D1077">
        <w:rPr>
          <w:rFonts w:ascii="Times New Roman" w:hAnsi="Times New Roman"/>
          <w:color w:val="000000"/>
          <w:sz w:val="24"/>
          <w:szCs w:val="24"/>
          <w:lang w:val="id-ID"/>
        </w:rPr>
        <w:t>Nilai-nilai utama yang dikembangkan di sekolah sebagai landasan pendidikan (pembentukan) karakter</w:t>
      </w:r>
      <w:r w:rsidRPr="00FC7F62">
        <w:rPr>
          <w:rFonts w:ascii="Times New Roman" w:hAnsi="Times New Roman"/>
          <w:color w:val="000000"/>
          <w:sz w:val="24"/>
          <w:szCs w:val="24"/>
          <w:lang w:val="id-ID"/>
        </w:rPr>
        <w:t xml:space="preserve"> ialah kejujuran, kedisiplinan, tanggungjawab, dan </w:t>
      </w:r>
      <w:r w:rsidR="000646BA">
        <w:rPr>
          <w:rFonts w:ascii="Times New Roman" w:hAnsi="Times New Roman"/>
          <w:color w:val="000000"/>
          <w:sz w:val="24"/>
          <w:szCs w:val="24"/>
          <w:lang w:val="id-ID"/>
        </w:rPr>
        <w:t>kerja keras</w:t>
      </w:r>
      <w:r w:rsidRPr="00FC7F62">
        <w:rPr>
          <w:rFonts w:ascii="Times New Roman" w:hAnsi="Times New Roman"/>
          <w:color w:val="000000"/>
          <w:sz w:val="24"/>
          <w:szCs w:val="24"/>
          <w:lang w:val="id-ID"/>
        </w:rPr>
        <w:t xml:space="preserve">. Untuk </w:t>
      </w:r>
      <w:r w:rsidRPr="004D1077">
        <w:rPr>
          <w:rFonts w:ascii="Times New Roman" w:hAnsi="Times New Roman"/>
          <w:color w:val="000000"/>
          <w:sz w:val="24"/>
          <w:szCs w:val="24"/>
          <w:lang w:val="id-ID"/>
        </w:rPr>
        <w:t>mendukung keberhasilan pelaksanaan pendidikan karakter</w:t>
      </w:r>
      <w:r w:rsidRPr="00FC7F62">
        <w:rPr>
          <w:rFonts w:ascii="Times New Roman" w:hAnsi="Times New Roman"/>
          <w:color w:val="000000"/>
          <w:sz w:val="24"/>
          <w:szCs w:val="24"/>
          <w:lang w:val="id-ID"/>
        </w:rPr>
        <w:t xml:space="preserve">, sekolah menerapkan (1) </w:t>
      </w:r>
      <w:r w:rsidRPr="004D1077">
        <w:rPr>
          <w:rFonts w:ascii="Times New Roman" w:hAnsi="Times New Roman"/>
          <w:color w:val="000000"/>
          <w:sz w:val="24"/>
          <w:szCs w:val="24"/>
          <w:lang w:val="id-ID"/>
        </w:rPr>
        <w:t xml:space="preserve">sistem </w:t>
      </w:r>
      <w:r w:rsidRPr="004D1077">
        <w:rPr>
          <w:rFonts w:ascii="Times New Roman" w:hAnsi="Times New Roman"/>
          <w:i/>
          <w:color w:val="000000"/>
          <w:sz w:val="24"/>
          <w:szCs w:val="24"/>
          <w:lang w:val="id-ID"/>
        </w:rPr>
        <w:t>reward and punishment</w:t>
      </w:r>
      <w:r w:rsidRPr="00FC7F62">
        <w:rPr>
          <w:rFonts w:ascii="Times New Roman" w:hAnsi="Times New Roman"/>
          <w:color w:val="000000"/>
          <w:sz w:val="24"/>
          <w:szCs w:val="24"/>
          <w:lang w:val="id-ID"/>
        </w:rPr>
        <w:t xml:space="preserve"> (</w:t>
      </w:r>
      <w:r w:rsidR="000646BA">
        <w:rPr>
          <w:rFonts w:ascii="Times New Roman" w:hAnsi="Times New Roman"/>
          <w:color w:val="000000"/>
          <w:sz w:val="24"/>
          <w:szCs w:val="24"/>
          <w:lang w:val="id-ID"/>
        </w:rPr>
        <w:t>39</w:t>
      </w:r>
      <w:r w:rsidRPr="00FC7F62">
        <w:rPr>
          <w:rFonts w:ascii="Times New Roman" w:hAnsi="Times New Roman"/>
          <w:color w:val="000000"/>
          <w:sz w:val="24"/>
          <w:szCs w:val="24"/>
          <w:lang w:val="id-ID"/>
        </w:rPr>
        <w:t>% atau 1</w:t>
      </w:r>
      <w:r w:rsidR="000646BA">
        <w:rPr>
          <w:rFonts w:ascii="Times New Roman" w:hAnsi="Times New Roman"/>
          <w:color w:val="000000"/>
          <w:sz w:val="24"/>
          <w:szCs w:val="24"/>
          <w:lang w:val="id-ID"/>
        </w:rPr>
        <w:t>2</w:t>
      </w:r>
      <w:r w:rsidRPr="00FC7F62">
        <w:rPr>
          <w:rFonts w:ascii="Times New Roman" w:hAnsi="Times New Roman"/>
          <w:color w:val="000000"/>
          <w:sz w:val="24"/>
          <w:szCs w:val="24"/>
          <w:lang w:val="id-ID"/>
        </w:rPr>
        <w:t xml:space="preserve"> dari </w:t>
      </w:r>
      <w:r w:rsidR="000646BA">
        <w:rPr>
          <w:rFonts w:ascii="Times New Roman" w:hAnsi="Times New Roman"/>
          <w:color w:val="000000"/>
          <w:sz w:val="24"/>
          <w:szCs w:val="24"/>
          <w:lang w:val="id-ID"/>
        </w:rPr>
        <w:t>31 SMK)</w:t>
      </w:r>
      <w:r w:rsidRPr="00FC7F62">
        <w:rPr>
          <w:rFonts w:ascii="Times New Roman" w:hAnsi="Times New Roman"/>
          <w:color w:val="000000"/>
          <w:sz w:val="24"/>
          <w:szCs w:val="24"/>
          <w:lang w:val="id-ID"/>
        </w:rPr>
        <w:t xml:space="preserve">, (2) </w:t>
      </w:r>
      <w:r w:rsidRPr="004D1077">
        <w:rPr>
          <w:rFonts w:ascii="Times New Roman" w:hAnsi="Times New Roman"/>
          <w:color w:val="000000"/>
          <w:sz w:val="24"/>
          <w:szCs w:val="24"/>
          <w:lang w:val="id-ID"/>
        </w:rPr>
        <w:t>keteladanan struktural/verti</w:t>
      </w:r>
      <w:r w:rsidRPr="00FC7F62">
        <w:rPr>
          <w:rFonts w:ascii="Times New Roman" w:hAnsi="Times New Roman"/>
          <w:color w:val="000000"/>
          <w:sz w:val="24"/>
          <w:szCs w:val="24"/>
          <w:lang w:val="id-ID"/>
        </w:rPr>
        <w:t>k</w:t>
      </w:r>
      <w:r w:rsidRPr="004D1077">
        <w:rPr>
          <w:rFonts w:ascii="Times New Roman" w:hAnsi="Times New Roman"/>
          <w:color w:val="000000"/>
          <w:sz w:val="24"/>
          <w:szCs w:val="24"/>
          <w:lang w:val="id-ID"/>
        </w:rPr>
        <w:t>al</w:t>
      </w:r>
      <w:r w:rsidRPr="00FC7F62">
        <w:rPr>
          <w:rFonts w:ascii="Times New Roman" w:hAnsi="Times New Roman"/>
          <w:color w:val="000000"/>
          <w:sz w:val="24"/>
          <w:szCs w:val="24"/>
          <w:lang w:val="id-ID"/>
        </w:rPr>
        <w:t xml:space="preserve">, yaitu </w:t>
      </w:r>
      <w:r w:rsidRPr="004D1077">
        <w:rPr>
          <w:rFonts w:ascii="Times New Roman" w:hAnsi="Times New Roman"/>
          <w:color w:val="000000"/>
          <w:sz w:val="24"/>
          <w:szCs w:val="24"/>
          <w:lang w:val="id-ID"/>
        </w:rPr>
        <w:t>dari pimpinan kepada yang dipimpin</w:t>
      </w:r>
      <w:r w:rsidRPr="00FC7F62">
        <w:rPr>
          <w:rFonts w:ascii="Times New Roman" w:hAnsi="Times New Roman"/>
          <w:color w:val="000000"/>
          <w:sz w:val="24"/>
          <w:szCs w:val="24"/>
          <w:lang w:val="id-ID"/>
        </w:rPr>
        <w:t xml:space="preserve">, atau </w:t>
      </w:r>
      <w:r w:rsidRPr="004D1077">
        <w:rPr>
          <w:rFonts w:ascii="Times New Roman" w:hAnsi="Times New Roman"/>
          <w:color w:val="000000"/>
          <w:sz w:val="24"/>
          <w:szCs w:val="24"/>
          <w:lang w:val="id-ID"/>
        </w:rPr>
        <w:t>dari senior kepada junior</w:t>
      </w:r>
      <w:r w:rsidRPr="00FC7F62">
        <w:rPr>
          <w:rFonts w:ascii="Times New Roman" w:hAnsi="Times New Roman"/>
          <w:color w:val="000000"/>
          <w:sz w:val="24"/>
          <w:szCs w:val="24"/>
          <w:lang w:val="id-ID"/>
        </w:rPr>
        <w:t xml:space="preserve"> (26 dari </w:t>
      </w:r>
      <w:r w:rsidR="000646BA">
        <w:rPr>
          <w:rFonts w:ascii="Times New Roman" w:hAnsi="Times New Roman"/>
          <w:color w:val="000000"/>
          <w:sz w:val="24"/>
          <w:szCs w:val="24"/>
          <w:lang w:val="id-ID"/>
        </w:rPr>
        <w:t>31</w:t>
      </w:r>
      <w:r w:rsidRPr="00FC7F62">
        <w:rPr>
          <w:rFonts w:ascii="Times New Roman" w:hAnsi="Times New Roman"/>
          <w:color w:val="000000"/>
          <w:sz w:val="24"/>
          <w:szCs w:val="24"/>
          <w:lang w:val="id-ID"/>
        </w:rPr>
        <w:t xml:space="preserve"> SM</w:t>
      </w:r>
      <w:r w:rsidR="000646BA">
        <w:rPr>
          <w:rFonts w:ascii="Times New Roman" w:hAnsi="Times New Roman"/>
          <w:color w:val="000000"/>
          <w:sz w:val="24"/>
          <w:szCs w:val="24"/>
          <w:lang w:val="id-ID"/>
        </w:rPr>
        <w:t>K atau 84</w:t>
      </w:r>
      <w:r w:rsidRPr="00FC7F62">
        <w:rPr>
          <w:rFonts w:ascii="Times New Roman" w:hAnsi="Times New Roman"/>
          <w:color w:val="000000"/>
          <w:sz w:val="24"/>
          <w:szCs w:val="24"/>
          <w:lang w:val="id-ID"/>
        </w:rPr>
        <w:t xml:space="preserve">%), dan (3) </w:t>
      </w:r>
      <w:r w:rsidRPr="004D1077">
        <w:rPr>
          <w:rFonts w:ascii="Times New Roman" w:hAnsi="Times New Roman"/>
          <w:color w:val="000000"/>
          <w:sz w:val="24"/>
          <w:szCs w:val="24"/>
          <w:lang w:val="id-ID"/>
        </w:rPr>
        <w:t>keteladanan horizontal</w:t>
      </w:r>
      <w:r w:rsidRPr="00FC7F62">
        <w:rPr>
          <w:rFonts w:ascii="Times New Roman" w:hAnsi="Times New Roman"/>
          <w:color w:val="000000"/>
          <w:sz w:val="24"/>
          <w:szCs w:val="24"/>
          <w:lang w:val="id-ID"/>
        </w:rPr>
        <w:t>, yaitu d</w:t>
      </w:r>
      <w:r w:rsidRPr="004D1077">
        <w:rPr>
          <w:rFonts w:ascii="Times New Roman" w:hAnsi="Times New Roman"/>
          <w:color w:val="000000"/>
          <w:sz w:val="24"/>
          <w:szCs w:val="24"/>
          <w:lang w:val="id-ID"/>
        </w:rPr>
        <w:t>ari sejawat kepada sejawat; dari senior kepada senior; dari junior kepada junior (</w:t>
      </w:r>
      <w:r w:rsidR="000646BA">
        <w:rPr>
          <w:rFonts w:ascii="Times New Roman" w:hAnsi="Times New Roman"/>
          <w:color w:val="000000"/>
          <w:sz w:val="24"/>
          <w:szCs w:val="24"/>
          <w:lang w:val="id-ID"/>
        </w:rPr>
        <w:t>71</w:t>
      </w:r>
      <w:r w:rsidRPr="00FC7F62">
        <w:rPr>
          <w:rFonts w:ascii="Times New Roman" w:hAnsi="Times New Roman"/>
          <w:color w:val="000000"/>
          <w:sz w:val="24"/>
          <w:szCs w:val="24"/>
          <w:lang w:val="id-ID"/>
        </w:rPr>
        <w:t>% atau 2</w:t>
      </w:r>
      <w:r w:rsidR="000646BA">
        <w:rPr>
          <w:rFonts w:ascii="Times New Roman" w:hAnsi="Times New Roman"/>
          <w:color w:val="000000"/>
          <w:sz w:val="24"/>
          <w:szCs w:val="24"/>
          <w:lang w:val="id-ID"/>
        </w:rPr>
        <w:t>2</w:t>
      </w:r>
      <w:r w:rsidRPr="00FC7F62">
        <w:rPr>
          <w:rFonts w:ascii="Times New Roman" w:hAnsi="Times New Roman"/>
          <w:color w:val="000000"/>
          <w:sz w:val="24"/>
          <w:szCs w:val="24"/>
          <w:lang w:val="id-ID"/>
        </w:rPr>
        <w:t xml:space="preserve"> dari </w:t>
      </w:r>
      <w:r w:rsidR="000646BA">
        <w:rPr>
          <w:rFonts w:ascii="Times New Roman" w:hAnsi="Times New Roman"/>
          <w:color w:val="000000"/>
          <w:sz w:val="24"/>
          <w:szCs w:val="24"/>
          <w:lang w:val="id-ID"/>
        </w:rPr>
        <w:t>31</w:t>
      </w:r>
      <w:r w:rsidRPr="00FC7F62">
        <w:rPr>
          <w:rFonts w:ascii="Times New Roman" w:hAnsi="Times New Roman"/>
          <w:color w:val="000000"/>
          <w:sz w:val="24"/>
          <w:szCs w:val="24"/>
          <w:lang w:val="id-ID"/>
        </w:rPr>
        <w:t xml:space="preserve"> SM</w:t>
      </w:r>
      <w:r w:rsidR="0048399E">
        <w:rPr>
          <w:rFonts w:ascii="Times New Roman" w:hAnsi="Times New Roman"/>
          <w:color w:val="000000"/>
          <w:sz w:val="24"/>
          <w:szCs w:val="24"/>
          <w:lang w:val="id-ID"/>
        </w:rPr>
        <w:t>K</w:t>
      </w:r>
      <w:r w:rsidRPr="004D1077">
        <w:rPr>
          <w:rFonts w:ascii="Times New Roman" w:hAnsi="Times New Roman"/>
          <w:color w:val="000000"/>
          <w:sz w:val="24"/>
          <w:szCs w:val="24"/>
          <w:lang w:val="id-ID"/>
        </w:rPr>
        <w:t>)</w:t>
      </w:r>
      <w:r w:rsidRPr="00FC7F62">
        <w:rPr>
          <w:rFonts w:ascii="Times New Roman" w:hAnsi="Times New Roman"/>
          <w:color w:val="000000"/>
          <w:sz w:val="24"/>
          <w:szCs w:val="24"/>
          <w:lang w:val="id-ID"/>
        </w:rPr>
        <w:t xml:space="preserve">. </w:t>
      </w:r>
    </w:p>
    <w:p w:rsidR="003B2354" w:rsidRPr="003B2354" w:rsidRDefault="003B2354" w:rsidP="004D1077">
      <w:pPr>
        <w:spacing w:after="0" w:line="480" w:lineRule="auto"/>
        <w:jc w:val="both"/>
        <w:rPr>
          <w:rFonts w:ascii="Times New Roman" w:hAnsi="Times New Roman"/>
          <w:color w:val="000000"/>
          <w:sz w:val="24"/>
          <w:szCs w:val="24"/>
          <w:lang w:val="id-ID"/>
        </w:rPr>
      </w:pPr>
      <w:r w:rsidRPr="00FC7F62">
        <w:rPr>
          <w:rFonts w:ascii="Times New Roman" w:hAnsi="Times New Roman"/>
          <w:color w:val="000000"/>
          <w:sz w:val="24"/>
          <w:szCs w:val="24"/>
          <w:lang w:val="id-ID"/>
        </w:rPr>
        <w:tab/>
        <w:t>Berkai</w:t>
      </w:r>
      <w:r w:rsidR="005F530F">
        <w:rPr>
          <w:rFonts w:ascii="Times New Roman" w:hAnsi="Times New Roman"/>
          <w:color w:val="000000"/>
          <w:sz w:val="24"/>
          <w:szCs w:val="24"/>
          <w:lang w:val="id-ID"/>
        </w:rPr>
        <w:t>t</w:t>
      </w:r>
      <w:r w:rsidRPr="00FC7F62">
        <w:rPr>
          <w:rFonts w:ascii="Times New Roman" w:hAnsi="Times New Roman"/>
          <w:color w:val="000000"/>
          <w:sz w:val="24"/>
          <w:szCs w:val="24"/>
          <w:lang w:val="id-ID"/>
        </w:rPr>
        <w:t xml:space="preserve">an dengan </w:t>
      </w:r>
      <w:r w:rsidRPr="004D1077">
        <w:rPr>
          <w:rFonts w:ascii="Times New Roman" w:hAnsi="Times New Roman"/>
          <w:color w:val="000000"/>
          <w:sz w:val="24"/>
          <w:szCs w:val="24"/>
          <w:lang w:val="id-ID"/>
        </w:rPr>
        <w:t>kadar keberhasilan pelaksanaan pendidikan karakter di sekolah</w:t>
      </w:r>
      <w:r w:rsidRPr="00FC7F62">
        <w:rPr>
          <w:rFonts w:ascii="Times New Roman" w:hAnsi="Times New Roman"/>
          <w:color w:val="000000"/>
          <w:sz w:val="24"/>
          <w:szCs w:val="24"/>
          <w:lang w:val="id-ID"/>
        </w:rPr>
        <w:t xml:space="preserve">, hanya </w:t>
      </w:r>
      <w:r w:rsidR="00672243">
        <w:rPr>
          <w:rFonts w:ascii="Times New Roman" w:hAnsi="Times New Roman"/>
          <w:color w:val="000000"/>
          <w:sz w:val="24"/>
          <w:szCs w:val="24"/>
          <w:lang w:val="id-ID"/>
        </w:rPr>
        <w:t xml:space="preserve">1 </w:t>
      </w:r>
      <w:r w:rsidRPr="00FC7F62">
        <w:rPr>
          <w:rFonts w:ascii="Times New Roman" w:hAnsi="Times New Roman"/>
          <w:color w:val="000000"/>
          <w:sz w:val="24"/>
          <w:szCs w:val="24"/>
          <w:lang w:val="id-ID"/>
        </w:rPr>
        <w:t xml:space="preserve">dari </w:t>
      </w:r>
      <w:r w:rsidR="00672243">
        <w:rPr>
          <w:rFonts w:ascii="Times New Roman" w:hAnsi="Times New Roman"/>
          <w:color w:val="000000"/>
          <w:sz w:val="24"/>
          <w:szCs w:val="24"/>
          <w:lang w:val="id-ID"/>
        </w:rPr>
        <w:t xml:space="preserve">31 </w:t>
      </w:r>
      <w:r w:rsidRPr="00FC7F62">
        <w:rPr>
          <w:rFonts w:ascii="Times New Roman" w:hAnsi="Times New Roman"/>
          <w:color w:val="000000"/>
          <w:sz w:val="24"/>
          <w:szCs w:val="24"/>
          <w:lang w:val="id-ID"/>
        </w:rPr>
        <w:t>SM</w:t>
      </w:r>
      <w:r w:rsidR="00672243">
        <w:rPr>
          <w:rFonts w:ascii="Times New Roman" w:hAnsi="Times New Roman"/>
          <w:color w:val="000000"/>
          <w:sz w:val="24"/>
          <w:szCs w:val="24"/>
          <w:lang w:val="id-ID"/>
        </w:rPr>
        <w:t xml:space="preserve">K </w:t>
      </w:r>
      <w:r w:rsidRPr="00FC7F62">
        <w:rPr>
          <w:rFonts w:ascii="Times New Roman" w:hAnsi="Times New Roman"/>
          <w:color w:val="000000"/>
          <w:sz w:val="24"/>
          <w:szCs w:val="24"/>
          <w:lang w:val="id-ID"/>
        </w:rPr>
        <w:t>(3%) yang berani menjawab sangat berhasil, 2</w:t>
      </w:r>
      <w:r w:rsidR="00672243">
        <w:rPr>
          <w:rFonts w:ascii="Times New Roman" w:hAnsi="Times New Roman"/>
          <w:color w:val="000000"/>
          <w:sz w:val="24"/>
          <w:szCs w:val="24"/>
          <w:lang w:val="id-ID"/>
        </w:rPr>
        <w:t>6</w:t>
      </w:r>
      <w:r w:rsidRPr="00FC7F62">
        <w:rPr>
          <w:rFonts w:ascii="Times New Roman" w:hAnsi="Times New Roman"/>
          <w:color w:val="000000"/>
          <w:sz w:val="24"/>
          <w:szCs w:val="24"/>
          <w:lang w:val="id-ID"/>
        </w:rPr>
        <w:t xml:space="preserve"> dari </w:t>
      </w:r>
      <w:r w:rsidR="00672243">
        <w:rPr>
          <w:rFonts w:ascii="Times New Roman" w:hAnsi="Times New Roman"/>
          <w:color w:val="000000"/>
          <w:sz w:val="24"/>
          <w:szCs w:val="24"/>
          <w:lang w:val="id-ID"/>
        </w:rPr>
        <w:t>31</w:t>
      </w:r>
      <w:r w:rsidRPr="00FC7F62">
        <w:rPr>
          <w:rFonts w:ascii="Times New Roman" w:hAnsi="Times New Roman"/>
          <w:color w:val="000000"/>
          <w:sz w:val="24"/>
          <w:szCs w:val="24"/>
          <w:lang w:val="id-ID"/>
        </w:rPr>
        <w:t xml:space="preserve"> SM</w:t>
      </w:r>
      <w:r w:rsidR="00672243">
        <w:rPr>
          <w:rFonts w:ascii="Times New Roman" w:hAnsi="Times New Roman"/>
          <w:color w:val="000000"/>
          <w:sz w:val="24"/>
          <w:szCs w:val="24"/>
          <w:lang w:val="id-ID"/>
        </w:rPr>
        <w:t>K</w:t>
      </w:r>
      <w:r w:rsidRPr="00FC7F62">
        <w:rPr>
          <w:rFonts w:ascii="Times New Roman" w:hAnsi="Times New Roman"/>
          <w:color w:val="000000"/>
          <w:sz w:val="24"/>
          <w:szCs w:val="24"/>
          <w:lang w:val="id-ID"/>
        </w:rPr>
        <w:t xml:space="preserve"> (</w:t>
      </w:r>
      <w:r w:rsidR="00672243">
        <w:rPr>
          <w:rFonts w:ascii="Times New Roman" w:hAnsi="Times New Roman"/>
          <w:color w:val="000000"/>
          <w:sz w:val="24"/>
          <w:szCs w:val="24"/>
          <w:lang w:val="id-ID"/>
        </w:rPr>
        <w:t>84</w:t>
      </w:r>
      <w:r w:rsidRPr="00FC7F62">
        <w:rPr>
          <w:rFonts w:ascii="Times New Roman" w:hAnsi="Times New Roman"/>
          <w:color w:val="000000"/>
          <w:sz w:val="24"/>
          <w:szCs w:val="24"/>
          <w:lang w:val="id-ID"/>
        </w:rPr>
        <w:t xml:space="preserve">%) menyatakan cukup berhasil, dan hanya </w:t>
      </w:r>
      <w:r w:rsidR="00672243">
        <w:rPr>
          <w:rFonts w:ascii="Times New Roman" w:hAnsi="Times New Roman"/>
          <w:color w:val="000000"/>
          <w:sz w:val="24"/>
          <w:szCs w:val="24"/>
          <w:lang w:val="id-ID"/>
        </w:rPr>
        <w:t>2</w:t>
      </w:r>
      <w:r w:rsidRPr="00FC7F62">
        <w:rPr>
          <w:rFonts w:ascii="Times New Roman" w:hAnsi="Times New Roman"/>
          <w:color w:val="000000"/>
          <w:sz w:val="24"/>
          <w:szCs w:val="24"/>
          <w:lang w:val="id-ID"/>
        </w:rPr>
        <w:t xml:space="preserve"> dari </w:t>
      </w:r>
      <w:r w:rsidR="00672243">
        <w:rPr>
          <w:rFonts w:ascii="Times New Roman" w:hAnsi="Times New Roman"/>
          <w:color w:val="000000"/>
          <w:sz w:val="24"/>
          <w:szCs w:val="24"/>
          <w:lang w:val="id-ID"/>
        </w:rPr>
        <w:t>31 SMK</w:t>
      </w:r>
      <w:r w:rsidRPr="00FC7F62">
        <w:rPr>
          <w:rFonts w:ascii="Times New Roman" w:hAnsi="Times New Roman"/>
          <w:color w:val="000000"/>
          <w:sz w:val="24"/>
          <w:szCs w:val="24"/>
          <w:lang w:val="id-ID"/>
        </w:rPr>
        <w:t xml:space="preserve"> (</w:t>
      </w:r>
      <w:r w:rsidR="00672243">
        <w:rPr>
          <w:rFonts w:ascii="Times New Roman" w:hAnsi="Times New Roman"/>
          <w:color w:val="000000"/>
          <w:sz w:val="24"/>
          <w:szCs w:val="24"/>
          <w:lang w:val="id-ID"/>
        </w:rPr>
        <w:t>6</w:t>
      </w:r>
      <w:r w:rsidRPr="00FC7F62">
        <w:rPr>
          <w:rFonts w:ascii="Times New Roman" w:hAnsi="Times New Roman"/>
          <w:color w:val="000000"/>
          <w:sz w:val="24"/>
          <w:szCs w:val="24"/>
          <w:lang w:val="id-ID"/>
        </w:rPr>
        <w:t>%) yang menyatakan pendidikan karakternya kurang berhasil. Menurut sekolah-sekolah tersebut, f</w:t>
      </w:r>
      <w:r w:rsidRPr="004D1077">
        <w:rPr>
          <w:rFonts w:ascii="Times New Roman" w:hAnsi="Times New Roman"/>
          <w:color w:val="000000"/>
          <w:sz w:val="24"/>
          <w:szCs w:val="24"/>
          <w:lang w:val="id-ID"/>
        </w:rPr>
        <w:t xml:space="preserve">aktor-faktor yang </w:t>
      </w:r>
      <w:r w:rsidRPr="00FC7F62">
        <w:rPr>
          <w:rFonts w:ascii="Times New Roman" w:hAnsi="Times New Roman"/>
          <w:color w:val="000000"/>
          <w:sz w:val="24"/>
          <w:szCs w:val="24"/>
          <w:lang w:val="id-ID"/>
        </w:rPr>
        <w:t xml:space="preserve">dapat </w:t>
      </w:r>
      <w:r w:rsidRPr="004D1077">
        <w:rPr>
          <w:rFonts w:ascii="Times New Roman" w:hAnsi="Times New Roman"/>
          <w:color w:val="000000"/>
          <w:sz w:val="24"/>
          <w:szCs w:val="24"/>
          <w:lang w:val="id-ID"/>
        </w:rPr>
        <w:t xml:space="preserve">mendukung </w:t>
      </w:r>
      <w:r w:rsidRPr="00FC7F62">
        <w:rPr>
          <w:rFonts w:ascii="Times New Roman" w:hAnsi="Times New Roman"/>
          <w:color w:val="000000"/>
          <w:sz w:val="24"/>
          <w:szCs w:val="24"/>
          <w:lang w:val="id-ID"/>
        </w:rPr>
        <w:t xml:space="preserve">keberhasilan </w:t>
      </w:r>
      <w:r w:rsidRPr="004D1077">
        <w:rPr>
          <w:rFonts w:ascii="Times New Roman" w:hAnsi="Times New Roman"/>
          <w:color w:val="000000"/>
          <w:sz w:val="24"/>
          <w:szCs w:val="24"/>
          <w:lang w:val="id-ID"/>
        </w:rPr>
        <w:t xml:space="preserve">pelaksanaan pendidikan karakter di sekolah </w:t>
      </w:r>
      <w:r w:rsidRPr="00FC7F62">
        <w:rPr>
          <w:rFonts w:ascii="Times New Roman" w:hAnsi="Times New Roman"/>
          <w:color w:val="000000"/>
          <w:sz w:val="24"/>
          <w:szCs w:val="24"/>
          <w:lang w:val="id-ID"/>
        </w:rPr>
        <w:t xml:space="preserve">ialah </w:t>
      </w:r>
      <w:r w:rsidRPr="003B2354">
        <w:rPr>
          <w:rFonts w:ascii="Times New Roman" w:hAnsi="Times New Roman"/>
          <w:color w:val="000000"/>
          <w:sz w:val="24"/>
          <w:szCs w:val="24"/>
          <w:lang w:val="id-ID"/>
        </w:rPr>
        <w:t xml:space="preserve">kondisi sarana dan prasarana yang dimiliki </w:t>
      </w:r>
      <w:r w:rsidRPr="003B2354">
        <w:rPr>
          <w:rFonts w:ascii="Times New Roman" w:hAnsi="Times New Roman"/>
          <w:color w:val="000000"/>
          <w:sz w:val="24"/>
          <w:szCs w:val="24"/>
          <w:lang w:val="id-ID"/>
        </w:rPr>
        <w:lastRenderedPageBreak/>
        <w:t xml:space="preserve">sekolah, </w:t>
      </w:r>
      <w:r w:rsidR="00672243">
        <w:rPr>
          <w:rFonts w:ascii="Times New Roman" w:hAnsi="Times New Roman"/>
          <w:color w:val="000000"/>
          <w:sz w:val="24"/>
          <w:szCs w:val="24"/>
          <w:lang w:val="id-ID"/>
        </w:rPr>
        <w:t xml:space="preserve">kerjasama yang baik antar seluruh komponen sekolah, </w:t>
      </w:r>
      <w:r w:rsidRPr="003B2354">
        <w:rPr>
          <w:rFonts w:ascii="Times New Roman" w:hAnsi="Times New Roman"/>
          <w:color w:val="000000"/>
          <w:sz w:val="24"/>
          <w:szCs w:val="24"/>
          <w:lang w:val="id-ID"/>
        </w:rPr>
        <w:t xml:space="preserve">dan </w:t>
      </w:r>
      <w:r w:rsidR="00672243">
        <w:rPr>
          <w:rFonts w:ascii="Times New Roman" w:hAnsi="Times New Roman"/>
          <w:color w:val="000000"/>
          <w:sz w:val="24"/>
          <w:szCs w:val="24"/>
          <w:lang w:val="id-ID"/>
        </w:rPr>
        <w:t>keteladanan</w:t>
      </w:r>
      <w:r w:rsidRPr="003B2354">
        <w:rPr>
          <w:rFonts w:ascii="Times New Roman" w:hAnsi="Times New Roman"/>
          <w:color w:val="000000"/>
          <w:sz w:val="24"/>
          <w:szCs w:val="24"/>
          <w:lang w:val="id-ID"/>
        </w:rPr>
        <w:t>, sedangkan f</w:t>
      </w:r>
      <w:r w:rsidRPr="004D1077">
        <w:rPr>
          <w:rFonts w:ascii="Times New Roman" w:hAnsi="Times New Roman"/>
          <w:color w:val="000000"/>
          <w:sz w:val="24"/>
          <w:szCs w:val="24"/>
          <w:lang w:val="id-ID"/>
        </w:rPr>
        <w:t xml:space="preserve">aktor-faktor </w:t>
      </w:r>
      <w:r w:rsidRPr="003B2354">
        <w:rPr>
          <w:rFonts w:ascii="Times New Roman" w:hAnsi="Times New Roman"/>
          <w:color w:val="000000"/>
          <w:sz w:val="24"/>
          <w:szCs w:val="24"/>
          <w:lang w:val="id-ID"/>
        </w:rPr>
        <w:t xml:space="preserve">penghambat </w:t>
      </w:r>
      <w:r w:rsidRPr="004D1077">
        <w:rPr>
          <w:rFonts w:ascii="Times New Roman" w:hAnsi="Times New Roman"/>
          <w:color w:val="000000"/>
          <w:sz w:val="24"/>
          <w:szCs w:val="24"/>
          <w:lang w:val="id-ID"/>
        </w:rPr>
        <w:t>pelaksanaan pendidikan</w:t>
      </w:r>
      <w:r w:rsidRPr="003B2354">
        <w:rPr>
          <w:rFonts w:ascii="Times New Roman" w:hAnsi="Times New Roman"/>
          <w:color w:val="000000"/>
          <w:sz w:val="24"/>
          <w:szCs w:val="24"/>
          <w:lang w:val="id-ID"/>
        </w:rPr>
        <w:t xml:space="preserve"> karakter ialah </w:t>
      </w:r>
      <w:r w:rsidR="00672243">
        <w:rPr>
          <w:rFonts w:ascii="Times New Roman" w:hAnsi="Times New Roman"/>
          <w:color w:val="000000"/>
          <w:sz w:val="24"/>
          <w:szCs w:val="24"/>
          <w:lang w:val="id-ID"/>
        </w:rPr>
        <w:t>kekurang-pahaman sekolah pada konsepsi pendidikan karakter, relatif besarnya jumah siswa di sekolah besangkutan, dan kurang memadainya sarana dan prasarana di sekolah.</w:t>
      </w:r>
      <w:r w:rsidRPr="003B2354">
        <w:rPr>
          <w:rFonts w:ascii="Times New Roman" w:hAnsi="Times New Roman"/>
          <w:color w:val="000000"/>
          <w:sz w:val="24"/>
          <w:szCs w:val="24"/>
          <w:lang w:val="id-ID"/>
        </w:rPr>
        <w:t xml:space="preserve">  </w:t>
      </w:r>
    </w:p>
    <w:p w:rsidR="003B2354" w:rsidRPr="006F0FBB" w:rsidRDefault="003B2354" w:rsidP="004D1077">
      <w:pPr>
        <w:spacing w:after="0" w:line="480" w:lineRule="auto"/>
        <w:jc w:val="both"/>
        <w:rPr>
          <w:rFonts w:ascii="Times New Roman" w:hAnsi="Times New Roman"/>
          <w:sz w:val="24"/>
          <w:szCs w:val="24"/>
          <w:lang w:val="id-ID"/>
        </w:rPr>
      </w:pPr>
      <w:r w:rsidRPr="003B2354">
        <w:rPr>
          <w:rFonts w:ascii="Times New Roman" w:hAnsi="Times New Roman"/>
          <w:color w:val="000000"/>
          <w:sz w:val="24"/>
          <w:szCs w:val="24"/>
          <w:lang w:val="id-ID"/>
        </w:rPr>
        <w:tab/>
        <w:t xml:space="preserve">Untuk </w:t>
      </w:r>
      <w:r w:rsidRPr="004D1077">
        <w:rPr>
          <w:rFonts w:ascii="Times New Roman" w:hAnsi="Times New Roman"/>
          <w:color w:val="000000"/>
          <w:sz w:val="24"/>
          <w:szCs w:val="24"/>
          <w:lang w:val="id-ID"/>
        </w:rPr>
        <w:t>meningkatkan efektifitas pelaksanaan pendidikan karakter</w:t>
      </w:r>
      <w:r w:rsidRPr="003B2354">
        <w:rPr>
          <w:rFonts w:ascii="Times New Roman" w:hAnsi="Times New Roman"/>
          <w:color w:val="000000"/>
          <w:sz w:val="24"/>
          <w:szCs w:val="24"/>
          <w:lang w:val="id-ID"/>
        </w:rPr>
        <w:t xml:space="preserve"> ke depan, sekolah-sekolah tersebut mengusulkan pengintensifan sosialisasi pendidikan karakter di sekolah secara kotinyu dan mem</w:t>
      </w:r>
      <w:r w:rsidR="00672243">
        <w:rPr>
          <w:rFonts w:ascii="Times New Roman" w:hAnsi="Times New Roman"/>
          <w:color w:val="000000"/>
          <w:sz w:val="24"/>
          <w:szCs w:val="24"/>
          <w:lang w:val="id-ID"/>
        </w:rPr>
        <w:t>buat slogan-slogan yang berkaitan dengan pendidikan karakter.</w:t>
      </w:r>
      <w:r w:rsidRPr="003B2354">
        <w:rPr>
          <w:rFonts w:ascii="Times New Roman" w:hAnsi="Times New Roman"/>
          <w:color w:val="000000"/>
          <w:sz w:val="24"/>
          <w:szCs w:val="24"/>
          <w:lang w:val="id-ID"/>
        </w:rPr>
        <w:t xml:space="preserve"> Selain itu, sekolah-sekolah berharap agar Pemerintah (Dinas Pendidikan) memberi sekolah pelatihan-</w:t>
      </w:r>
      <w:r w:rsidRPr="006F0FBB">
        <w:rPr>
          <w:rFonts w:ascii="Times New Roman" w:hAnsi="Times New Roman"/>
          <w:sz w:val="24"/>
          <w:szCs w:val="24"/>
          <w:lang w:val="id-ID"/>
        </w:rPr>
        <w:t>pelatihan</w:t>
      </w:r>
      <w:r w:rsidR="00A04816" w:rsidRPr="006F0FBB">
        <w:rPr>
          <w:rFonts w:ascii="Times New Roman" w:hAnsi="Times New Roman"/>
          <w:sz w:val="24"/>
          <w:szCs w:val="24"/>
          <w:lang w:val="id-ID"/>
        </w:rPr>
        <w:t xml:space="preserve"> atau pembinaan-pembinaan secara </w:t>
      </w:r>
      <w:r w:rsidRPr="006F0FBB">
        <w:rPr>
          <w:rFonts w:ascii="Times New Roman" w:hAnsi="Times New Roman"/>
          <w:sz w:val="24"/>
          <w:szCs w:val="24"/>
          <w:lang w:val="id-ID"/>
        </w:rPr>
        <w:t xml:space="preserve">berkesinambungan terkait implementasi pendidikan karakter di sekolah dan memberi </w:t>
      </w:r>
      <w:r w:rsidR="00A04816" w:rsidRPr="006F0FBB">
        <w:rPr>
          <w:rFonts w:ascii="Times New Roman" w:hAnsi="Times New Roman"/>
          <w:sz w:val="24"/>
          <w:szCs w:val="24"/>
          <w:lang w:val="id-ID"/>
        </w:rPr>
        <w:t xml:space="preserve">sekolah buku panduan pendidikan karakter. </w:t>
      </w:r>
    </w:p>
    <w:p w:rsidR="00F95E29" w:rsidRPr="00F95E29" w:rsidRDefault="00F95E29" w:rsidP="00F95E29">
      <w:pPr>
        <w:pStyle w:val="ListParagraph"/>
        <w:numPr>
          <w:ilvl w:val="0"/>
          <w:numId w:val="3"/>
        </w:numPr>
        <w:tabs>
          <w:tab w:val="left" w:pos="284"/>
          <w:tab w:val="left" w:pos="2943"/>
          <w:tab w:val="left" w:pos="7176"/>
        </w:tabs>
        <w:spacing w:before="240" w:after="120" w:line="480" w:lineRule="auto"/>
        <w:ind w:hanging="630"/>
        <w:jc w:val="both"/>
        <w:rPr>
          <w:rFonts w:ascii="Times New Roman" w:hAnsi="Times New Roman"/>
          <w:b/>
          <w:sz w:val="24"/>
          <w:szCs w:val="24"/>
          <w:lang w:val="id-ID"/>
        </w:rPr>
      </w:pPr>
      <w:proofErr w:type="spellStart"/>
      <w:r>
        <w:rPr>
          <w:rFonts w:ascii="Times New Roman" w:hAnsi="Times New Roman"/>
          <w:b/>
          <w:sz w:val="24"/>
          <w:szCs w:val="24"/>
        </w:rPr>
        <w:t>Penutup</w:t>
      </w:r>
      <w:proofErr w:type="spellEnd"/>
      <w:r>
        <w:rPr>
          <w:rFonts w:ascii="Times New Roman" w:hAnsi="Times New Roman"/>
          <w:b/>
          <w:sz w:val="24"/>
          <w:szCs w:val="24"/>
        </w:rPr>
        <w:t xml:space="preserve"> </w:t>
      </w:r>
    </w:p>
    <w:p w:rsidR="008C1D4E" w:rsidRPr="00F95E29" w:rsidRDefault="00F95E29" w:rsidP="00F95E29">
      <w:pPr>
        <w:pStyle w:val="ListParagraph"/>
        <w:numPr>
          <w:ilvl w:val="1"/>
          <w:numId w:val="3"/>
        </w:numPr>
        <w:tabs>
          <w:tab w:val="left" w:pos="284"/>
          <w:tab w:val="left" w:pos="2943"/>
          <w:tab w:val="left" w:pos="7176"/>
        </w:tabs>
        <w:spacing w:before="240" w:after="120" w:line="480" w:lineRule="auto"/>
        <w:ind w:left="720" w:hanging="720"/>
        <w:jc w:val="both"/>
        <w:rPr>
          <w:rFonts w:ascii="Times New Roman" w:hAnsi="Times New Roman"/>
          <w:b/>
          <w:sz w:val="24"/>
          <w:szCs w:val="24"/>
          <w:lang w:val="id-ID"/>
        </w:rPr>
      </w:pPr>
      <w:r>
        <w:rPr>
          <w:rFonts w:ascii="Times New Roman" w:hAnsi="Times New Roman"/>
          <w:b/>
          <w:sz w:val="24"/>
          <w:szCs w:val="24"/>
          <w:lang w:val="id-ID"/>
        </w:rPr>
        <w:t xml:space="preserve">Kesimpulan </w:t>
      </w:r>
      <w:r w:rsidR="008C1D4E" w:rsidRPr="00F95E29">
        <w:rPr>
          <w:rFonts w:ascii="Times New Roman" w:hAnsi="Times New Roman"/>
          <w:b/>
          <w:sz w:val="24"/>
          <w:szCs w:val="24"/>
          <w:lang w:val="id-ID"/>
        </w:rPr>
        <w:t xml:space="preserve"> </w:t>
      </w:r>
    </w:p>
    <w:p w:rsidR="00F95E29" w:rsidRDefault="00504964" w:rsidP="004D1077">
      <w:pPr>
        <w:spacing w:after="0" w:line="480" w:lineRule="auto"/>
        <w:jc w:val="both"/>
        <w:rPr>
          <w:rFonts w:ascii="Times New Roman" w:hAnsi="Times New Roman"/>
          <w:sz w:val="24"/>
          <w:szCs w:val="24"/>
        </w:rPr>
      </w:pPr>
      <w:r w:rsidRPr="006F0FBB">
        <w:rPr>
          <w:rFonts w:ascii="Times New Roman" w:hAnsi="Times New Roman"/>
          <w:sz w:val="24"/>
          <w:szCs w:val="24"/>
          <w:lang w:val="id-ID"/>
        </w:rPr>
        <w:tab/>
        <w:t>Berdasarkan data-data monitoring di SD, SMP, SMA dan SM</w:t>
      </w:r>
      <w:r w:rsidR="004B28A5" w:rsidRPr="006F0FBB">
        <w:rPr>
          <w:rFonts w:ascii="Times New Roman" w:hAnsi="Times New Roman"/>
          <w:sz w:val="24"/>
          <w:szCs w:val="24"/>
          <w:lang w:val="id-ID"/>
        </w:rPr>
        <w:t xml:space="preserve">K dapat ditarik beberapa kesimpulan. </w:t>
      </w:r>
    </w:p>
    <w:p w:rsidR="00F95E29" w:rsidRPr="00F95E29" w:rsidRDefault="004B28A5" w:rsidP="004D1077">
      <w:pPr>
        <w:pStyle w:val="ListParagraph"/>
        <w:numPr>
          <w:ilvl w:val="0"/>
          <w:numId w:val="16"/>
        </w:numPr>
        <w:spacing w:after="0" w:line="480" w:lineRule="auto"/>
        <w:jc w:val="both"/>
        <w:rPr>
          <w:rFonts w:ascii="Times New Roman" w:hAnsi="Times New Roman"/>
          <w:sz w:val="24"/>
          <w:szCs w:val="24"/>
          <w:lang w:val="id-ID"/>
        </w:rPr>
      </w:pPr>
      <w:r w:rsidRPr="00F95E29">
        <w:rPr>
          <w:rFonts w:ascii="Times New Roman" w:hAnsi="Times New Roman"/>
          <w:sz w:val="24"/>
          <w:szCs w:val="24"/>
          <w:lang w:val="id-ID"/>
        </w:rPr>
        <w:t xml:space="preserve">Pertama, </w:t>
      </w:r>
      <w:r w:rsidR="0045633C" w:rsidRPr="00F95E29">
        <w:rPr>
          <w:rFonts w:ascii="Times New Roman" w:hAnsi="Times New Roman"/>
          <w:sz w:val="24"/>
          <w:szCs w:val="24"/>
          <w:lang w:val="id-ID"/>
        </w:rPr>
        <w:t xml:space="preserve">mayoritas </w:t>
      </w:r>
      <w:r w:rsidR="00365F9E" w:rsidRPr="00F95E29">
        <w:rPr>
          <w:rFonts w:ascii="Times New Roman" w:hAnsi="Times New Roman"/>
          <w:sz w:val="24"/>
          <w:szCs w:val="24"/>
          <w:lang w:val="id-ID"/>
        </w:rPr>
        <w:t xml:space="preserve">sekolah (SD, SMP, SMA, dan SMK) </w:t>
      </w:r>
      <w:r w:rsidR="0045633C" w:rsidRPr="00F95E29">
        <w:rPr>
          <w:rFonts w:ascii="Times New Roman" w:hAnsi="Times New Roman"/>
          <w:sz w:val="24"/>
          <w:szCs w:val="24"/>
          <w:lang w:val="id-ID"/>
        </w:rPr>
        <w:t xml:space="preserve">telah memiliki pemahaman yang tepat bahwa keberhasilan </w:t>
      </w:r>
      <w:r w:rsidR="002F0BC5" w:rsidRPr="00F95E29">
        <w:rPr>
          <w:rFonts w:ascii="Times New Roman" w:hAnsi="Times New Roman"/>
          <w:sz w:val="24"/>
          <w:szCs w:val="24"/>
          <w:lang w:val="id-ID"/>
        </w:rPr>
        <w:t xml:space="preserve">pendidikan karakter </w:t>
      </w:r>
      <w:r w:rsidR="0045633C" w:rsidRPr="00F95E29">
        <w:rPr>
          <w:rFonts w:ascii="Times New Roman" w:hAnsi="Times New Roman"/>
          <w:sz w:val="24"/>
          <w:szCs w:val="24"/>
          <w:lang w:val="id-ID"/>
        </w:rPr>
        <w:t xml:space="preserve">ditandai dengan tumbuhnya di kalangan </w:t>
      </w:r>
      <w:r w:rsidR="002F0BC5" w:rsidRPr="00F95E29">
        <w:rPr>
          <w:rFonts w:ascii="Times New Roman" w:hAnsi="Times New Roman"/>
          <w:sz w:val="24"/>
          <w:szCs w:val="24"/>
          <w:lang w:val="id-ID"/>
        </w:rPr>
        <w:t xml:space="preserve">pembelajar pemahaman dan kepedulian </w:t>
      </w:r>
      <w:r w:rsidR="0045633C" w:rsidRPr="00F95E29">
        <w:rPr>
          <w:rFonts w:ascii="Times New Roman" w:hAnsi="Times New Roman"/>
          <w:sz w:val="24"/>
          <w:szCs w:val="24"/>
          <w:lang w:val="id-ID"/>
        </w:rPr>
        <w:t>terhadap nila-nilai etika inti</w:t>
      </w:r>
      <w:r w:rsidR="005769B7" w:rsidRPr="00F95E29">
        <w:rPr>
          <w:rFonts w:ascii="Times New Roman" w:hAnsi="Times New Roman"/>
          <w:sz w:val="24"/>
          <w:szCs w:val="24"/>
          <w:lang w:val="id-ID"/>
        </w:rPr>
        <w:t xml:space="preserve"> serta lahirnya sikap dan tindakan-tindakan positif yang didasarkan atas </w:t>
      </w:r>
      <w:r w:rsidR="002F0BC5" w:rsidRPr="00F95E29">
        <w:rPr>
          <w:rFonts w:ascii="Times New Roman" w:hAnsi="Times New Roman"/>
          <w:sz w:val="24"/>
          <w:szCs w:val="24"/>
          <w:lang w:val="id-ID"/>
        </w:rPr>
        <w:t xml:space="preserve">nilai-nilai </w:t>
      </w:r>
      <w:r w:rsidR="0045633C" w:rsidRPr="00F95E29">
        <w:rPr>
          <w:rFonts w:ascii="Times New Roman" w:hAnsi="Times New Roman"/>
          <w:sz w:val="24"/>
          <w:szCs w:val="24"/>
          <w:lang w:val="id-ID"/>
        </w:rPr>
        <w:t>tersebut</w:t>
      </w:r>
      <w:r w:rsidR="005F530F" w:rsidRPr="00F95E29">
        <w:rPr>
          <w:rFonts w:ascii="Times New Roman" w:hAnsi="Times New Roman"/>
          <w:sz w:val="24"/>
          <w:szCs w:val="24"/>
          <w:lang w:val="id-ID"/>
        </w:rPr>
        <w:t>.</w:t>
      </w:r>
    </w:p>
    <w:p w:rsidR="00F95E29" w:rsidRPr="00F95E29" w:rsidRDefault="005769B7" w:rsidP="004D1077">
      <w:pPr>
        <w:pStyle w:val="ListParagraph"/>
        <w:numPr>
          <w:ilvl w:val="0"/>
          <w:numId w:val="16"/>
        </w:numPr>
        <w:spacing w:after="0" w:line="480" w:lineRule="auto"/>
        <w:jc w:val="both"/>
        <w:rPr>
          <w:rFonts w:ascii="Times New Roman" w:hAnsi="Times New Roman"/>
          <w:sz w:val="24"/>
          <w:szCs w:val="24"/>
          <w:lang w:val="id-ID"/>
        </w:rPr>
      </w:pPr>
      <w:r w:rsidRPr="00F95E29">
        <w:rPr>
          <w:rFonts w:ascii="Times New Roman" w:hAnsi="Times New Roman"/>
          <w:sz w:val="24"/>
          <w:szCs w:val="24"/>
          <w:lang w:val="id-ID"/>
        </w:rPr>
        <w:t>Kedua, h</w:t>
      </w:r>
      <w:r w:rsidR="0045633C" w:rsidRPr="00F95E29">
        <w:rPr>
          <w:rFonts w:ascii="Times New Roman" w:hAnsi="Times New Roman"/>
          <w:sz w:val="24"/>
          <w:szCs w:val="24"/>
          <w:lang w:val="id-ID"/>
        </w:rPr>
        <w:t xml:space="preserve">ampir seluruh sekolah </w:t>
      </w:r>
      <w:r w:rsidR="00365F9E" w:rsidRPr="00F95E29">
        <w:rPr>
          <w:rFonts w:ascii="Times New Roman" w:hAnsi="Times New Roman"/>
          <w:sz w:val="24"/>
          <w:szCs w:val="24"/>
          <w:lang w:val="id-ID"/>
        </w:rPr>
        <w:t xml:space="preserve">(SD, SMP, SMA, dan SMK) </w:t>
      </w:r>
      <w:r w:rsidR="0045633C" w:rsidRPr="00F95E29">
        <w:rPr>
          <w:rFonts w:ascii="Times New Roman" w:hAnsi="Times New Roman"/>
          <w:sz w:val="24"/>
          <w:szCs w:val="24"/>
          <w:lang w:val="id-ID"/>
        </w:rPr>
        <w:t>men</w:t>
      </w:r>
      <w:r w:rsidRPr="00F95E29">
        <w:rPr>
          <w:rFonts w:ascii="Times New Roman" w:hAnsi="Times New Roman"/>
          <w:sz w:val="24"/>
          <w:szCs w:val="24"/>
          <w:lang w:val="id-ID"/>
        </w:rPr>
        <w:t xml:space="preserve">yatakan </w:t>
      </w:r>
      <w:r w:rsidR="0045633C" w:rsidRPr="00F95E29">
        <w:rPr>
          <w:rFonts w:ascii="Times New Roman" w:hAnsi="Times New Roman"/>
          <w:sz w:val="24"/>
          <w:szCs w:val="24"/>
          <w:lang w:val="id-ID"/>
        </w:rPr>
        <w:t xml:space="preserve">bahwa mereka telah </w:t>
      </w:r>
      <w:r w:rsidR="002F0BC5" w:rsidRPr="00F95E29">
        <w:rPr>
          <w:rFonts w:ascii="Times New Roman" w:hAnsi="Times New Roman"/>
          <w:sz w:val="24"/>
          <w:szCs w:val="24"/>
          <w:lang w:val="id-ID"/>
        </w:rPr>
        <w:t>melaksanakan pendidikan karakter</w:t>
      </w:r>
      <w:r w:rsidRPr="00F95E29">
        <w:rPr>
          <w:rFonts w:ascii="Times New Roman" w:hAnsi="Times New Roman"/>
          <w:sz w:val="24"/>
          <w:szCs w:val="24"/>
          <w:lang w:val="id-ID"/>
        </w:rPr>
        <w:t xml:space="preserve"> melalui</w:t>
      </w:r>
      <w:r w:rsidR="002F0BC5" w:rsidRPr="00F95E29">
        <w:rPr>
          <w:rFonts w:ascii="Times New Roman" w:hAnsi="Times New Roman"/>
          <w:sz w:val="24"/>
          <w:szCs w:val="24"/>
          <w:lang w:val="id-ID"/>
        </w:rPr>
        <w:t xml:space="preserve"> proses </w:t>
      </w:r>
      <w:r w:rsidR="002F0BC5" w:rsidRPr="00F95E29">
        <w:rPr>
          <w:rFonts w:ascii="Times New Roman" w:hAnsi="Times New Roman"/>
          <w:sz w:val="24"/>
          <w:szCs w:val="24"/>
          <w:lang w:val="id-ID"/>
        </w:rPr>
        <w:lastRenderedPageBreak/>
        <w:t>belajar mengajar secara tematik (khususnya bagi kelas 1-4</w:t>
      </w:r>
      <w:r w:rsidRPr="00F95E29">
        <w:rPr>
          <w:rFonts w:ascii="Times New Roman" w:hAnsi="Times New Roman"/>
          <w:sz w:val="24"/>
          <w:szCs w:val="24"/>
          <w:lang w:val="id-ID"/>
        </w:rPr>
        <w:t xml:space="preserve"> SD</w:t>
      </w:r>
      <w:r w:rsidR="002F0BC5" w:rsidRPr="00F95E29">
        <w:rPr>
          <w:rFonts w:ascii="Times New Roman" w:hAnsi="Times New Roman"/>
          <w:sz w:val="24"/>
          <w:szCs w:val="24"/>
          <w:lang w:val="id-ID"/>
        </w:rPr>
        <w:t>)</w:t>
      </w:r>
      <w:r w:rsidRPr="00F95E29">
        <w:rPr>
          <w:rFonts w:ascii="Times New Roman" w:hAnsi="Times New Roman"/>
          <w:sz w:val="24"/>
          <w:szCs w:val="24"/>
          <w:lang w:val="id-ID"/>
        </w:rPr>
        <w:t xml:space="preserve"> dan secara </w:t>
      </w:r>
      <w:r w:rsidR="002F0BC5" w:rsidRPr="00F95E29">
        <w:rPr>
          <w:rFonts w:ascii="Times New Roman" w:hAnsi="Times New Roman"/>
          <w:sz w:val="24"/>
          <w:szCs w:val="24"/>
          <w:lang w:val="id-ID"/>
        </w:rPr>
        <w:t>integratif (</w:t>
      </w:r>
      <w:r w:rsidRPr="00F95E29">
        <w:rPr>
          <w:rFonts w:ascii="Times New Roman" w:hAnsi="Times New Roman"/>
          <w:sz w:val="24"/>
          <w:szCs w:val="24"/>
          <w:lang w:val="id-ID"/>
        </w:rPr>
        <w:t xml:space="preserve">bagi SD, SMP, SMA da SMK) dengan mengintegrasikan </w:t>
      </w:r>
      <w:r w:rsidR="002F0BC5" w:rsidRPr="00F95E29">
        <w:rPr>
          <w:rFonts w:ascii="Times New Roman" w:hAnsi="Times New Roman"/>
          <w:sz w:val="24"/>
          <w:szCs w:val="24"/>
          <w:lang w:val="id-ID"/>
        </w:rPr>
        <w:t>pendidikan karakter</w:t>
      </w:r>
      <w:r w:rsidRPr="00F95E29">
        <w:rPr>
          <w:rFonts w:ascii="Times New Roman" w:hAnsi="Times New Roman"/>
          <w:sz w:val="24"/>
          <w:szCs w:val="24"/>
          <w:lang w:val="id-ID"/>
        </w:rPr>
        <w:t xml:space="preserve"> ke dalam beberapa matapelajaran,  antara lain </w:t>
      </w:r>
      <w:r w:rsidR="002F0BC5" w:rsidRPr="00F95E29">
        <w:rPr>
          <w:rFonts w:ascii="Times New Roman" w:hAnsi="Times New Roman"/>
          <w:sz w:val="24"/>
          <w:szCs w:val="24"/>
          <w:lang w:val="id-ID"/>
        </w:rPr>
        <w:t>Agama, PKN, Bahasa Indonesia dan Kewirausahaan</w:t>
      </w:r>
      <w:r w:rsidRPr="00F95E29">
        <w:rPr>
          <w:rFonts w:ascii="Times New Roman" w:hAnsi="Times New Roman"/>
          <w:sz w:val="24"/>
          <w:szCs w:val="24"/>
          <w:lang w:val="id-ID"/>
        </w:rPr>
        <w:t>. Di samping itu, substansi</w:t>
      </w:r>
      <w:r w:rsidR="002F0BC5" w:rsidRPr="00F95E29">
        <w:rPr>
          <w:rFonts w:ascii="Times New Roman" w:hAnsi="Times New Roman"/>
          <w:sz w:val="24"/>
          <w:szCs w:val="24"/>
          <w:lang w:val="id-ID"/>
        </w:rPr>
        <w:t xml:space="preserve"> pendidikan karakter </w:t>
      </w:r>
      <w:r w:rsidRPr="00F95E29">
        <w:rPr>
          <w:rFonts w:ascii="Times New Roman" w:hAnsi="Times New Roman"/>
          <w:sz w:val="24"/>
          <w:szCs w:val="24"/>
          <w:lang w:val="id-ID"/>
        </w:rPr>
        <w:t xml:space="preserve">juga diintegrasikan ke dalam beberapa </w:t>
      </w:r>
      <w:r w:rsidR="002F0BC5" w:rsidRPr="00F95E29">
        <w:rPr>
          <w:rFonts w:ascii="Times New Roman" w:hAnsi="Times New Roman"/>
          <w:sz w:val="24"/>
          <w:szCs w:val="24"/>
          <w:lang w:val="id-ID"/>
        </w:rPr>
        <w:t>kegiatan ekstrakurikuler (</w:t>
      </w:r>
      <w:r w:rsidRPr="00F95E29">
        <w:rPr>
          <w:rFonts w:ascii="Times New Roman" w:hAnsi="Times New Roman"/>
          <w:sz w:val="24"/>
          <w:szCs w:val="24"/>
          <w:lang w:val="id-ID"/>
        </w:rPr>
        <w:t xml:space="preserve">misalnya: </w:t>
      </w:r>
      <w:r w:rsidR="002F0BC5" w:rsidRPr="00F95E29">
        <w:rPr>
          <w:rFonts w:ascii="Times New Roman" w:hAnsi="Times New Roman"/>
          <w:sz w:val="24"/>
          <w:szCs w:val="24"/>
          <w:lang w:val="id-ID"/>
        </w:rPr>
        <w:t xml:space="preserve">Pramuka, olah raga, </w:t>
      </w:r>
      <w:r w:rsidRPr="00F95E29">
        <w:rPr>
          <w:rFonts w:ascii="Times New Roman" w:hAnsi="Times New Roman"/>
          <w:sz w:val="24"/>
          <w:szCs w:val="24"/>
          <w:lang w:val="id-ID"/>
        </w:rPr>
        <w:t xml:space="preserve">kesenian, </w:t>
      </w:r>
      <w:r w:rsidR="005F530F" w:rsidRPr="00F95E29">
        <w:rPr>
          <w:rFonts w:ascii="Times New Roman" w:hAnsi="Times New Roman"/>
          <w:sz w:val="24"/>
          <w:szCs w:val="24"/>
          <w:lang w:val="id-ID"/>
        </w:rPr>
        <w:t>dan kegiatan keagamaan).</w:t>
      </w:r>
    </w:p>
    <w:p w:rsidR="00F95E29" w:rsidRPr="00F95E29" w:rsidRDefault="005769B7" w:rsidP="004D1077">
      <w:pPr>
        <w:pStyle w:val="ListParagraph"/>
        <w:numPr>
          <w:ilvl w:val="0"/>
          <w:numId w:val="16"/>
        </w:numPr>
        <w:spacing w:after="0" w:line="480" w:lineRule="auto"/>
        <w:jc w:val="both"/>
        <w:rPr>
          <w:rFonts w:ascii="Times New Roman" w:hAnsi="Times New Roman"/>
          <w:sz w:val="24"/>
          <w:szCs w:val="24"/>
          <w:lang w:val="id-ID"/>
        </w:rPr>
      </w:pPr>
      <w:r w:rsidRPr="00F95E29">
        <w:rPr>
          <w:rFonts w:ascii="Times New Roman" w:hAnsi="Times New Roman"/>
          <w:sz w:val="24"/>
          <w:szCs w:val="24"/>
          <w:lang w:val="id-ID"/>
        </w:rPr>
        <w:t xml:space="preserve">Ketiga, berkaitan </w:t>
      </w:r>
      <w:r w:rsidR="002F0BC5" w:rsidRPr="00F95E29">
        <w:rPr>
          <w:rFonts w:ascii="Times New Roman" w:hAnsi="Times New Roman"/>
          <w:sz w:val="24"/>
          <w:szCs w:val="24"/>
          <w:lang w:val="id-ID"/>
        </w:rPr>
        <w:t xml:space="preserve">dengan program KK, </w:t>
      </w:r>
      <w:r w:rsidR="008F70A8" w:rsidRPr="00F95E29">
        <w:rPr>
          <w:rFonts w:ascii="Times New Roman" w:hAnsi="Times New Roman"/>
          <w:sz w:val="24"/>
          <w:szCs w:val="24"/>
          <w:lang w:val="id-ID"/>
        </w:rPr>
        <w:t xml:space="preserve">hampir seluruh sekolah (SD, SMP, SMA, dan SMK) sepakat bahwa program </w:t>
      </w:r>
      <w:r w:rsidR="002F0BC5" w:rsidRPr="00F95E29">
        <w:rPr>
          <w:rFonts w:ascii="Times New Roman" w:hAnsi="Times New Roman"/>
          <w:sz w:val="24"/>
          <w:szCs w:val="24"/>
          <w:lang w:val="id-ID"/>
        </w:rPr>
        <w:t xml:space="preserve">KK merupakan salah satu format/bentuk realisasi pendidikan karakter di sekolah. </w:t>
      </w:r>
      <w:r w:rsidR="005F530F" w:rsidRPr="00F95E29">
        <w:rPr>
          <w:rFonts w:ascii="Times New Roman" w:hAnsi="Times New Roman"/>
          <w:sz w:val="24"/>
          <w:szCs w:val="24"/>
          <w:lang w:val="id-ID"/>
        </w:rPr>
        <w:t xml:space="preserve">Selain itu, </w:t>
      </w:r>
      <w:r w:rsidR="008F70A8" w:rsidRPr="00F95E29">
        <w:rPr>
          <w:rFonts w:ascii="Times New Roman" w:hAnsi="Times New Roman"/>
          <w:sz w:val="24"/>
          <w:szCs w:val="24"/>
          <w:lang w:val="id-ID"/>
        </w:rPr>
        <w:t>mayoritas sekola</w:t>
      </w:r>
      <w:r w:rsidR="006F0FBB" w:rsidRPr="00F95E29">
        <w:rPr>
          <w:rFonts w:ascii="Times New Roman" w:hAnsi="Times New Roman"/>
          <w:sz w:val="24"/>
          <w:szCs w:val="24"/>
          <w:lang w:val="id-ID"/>
        </w:rPr>
        <w:t>h</w:t>
      </w:r>
      <w:r w:rsidR="008F70A8" w:rsidRPr="00F95E29">
        <w:rPr>
          <w:rFonts w:ascii="Times New Roman" w:hAnsi="Times New Roman"/>
          <w:sz w:val="24"/>
          <w:szCs w:val="24"/>
          <w:lang w:val="id-ID"/>
        </w:rPr>
        <w:t xml:space="preserve"> juga setuju bahwa </w:t>
      </w:r>
      <w:r w:rsidR="002F0BC5" w:rsidRPr="00F95E29">
        <w:rPr>
          <w:rFonts w:ascii="Times New Roman" w:hAnsi="Times New Roman"/>
          <w:sz w:val="24"/>
          <w:szCs w:val="24"/>
          <w:lang w:val="id-ID"/>
        </w:rPr>
        <w:t xml:space="preserve">meningkatnya harta kekayaan (laba usaha) KK sekolah </w:t>
      </w:r>
      <w:r w:rsidR="008F70A8" w:rsidRPr="00F95E29">
        <w:rPr>
          <w:rFonts w:ascii="Times New Roman" w:hAnsi="Times New Roman"/>
          <w:sz w:val="24"/>
          <w:szCs w:val="24"/>
          <w:lang w:val="id-ID"/>
        </w:rPr>
        <w:t xml:space="preserve">dapat dijadikan indikator </w:t>
      </w:r>
      <w:r w:rsidR="002F0BC5" w:rsidRPr="00F95E29">
        <w:rPr>
          <w:rFonts w:ascii="Times New Roman" w:hAnsi="Times New Roman"/>
          <w:sz w:val="24"/>
          <w:szCs w:val="24"/>
          <w:lang w:val="id-ID"/>
        </w:rPr>
        <w:t>meningkatnya perilaku jujur di lingkungan sekolah</w:t>
      </w:r>
      <w:r w:rsidR="005F530F" w:rsidRPr="00F95E29">
        <w:rPr>
          <w:rFonts w:ascii="Times New Roman" w:hAnsi="Times New Roman"/>
          <w:sz w:val="24"/>
          <w:szCs w:val="24"/>
          <w:lang w:val="id-ID"/>
        </w:rPr>
        <w:t>.</w:t>
      </w:r>
    </w:p>
    <w:p w:rsidR="00F95E29" w:rsidRPr="00F95E29" w:rsidRDefault="006F0FBB" w:rsidP="004D1077">
      <w:pPr>
        <w:pStyle w:val="ListParagraph"/>
        <w:numPr>
          <w:ilvl w:val="0"/>
          <w:numId w:val="16"/>
        </w:numPr>
        <w:spacing w:after="0" w:line="480" w:lineRule="auto"/>
        <w:jc w:val="both"/>
        <w:rPr>
          <w:rFonts w:ascii="Times New Roman" w:hAnsi="Times New Roman"/>
          <w:sz w:val="24"/>
          <w:szCs w:val="24"/>
          <w:lang w:val="id-ID"/>
        </w:rPr>
      </w:pPr>
      <w:r w:rsidRPr="00F95E29">
        <w:rPr>
          <w:rFonts w:ascii="Times New Roman" w:hAnsi="Times New Roman"/>
          <w:sz w:val="24"/>
          <w:szCs w:val="24"/>
          <w:lang w:val="id-ID"/>
        </w:rPr>
        <w:t>Ke</w:t>
      </w:r>
      <w:r w:rsidR="005F530F" w:rsidRPr="00F95E29">
        <w:rPr>
          <w:rFonts w:ascii="Times New Roman" w:hAnsi="Times New Roman"/>
          <w:sz w:val="24"/>
          <w:szCs w:val="24"/>
          <w:lang w:val="id-ID"/>
        </w:rPr>
        <w:t xml:space="preserve">empat, </w:t>
      </w:r>
      <w:r w:rsidRPr="00F95E29">
        <w:rPr>
          <w:rFonts w:ascii="Times New Roman" w:hAnsi="Times New Roman"/>
          <w:sz w:val="24"/>
          <w:szCs w:val="24"/>
          <w:lang w:val="id-ID"/>
        </w:rPr>
        <w:t xml:space="preserve">hampir seluruh sekolah </w:t>
      </w:r>
      <w:r w:rsidR="00365F9E" w:rsidRPr="00F95E29">
        <w:rPr>
          <w:rFonts w:ascii="Times New Roman" w:hAnsi="Times New Roman"/>
          <w:sz w:val="24"/>
          <w:szCs w:val="24"/>
          <w:lang w:val="id-ID"/>
        </w:rPr>
        <w:t xml:space="preserve">(SD, SMP, SMA, dan SMK) </w:t>
      </w:r>
      <w:r w:rsidRPr="00F95E29">
        <w:rPr>
          <w:rFonts w:ascii="Times New Roman" w:hAnsi="Times New Roman"/>
          <w:sz w:val="24"/>
          <w:szCs w:val="24"/>
          <w:lang w:val="id-ID"/>
        </w:rPr>
        <w:t xml:space="preserve">menyatakan bahwa implementasi </w:t>
      </w:r>
      <w:r w:rsidR="002F0BC5" w:rsidRPr="00F95E29">
        <w:rPr>
          <w:rFonts w:ascii="Times New Roman" w:hAnsi="Times New Roman"/>
          <w:sz w:val="24"/>
          <w:szCs w:val="24"/>
          <w:lang w:val="id-ID"/>
        </w:rPr>
        <w:t xml:space="preserve">pendidikan karakter juga diintegrasikan secara holistik ke dalam sistem kepemimpinan dan manajemen sekolah. Nilai-nilai utama yang dikembangkan sebagai landasan pendidikan (pembentukan) karakter </w:t>
      </w:r>
      <w:r w:rsidRPr="00F95E29">
        <w:rPr>
          <w:rFonts w:ascii="Times New Roman" w:hAnsi="Times New Roman"/>
          <w:sz w:val="24"/>
          <w:szCs w:val="24"/>
          <w:lang w:val="id-ID"/>
        </w:rPr>
        <w:t>pem</w:t>
      </w:r>
      <w:r w:rsidR="005F530F" w:rsidRPr="00F95E29">
        <w:rPr>
          <w:rFonts w:ascii="Times New Roman" w:hAnsi="Times New Roman"/>
          <w:sz w:val="24"/>
          <w:szCs w:val="24"/>
          <w:lang w:val="id-ID"/>
        </w:rPr>
        <w:t xml:space="preserve">belajar </w:t>
      </w:r>
      <w:r w:rsidR="002F0BC5" w:rsidRPr="00F95E29">
        <w:rPr>
          <w:rFonts w:ascii="Times New Roman" w:hAnsi="Times New Roman"/>
          <w:sz w:val="24"/>
          <w:szCs w:val="24"/>
          <w:lang w:val="id-ID"/>
        </w:rPr>
        <w:t xml:space="preserve">ialah kejujuran, kedisiplinan, tanggungjawab, </w:t>
      </w:r>
      <w:r w:rsidRPr="00F95E29">
        <w:rPr>
          <w:rFonts w:ascii="Times New Roman" w:hAnsi="Times New Roman"/>
          <w:sz w:val="24"/>
          <w:szCs w:val="24"/>
          <w:lang w:val="id-ID"/>
        </w:rPr>
        <w:t xml:space="preserve">ketaqwaan, </w:t>
      </w:r>
      <w:r w:rsidR="002F0BC5" w:rsidRPr="00F95E29">
        <w:rPr>
          <w:rFonts w:ascii="Times New Roman" w:hAnsi="Times New Roman"/>
          <w:sz w:val="24"/>
          <w:szCs w:val="24"/>
          <w:lang w:val="id-ID"/>
        </w:rPr>
        <w:t>dan kerja keras.</w:t>
      </w:r>
      <w:r w:rsidRPr="00F95E29">
        <w:rPr>
          <w:rFonts w:ascii="Times New Roman" w:hAnsi="Times New Roman"/>
          <w:sz w:val="24"/>
          <w:szCs w:val="24"/>
          <w:lang w:val="id-ID"/>
        </w:rPr>
        <w:t xml:space="preserve"> Ketujuh, agar </w:t>
      </w:r>
      <w:r w:rsidR="002F0BC5" w:rsidRPr="00F95E29">
        <w:rPr>
          <w:rFonts w:ascii="Times New Roman" w:hAnsi="Times New Roman"/>
          <w:sz w:val="24"/>
          <w:szCs w:val="24"/>
          <w:lang w:val="id-ID"/>
        </w:rPr>
        <w:t>pendidikan karakter</w:t>
      </w:r>
      <w:r w:rsidRPr="00F95E29">
        <w:rPr>
          <w:rFonts w:ascii="Times New Roman" w:hAnsi="Times New Roman"/>
          <w:sz w:val="24"/>
          <w:szCs w:val="24"/>
          <w:lang w:val="id-ID"/>
        </w:rPr>
        <w:t xml:space="preserve"> dapat dilaksanakan secara lebih optimal, hampir seluruh sekolah </w:t>
      </w:r>
      <w:r w:rsidR="002F0BC5" w:rsidRPr="00F95E29">
        <w:rPr>
          <w:rFonts w:ascii="Times New Roman" w:hAnsi="Times New Roman"/>
          <w:sz w:val="24"/>
          <w:szCs w:val="24"/>
          <w:lang w:val="id-ID"/>
        </w:rPr>
        <w:t xml:space="preserve">sistem </w:t>
      </w:r>
      <w:r w:rsidR="002F0BC5" w:rsidRPr="00F95E29">
        <w:rPr>
          <w:rFonts w:ascii="Times New Roman" w:hAnsi="Times New Roman"/>
          <w:i/>
          <w:sz w:val="24"/>
          <w:szCs w:val="24"/>
          <w:lang w:val="id-ID"/>
        </w:rPr>
        <w:t>reward and punishment</w:t>
      </w:r>
      <w:r w:rsidR="005F530F" w:rsidRPr="00F95E29">
        <w:rPr>
          <w:rFonts w:ascii="Times New Roman" w:hAnsi="Times New Roman"/>
          <w:sz w:val="24"/>
          <w:szCs w:val="24"/>
          <w:lang w:val="id-ID"/>
        </w:rPr>
        <w:t xml:space="preserve">, </w:t>
      </w:r>
      <w:r w:rsidR="002F0BC5" w:rsidRPr="00F95E29">
        <w:rPr>
          <w:rFonts w:ascii="Times New Roman" w:hAnsi="Times New Roman"/>
          <w:sz w:val="24"/>
          <w:szCs w:val="24"/>
          <w:lang w:val="id-ID"/>
        </w:rPr>
        <w:t>keteladanan struktural/</w:t>
      </w:r>
      <w:r w:rsidR="005F530F" w:rsidRPr="00F95E29">
        <w:rPr>
          <w:rFonts w:ascii="Times New Roman" w:hAnsi="Times New Roman"/>
          <w:sz w:val="24"/>
          <w:szCs w:val="24"/>
          <w:lang w:val="id-ID"/>
        </w:rPr>
        <w:t>vertical (keteladanan</w:t>
      </w:r>
      <w:r w:rsidR="002F0BC5" w:rsidRPr="00F95E29">
        <w:rPr>
          <w:rFonts w:ascii="Times New Roman" w:hAnsi="Times New Roman"/>
          <w:sz w:val="24"/>
          <w:szCs w:val="24"/>
          <w:lang w:val="id-ID"/>
        </w:rPr>
        <w:t xml:space="preserve"> dari pimpinan kepada yang dipimpin, atau dari senior kepada junior</w:t>
      </w:r>
      <w:r w:rsidR="005F530F" w:rsidRPr="00F95E29">
        <w:rPr>
          <w:rFonts w:ascii="Times New Roman" w:hAnsi="Times New Roman"/>
          <w:sz w:val="24"/>
          <w:szCs w:val="24"/>
          <w:lang w:val="id-ID"/>
        </w:rPr>
        <w:t xml:space="preserve">, </w:t>
      </w:r>
      <w:r w:rsidR="002F0BC5" w:rsidRPr="00F95E29">
        <w:rPr>
          <w:rFonts w:ascii="Times New Roman" w:hAnsi="Times New Roman"/>
          <w:sz w:val="24"/>
          <w:szCs w:val="24"/>
          <w:lang w:val="id-ID"/>
        </w:rPr>
        <w:t>dan keteladanan horizontal</w:t>
      </w:r>
      <w:r w:rsidR="005F530F" w:rsidRPr="00F95E29">
        <w:rPr>
          <w:rFonts w:ascii="Times New Roman" w:hAnsi="Times New Roman"/>
          <w:sz w:val="24"/>
          <w:szCs w:val="24"/>
          <w:lang w:val="id-ID"/>
        </w:rPr>
        <w:t xml:space="preserve"> (keteladanan </w:t>
      </w:r>
      <w:r w:rsidR="002F0BC5" w:rsidRPr="00F95E29">
        <w:rPr>
          <w:rFonts w:ascii="Times New Roman" w:hAnsi="Times New Roman"/>
          <w:sz w:val="24"/>
          <w:szCs w:val="24"/>
          <w:lang w:val="id-ID"/>
        </w:rPr>
        <w:t xml:space="preserve">dari sejawat kepada sejawat; dari senior kepada senior; dari </w:t>
      </w:r>
      <w:r w:rsidR="002F0BC5" w:rsidRPr="00F95E29">
        <w:rPr>
          <w:rFonts w:ascii="Times New Roman" w:hAnsi="Times New Roman"/>
          <w:sz w:val="24"/>
          <w:szCs w:val="24"/>
          <w:lang w:val="id-ID"/>
        </w:rPr>
        <w:lastRenderedPageBreak/>
        <w:t>junior kepada junior</w:t>
      </w:r>
      <w:r w:rsidR="005F530F" w:rsidRPr="00F95E29">
        <w:rPr>
          <w:rFonts w:ascii="Times New Roman" w:hAnsi="Times New Roman"/>
          <w:sz w:val="24"/>
          <w:szCs w:val="24"/>
          <w:lang w:val="id-ID"/>
        </w:rPr>
        <w:t xml:space="preserve">). Diantara ketiga upaya sistemik ini, </w:t>
      </w:r>
      <w:r w:rsidR="005F530F" w:rsidRPr="00F95E29">
        <w:rPr>
          <w:rFonts w:ascii="Times New Roman" w:hAnsi="Times New Roman"/>
          <w:i/>
          <w:sz w:val="24"/>
          <w:szCs w:val="24"/>
          <w:lang w:val="id-ID"/>
        </w:rPr>
        <w:t>system reward and punishment</w:t>
      </w:r>
      <w:r w:rsidR="005F530F" w:rsidRPr="00F95E29">
        <w:rPr>
          <w:rFonts w:ascii="Times New Roman" w:hAnsi="Times New Roman"/>
          <w:sz w:val="24"/>
          <w:szCs w:val="24"/>
          <w:lang w:val="id-ID"/>
        </w:rPr>
        <w:t xml:space="preserve"> perlu ditingkatkan kadar/intensitasnya.</w:t>
      </w:r>
    </w:p>
    <w:p w:rsidR="00F95E29" w:rsidRPr="00F95E29" w:rsidRDefault="005F530F" w:rsidP="004D1077">
      <w:pPr>
        <w:pStyle w:val="ListParagraph"/>
        <w:numPr>
          <w:ilvl w:val="0"/>
          <w:numId w:val="16"/>
        </w:numPr>
        <w:spacing w:after="0" w:line="480" w:lineRule="auto"/>
        <w:jc w:val="both"/>
        <w:rPr>
          <w:rFonts w:ascii="Times New Roman" w:hAnsi="Times New Roman"/>
          <w:sz w:val="24"/>
          <w:szCs w:val="24"/>
          <w:lang w:val="id-ID"/>
        </w:rPr>
      </w:pPr>
      <w:r w:rsidRPr="00F95E29">
        <w:rPr>
          <w:rFonts w:ascii="Times New Roman" w:hAnsi="Times New Roman"/>
          <w:sz w:val="24"/>
          <w:szCs w:val="24"/>
          <w:lang w:val="id-ID"/>
        </w:rPr>
        <w:t>Kelima, b</w:t>
      </w:r>
      <w:r w:rsidR="002F0BC5" w:rsidRPr="00F95E29">
        <w:rPr>
          <w:rFonts w:ascii="Times New Roman" w:hAnsi="Times New Roman"/>
          <w:sz w:val="24"/>
          <w:szCs w:val="24"/>
          <w:lang w:val="id-ID"/>
        </w:rPr>
        <w:t>erkai</w:t>
      </w:r>
      <w:r w:rsidRPr="00F95E29">
        <w:rPr>
          <w:rFonts w:ascii="Times New Roman" w:hAnsi="Times New Roman"/>
          <w:sz w:val="24"/>
          <w:szCs w:val="24"/>
          <w:lang w:val="id-ID"/>
        </w:rPr>
        <w:t>t</w:t>
      </w:r>
      <w:r w:rsidR="002F0BC5" w:rsidRPr="00F95E29">
        <w:rPr>
          <w:rFonts w:ascii="Times New Roman" w:hAnsi="Times New Roman"/>
          <w:sz w:val="24"/>
          <w:szCs w:val="24"/>
          <w:lang w:val="id-ID"/>
        </w:rPr>
        <w:t xml:space="preserve">an dengan kadar keberhasilan pelaksanaan pendidikan karakter di sekolah, </w:t>
      </w:r>
      <w:r w:rsidRPr="00F95E29">
        <w:rPr>
          <w:rFonts w:ascii="Times New Roman" w:hAnsi="Times New Roman"/>
          <w:sz w:val="24"/>
          <w:szCs w:val="24"/>
          <w:lang w:val="id-ID"/>
        </w:rPr>
        <w:t xml:space="preserve">hanya beberapa sekolah </w:t>
      </w:r>
      <w:r w:rsidR="00365F9E" w:rsidRPr="00F95E29">
        <w:rPr>
          <w:rFonts w:ascii="Times New Roman" w:hAnsi="Times New Roman"/>
          <w:sz w:val="24"/>
          <w:szCs w:val="24"/>
          <w:lang w:val="id-ID"/>
        </w:rPr>
        <w:t xml:space="preserve">(SD, SMP, SMA dan SMK) </w:t>
      </w:r>
      <w:r w:rsidRPr="00F95E29">
        <w:rPr>
          <w:rFonts w:ascii="Times New Roman" w:hAnsi="Times New Roman"/>
          <w:sz w:val="24"/>
          <w:szCs w:val="24"/>
          <w:lang w:val="id-ID"/>
        </w:rPr>
        <w:t xml:space="preserve">yang berani menyatakan </w:t>
      </w:r>
      <w:r w:rsidR="00365F9E" w:rsidRPr="00F95E29">
        <w:rPr>
          <w:rFonts w:ascii="Times New Roman" w:hAnsi="Times New Roman"/>
          <w:sz w:val="24"/>
          <w:szCs w:val="24"/>
          <w:lang w:val="id-ID"/>
        </w:rPr>
        <w:t xml:space="preserve">bahwa pendidikan karakter di sekolahnya  sangat berhasil. Mayoritas sekolah </w:t>
      </w:r>
      <w:r w:rsidR="002F0BC5" w:rsidRPr="00F95E29">
        <w:rPr>
          <w:rFonts w:ascii="Times New Roman" w:hAnsi="Times New Roman"/>
          <w:sz w:val="24"/>
          <w:szCs w:val="24"/>
          <w:lang w:val="id-ID"/>
        </w:rPr>
        <w:t xml:space="preserve">menyatakan cukup berhasil, dan hanya </w:t>
      </w:r>
      <w:r w:rsidR="00365F9E" w:rsidRPr="00F95E29">
        <w:rPr>
          <w:rFonts w:ascii="Times New Roman" w:hAnsi="Times New Roman"/>
          <w:sz w:val="24"/>
          <w:szCs w:val="24"/>
          <w:lang w:val="id-ID"/>
        </w:rPr>
        <w:t xml:space="preserve">beberapa sekolah saja yang menyatakan kekurang-berhasilan pendidikan kaakter di sekolahnya. </w:t>
      </w:r>
    </w:p>
    <w:p w:rsidR="00F95E29" w:rsidRPr="00F95E29" w:rsidRDefault="00365F9E" w:rsidP="004D1077">
      <w:pPr>
        <w:pStyle w:val="ListParagraph"/>
        <w:numPr>
          <w:ilvl w:val="0"/>
          <w:numId w:val="16"/>
        </w:numPr>
        <w:spacing w:after="0" w:line="480" w:lineRule="auto"/>
        <w:jc w:val="both"/>
        <w:rPr>
          <w:rFonts w:ascii="Times New Roman" w:hAnsi="Times New Roman"/>
          <w:sz w:val="24"/>
          <w:szCs w:val="24"/>
          <w:lang w:val="id-ID"/>
        </w:rPr>
      </w:pPr>
      <w:r w:rsidRPr="00F95E29">
        <w:rPr>
          <w:rFonts w:ascii="Times New Roman" w:hAnsi="Times New Roman"/>
          <w:sz w:val="24"/>
          <w:szCs w:val="24"/>
          <w:lang w:val="id-ID"/>
        </w:rPr>
        <w:t>Keenam, menurut mayoritas sekolah (SD, SMP, SMA dan SMK) beberapa faktor yang dapat menunjang keberhasilan pendidikan karakter</w:t>
      </w:r>
      <w:r w:rsidR="00E37DFD" w:rsidRPr="00F95E29">
        <w:rPr>
          <w:rFonts w:ascii="Times New Roman" w:hAnsi="Times New Roman"/>
          <w:sz w:val="24"/>
          <w:szCs w:val="24"/>
          <w:lang w:val="id-ID"/>
        </w:rPr>
        <w:t xml:space="preserve"> ialah </w:t>
      </w:r>
      <w:r w:rsidR="002F0BC5" w:rsidRPr="00F95E29">
        <w:rPr>
          <w:rFonts w:ascii="Times New Roman" w:hAnsi="Times New Roman"/>
          <w:sz w:val="24"/>
          <w:szCs w:val="24"/>
          <w:lang w:val="id-ID"/>
        </w:rPr>
        <w:t>kondisi sarana dan prasarana yang dimiliki sekolah, kerjasama yang baik antar seluruh komponen sekola</w:t>
      </w:r>
      <w:r w:rsidRPr="00F95E29">
        <w:rPr>
          <w:rFonts w:ascii="Times New Roman" w:hAnsi="Times New Roman"/>
          <w:sz w:val="24"/>
          <w:szCs w:val="24"/>
          <w:lang w:val="id-ID"/>
        </w:rPr>
        <w:t xml:space="preserve">h, dan keteladanan. Sebaliknya, </w:t>
      </w:r>
      <w:r w:rsidR="00E37DFD" w:rsidRPr="00F95E29">
        <w:rPr>
          <w:rFonts w:ascii="Times New Roman" w:hAnsi="Times New Roman"/>
          <w:sz w:val="24"/>
          <w:szCs w:val="24"/>
          <w:lang w:val="id-ID"/>
        </w:rPr>
        <w:t xml:space="preserve">menurut mayoritas sekolah </w:t>
      </w:r>
      <w:r w:rsidRPr="00F95E29">
        <w:rPr>
          <w:rFonts w:ascii="Times New Roman" w:hAnsi="Times New Roman"/>
          <w:sz w:val="24"/>
          <w:szCs w:val="24"/>
          <w:lang w:val="id-ID"/>
        </w:rPr>
        <w:t>implementasi pendidikan karakter akan mengalami hambatan apabila muncul faktor-fakt</w:t>
      </w:r>
      <w:r w:rsidR="00E37DFD" w:rsidRPr="00F95E29">
        <w:rPr>
          <w:rFonts w:ascii="Times New Roman" w:hAnsi="Times New Roman"/>
          <w:sz w:val="24"/>
          <w:szCs w:val="24"/>
          <w:lang w:val="id-ID"/>
        </w:rPr>
        <w:t>o</w:t>
      </w:r>
      <w:r w:rsidRPr="00F95E29">
        <w:rPr>
          <w:rFonts w:ascii="Times New Roman" w:hAnsi="Times New Roman"/>
          <w:sz w:val="24"/>
          <w:szCs w:val="24"/>
          <w:lang w:val="id-ID"/>
        </w:rPr>
        <w:t>r pengham</w:t>
      </w:r>
      <w:r w:rsidR="00E37DFD" w:rsidRPr="00F95E29">
        <w:rPr>
          <w:rFonts w:ascii="Times New Roman" w:hAnsi="Times New Roman"/>
          <w:sz w:val="24"/>
          <w:szCs w:val="24"/>
          <w:lang w:val="id-ID"/>
        </w:rPr>
        <w:t>bat s</w:t>
      </w:r>
      <w:r w:rsidRPr="00F95E29">
        <w:rPr>
          <w:rFonts w:ascii="Times New Roman" w:hAnsi="Times New Roman"/>
          <w:sz w:val="24"/>
          <w:szCs w:val="24"/>
          <w:lang w:val="id-ID"/>
        </w:rPr>
        <w:t xml:space="preserve">eperti </w:t>
      </w:r>
      <w:r w:rsidR="00E37DFD" w:rsidRPr="00F95E29">
        <w:rPr>
          <w:rFonts w:ascii="Times New Roman" w:hAnsi="Times New Roman"/>
          <w:sz w:val="24"/>
          <w:szCs w:val="24"/>
          <w:lang w:val="id-ID"/>
        </w:rPr>
        <w:t xml:space="preserve">masih adanya </w:t>
      </w:r>
      <w:r w:rsidR="002F0BC5" w:rsidRPr="00F95E29">
        <w:rPr>
          <w:rFonts w:ascii="Times New Roman" w:hAnsi="Times New Roman"/>
          <w:sz w:val="24"/>
          <w:szCs w:val="24"/>
          <w:lang w:val="id-ID"/>
        </w:rPr>
        <w:t xml:space="preserve">kekurang-pahaman sekolah pada konsepsi pendidikan karakter, relatif besarnya jumah siswa di </w:t>
      </w:r>
      <w:r w:rsidR="00E37DFD" w:rsidRPr="00F95E29">
        <w:rPr>
          <w:rFonts w:ascii="Times New Roman" w:hAnsi="Times New Roman"/>
          <w:sz w:val="24"/>
          <w:szCs w:val="24"/>
          <w:lang w:val="id-ID"/>
        </w:rPr>
        <w:t xml:space="preserve">suatu </w:t>
      </w:r>
      <w:r w:rsidR="002F0BC5" w:rsidRPr="00F95E29">
        <w:rPr>
          <w:rFonts w:ascii="Times New Roman" w:hAnsi="Times New Roman"/>
          <w:sz w:val="24"/>
          <w:szCs w:val="24"/>
          <w:lang w:val="id-ID"/>
        </w:rPr>
        <w:t>sekolah</w:t>
      </w:r>
      <w:r w:rsidR="00E37DFD" w:rsidRPr="00F95E29">
        <w:rPr>
          <w:rFonts w:ascii="Times New Roman" w:hAnsi="Times New Roman"/>
          <w:sz w:val="24"/>
          <w:szCs w:val="24"/>
          <w:lang w:val="id-ID"/>
        </w:rPr>
        <w:t xml:space="preserve">, </w:t>
      </w:r>
      <w:r w:rsidR="002F0BC5" w:rsidRPr="00F95E29">
        <w:rPr>
          <w:rFonts w:ascii="Times New Roman" w:hAnsi="Times New Roman"/>
          <w:sz w:val="24"/>
          <w:szCs w:val="24"/>
          <w:lang w:val="id-ID"/>
        </w:rPr>
        <w:t xml:space="preserve"> dan kurang memadainya sarana dan prasarana di sekolah.  </w:t>
      </w:r>
    </w:p>
    <w:p w:rsidR="00E37DFD" w:rsidRPr="00F95E29" w:rsidRDefault="00E37DFD" w:rsidP="004D1077">
      <w:pPr>
        <w:pStyle w:val="ListParagraph"/>
        <w:numPr>
          <w:ilvl w:val="0"/>
          <w:numId w:val="16"/>
        </w:numPr>
        <w:spacing w:after="0" w:line="480" w:lineRule="auto"/>
        <w:jc w:val="both"/>
        <w:rPr>
          <w:rFonts w:ascii="Times New Roman" w:hAnsi="Times New Roman"/>
          <w:sz w:val="24"/>
          <w:szCs w:val="24"/>
          <w:lang w:val="id-ID"/>
        </w:rPr>
      </w:pPr>
      <w:r w:rsidRPr="00F95E29">
        <w:rPr>
          <w:rFonts w:ascii="Times New Roman" w:hAnsi="Times New Roman"/>
          <w:sz w:val="24"/>
          <w:szCs w:val="24"/>
          <w:lang w:val="id-ID"/>
        </w:rPr>
        <w:t>Ketujuh, u</w:t>
      </w:r>
      <w:r w:rsidR="002F0BC5" w:rsidRPr="00F95E29">
        <w:rPr>
          <w:rFonts w:ascii="Times New Roman" w:hAnsi="Times New Roman"/>
          <w:sz w:val="24"/>
          <w:szCs w:val="24"/>
          <w:lang w:val="id-ID"/>
        </w:rPr>
        <w:t xml:space="preserve">ntuk meningkatkan efektifitas pelaksanaan pendidikan karakter ke depan, sekolah-sekolah </w:t>
      </w:r>
      <w:r w:rsidRPr="00F95E29">
        <w:rPr>
          <w:rFonts w:ascii="Times New Roman" w:hAnsi="Times New Roman"/>
          <w:sz w:val="24"/>
          <w:szCs w:val="24"/>
          <w:lang w:val="id-ID"/>
        </w:rPr>
        <w:t xml:space="preserve">(SD, SMP, SMA dan SMK) memandang perlunya diadakan </w:t>
      </w:r>
      <w:r w:rsidR="002F0BC5" w:rsidRPr="00F95E29">
        <w:rPr>
          <w:rFonts w:ascii="Times New Roman" w:hAnsi="Times New Roman"/>
          <w:sz w:val="24"/>
          <w:szCs w:val="24"/>
          <w:lang w:val="id-ID"/>
        </w:rPr>
        <w:t>sosialisasi</w:t>
      </w:r>
      <w:r w:rsidRPr="00F95E29">
        <w:rPr>
          <w:rFonts w:ascii="Times New Roman" w:hAnsi="Times New Roman"/>
          <w:sz w:val="24"/>
          <w:szCs w:val="24"/>
          <w:lang w:val="id-ID"/>
        </w:rPr>
        <w:t xml:space="preserve"> dan pelatihan-pelatihan terkait</w:t>
      </w:r>
      <w:r w:rsidR="002F0BC5" w:rsidRPr="00F95E29">
        <w:rPr>
          <w:rFonts w:ascii="Times New Roman" w:hAnsi="Times New Roman"/>
          <w:sz w:val="24"/>
          <w:szCs w:val="24"/>
          <w:lang w:val="id-ID"/>
        </w:rPr>
        <w:t xml:space="preserve"> pendidikan karakter di sekolah secara</w:t>
      </w:r>
      <w:r w:rsidRPr="00F95E29">
        <w:rPr>
          <w:rFonts w:ascii="Times New Roman" w:hAnsi="Times New Roman"/>
          <w:sz w:val="24"/>
          <w:szCs w:val="24"/>
          <w:lang w:val="id-ID"/>
        </w:rPr>
        <w:t xml:space="preserve"> lebih intensif dan</w:t>
      </w:r>
      <w:r w:rsidR="002F0BC5" w:rsidRPr="00F95E29">
        <w:rPr>
          <w:rFonts w:ascii="Times New Roman" w:hAnsi="Times New Roman"/>
          <w:sz w:val="24"/>
          <w:szCs w:val="24"/>
          <w:lang w:val="id-ID"/>
        </w:rPr>
        <w:t xml:space="preserve"> kotinyu</w:t>
      </w:r>
      <w:r w:rsidRPr="00F95E29">
        <w:rPr>
          <w:rFonts w:ascii="Times New Roman" w:hAnsi="Times New Roman"/>
          <w:sz w:val="24"/>
          <w:szCs w:val="24"/>
          <w:lang w:val="id-ID"/>
        </w:rPr>
        <w:t xml:space="preserve"> disertai dengan pemasangan </w:t>
      </w:r>
      <w:r w:rsidR="002F0BC5" w:rsidRPr="00F95E29">
        <w:rPr>
          <w:rFonts w:ascii="Times New Roman" w:hAnsi="Times New Roman"/>
          <w:sz w:val="24"/>
          <w:szCs w:val="24"/>
          <w:lang w:val="id-ID"/>
        </w:rPr>
        <w:t>slogan-slogan</w:t>
      </w:r>
      <w:r w:rsidRPr="00F95E29">
        <w:rPr>
          <w:rFonts w:ascii="Times New Roman" w:hAnsi="Times New Roman"/>
          <w:sz w:val="24"/>
          <w:szCs w:val="24"/>
          <w:lang w:val="id-ID"/>
        </w:rPr>
        <w:t xml:space="preserve"> serta penerbitan buku panduan pendidikan karakter dari Pemerintah (Dinas Pendidikan). Buku petunjuk teknis tentang tata cara pengelolaan KK dan tambahan modal penguatan juga diaharapkan oleh </w:t>
      </w:r>
      <w:r w:rsidRPr="00F95E29">
        <w:rPr>
          <w:rFonts w:ascii="Times New Roman" w:hAnsi="Times New Roman"/>
          <w:sz w:val="24"/>
          <w:szCs w:val="24"/>
          <w:lang w:val="id-ID"/>
        </w:rPr>
        <w:lastRenderedPageBreak/>
        <w:t xml:space="preserve">sekolah-sekolah tersebut agar mereka dapat lebih mengoptimalkan fungsi KK </w:t>
      </w:r>
      <w:r w:rsidR="00E073A2" w:rsidRPr="00F95E29">
        <w:rPr>
          <w:rFonts w:ascii="Times New Roman" w:hAnsi="Times New Roman"/>
          <w:sz w:val="24"/>
          <w:szCs w:val="24"/>
          <w:lang w:val="id-ID"/>
        </w:rPr>
        <w:t xml:space="preserve">sebagai bagian implementasi </w:t>
      </w:r>
      <w:r w:rsidRPr="00F95E29">
        <w:rPr>
          <w:rFonts w:ascii="Times New Roman" w:hAnsi="Times New Roman"/>
          <w:sz w:val="24"/>
          <w:szCs w:val="24"/>
          <w:lang w:val="id-ID"/>
        </w:rPr>
        <w:t>pendidikan karakter</w:t>
      </w:r>
      <w:r w:rsidR="00E073A2" w:rsidRPr="00F95E29">
        <w:rPr>
          <w:rFonts w:ascii="Times New Roman" w:hAnsi="Times New Roman"/>
          <w:sz w:val="24"/>
          <w:szCs w:val="24"/>
          <w:lang w:val="id-ID"/>
        </w:rPr>
        <w:t xml:space="preserve"> di sekolah</w:t>
      </w:r>
      <w:r w:rsidRPr="00F95E29">
        <w:rPr>
          <w:rFonts w:ascii="Times New Roman" w:hAnsi="Times New Roman"/>
          <w:sz w:val="24"/>
          <w:szCs w:val="24"/>
          <w:lang w:val="id-ID"/>
        </w:rPr>
        <w:t>.</w:t>
      </w:r>
    </w:p>
    <w:p w:rsidR="00705C2B" w:rsidRDefault="00F95E29" w:rsidP="00F95E29">
      <w:pPr>
        <w:spacing w:before="240" w:after="120" w:line="480" w:lineRule="auto"/>
        <w:jc w:val="both"/>
        <w:rPr>
          <w:rFonts w:ascii="Times New Roman" w:hAnsi="Times New Roman"/>
          <w:b/>
          <w:sz w:val="24"/>
          <w:szCs w:val="24"/>
          <w:lang w:val="id-ID"/>
        </w:rPr>
      </w:pPr>
      <w:r>
        <w:rPr>
          <w:rFonts w:ascii="Times New Roman" w:hAnsi="Times New Roman"/>
          <w:b/>
          <w:sz w:val="24"/>
          <w:szCs w:val="24"/>
        </w:rPr>
        <w:t xml:space="preserve">3.2 Saran </w:t>
      </w:r>
    </w:p>
    <w:p w:rsidR="00F95E29" w:rsidRPr="00F95E29" w:rsidRDefault="00F95E29" w:rsidP="00F95E29">
      <w:pPr>
        <w:pStyle w:val="ListParagraph"/>
        <w:numPr>
          <w:ilvl w:val="0"/>
          <w:numId w:val="14"/>
        </w:numPr>
        <w:tabs>
          <w:tab w:val="left" w:pos="709"/>
        </w:tabs>
        <w:spacing w:after="0" w:line="480" w:lineRule="auto"/>
        <w:ind w:left="630" w:hanging="540"/>
        <w:jc w:val="both"/>
        <w:rPr>
          <w:rFonts w:ascii="Times New Roman" w:hAnsi="Times New Roman"/>
          <w:sz w:val="24"/>
          <w:szCs w:val="24"/>
          <w:lang w:val="id-ID"/>
        </w:rPr>
      </w:pPr>
      <w:r w:rsidRPr="00F95E29">
        <w:rPr>
          <w:rFonts w:ascii="Times New Roman" w:hAnsi="Times New Roman"/>
          <w:sz w:val="24"/>
          <w:szCs w:val="24"/>
          <w:lang w:val="id-ID"/>
        </w:rPr>
        <w:t>Kantin Kejujuran</w:t>
      </w:r>
      <w:r w:rsidR="00705C2B" w:rsidRPr="00F95E29">
        <w:rPr>
          <w:rFonts w:ascii="Times New Roman" w:hAnsi="Times New Roman"/>
          <w:sz w:val="24"/>
          <w:szCs w:val="24"/>
          <w:lang w:val="id-ID"/>
        </w:rPr>
        <w:t xml:space="preserve"> merupakan sebuah kegiatan yang baik oleh karena hasil-hasil monitoring dapat dijadikan sebagai bahan refleksi masa lalu dan masa kini untuk kemudian diolah menjadi bahan-bahan rekomendasi untuk merevisi, merenovasi dan meng</w:t>
      </w:r>
      <w:r w:rsidR="00BD081D" w:rsidRPr="00F95E29">
        <w:rPr>
          <w:rFonts w:ascii="Times New Roman" w:hAnsi="Times New Roman"/>
          <w:sz w:val="24"/>
          <w:szCs w:val="24"/>
          <w:lang w:val="id-ID"/>
        </w:rPr>
        <w:t>i</w:t>
      </w:r>
      <w:r w:rsidR="00705C2B" w:rsidRPr="00F95E29">
        <w:rPr>
          <w:rFonts w:ascii="Times New Roman" w:hAnsi="Times New Roman"/>
          <w:sz w:val="24"/>
          <w:szCs w:val="24"/>
          <w:lang w:val="id-ID"/>
        </w:rPr>
        <w:t xml:space="preserve">ntensifkan implementasi program “Kantin Kejujuran” di masa depan. </w:t>
      </w:r>
    </w:p>
    <w:p w:rsidR="00061D83" w:rsidRPr="00F95E29" w:rsidRDefault="00705C2B" w:rsidP="00F95E29">
      <w:pPr>
        <w:pStyle w:val="ListParagraph"/>
        <w:numPr>
          <w:ilvl w:val="0"/>
          <w:numId w:val="14"/>
        </w:numPr>
        <w:tabs>
          <w:tab w:val="left" w:pos="709"/>
        </w:tabs>
        <w:spacing w:after="0" w:line="480" w:lineRule="auto"/>
        <w:ind w:left="630" w:hanging="540"/>
        <w:jc w:val="both"/>
        <w:rPr>
          <w:rFonts w:ascii="Times New Roman" w:hAnsi="Times New Roman"/>
          <w:sz w:val="24"/>
          <w:szCs w:val="24"/>
          <w:lang w:val="id-ID"/>
        </w:rPr>
      </w:pPr>
      <w:r w:rsidRPr="00F95E29">
        <w:rPr>
          <w:rFonts w:ascii="Times New Roman" w:hAnsi="Times New Roman"/>
          <w:sz w:val="24"/>
          <w:szCs w:val="24"/>
          <w:lang w:val="id-ID"/>
        </w:rPr>
        <w:t xml:space="preserve">Disamping </w:t>
      </w:r>
      <w:r w:rsidR="00BD081D" w:rsidRPr="00F95E29">
        <w:rPr>
          <w:rFonts w:ascii="Times New Roman" w:hAnsi="Times New Roman"/>
          <w:sz w:val="24"/>
          <w:szCs w:val="24"/>
          <w:lang w:val="id-ID"/>
        </w:rPr>
        <w:t xml:space="preserve">sebagai salah satu gerakan moral untuk memerangi korupsi, “Kantin Kejujuran” juga dapat dipandang sebagai salah satu wujud pendidikan karakter di sekolah-sekolah. </w:t>
      </w:r>
      <w:r w:rsidR="0080135F" w:rsidRPr="00F95E29">
        <w:rPr>
          <w:rFonts w:ascii="Times New Roman" w:hAnsi="Times New Roman"/>
          <w:sz w:val="24"/>
          <w:szCs w:val="24"/>
          <w:lang w:val="id-ID"/>
        </w:rPr>
        <w:t xml:space="preserve">Semoga </w:t>
      </w:r>
      <w:r w:rsidR="00BD081D" w:rsidRPr="00F95E29">
        <w:rPr>
          <w:rFonts w:ascii="Times New Roman" w:hAnsi="Times New Roman"/>
          <w:sz w:val="24"/>
          <w:szCs w:val="24"/>
          <w:lang w:val="id-ID"/>
        </w:rPr>
        <w:t xml:space="preserve">temuan-temuan otentik </w:t>
      </w:r>
      <w:r w:rsidR="0080135F" w:rsidRPr="00F95E29">
        <w:rPr>
          <w:rFonts w:ascii="Times New Roman" w:hAnsi="Times New Roman"/>
          <w:sz w:val="24"/>
          <w:szCs w:val="24"/>
          <w:lang w:val="id-ID"/>
        </w:rPr>
        <w:t xml:space="preserve">lapangan yang berhasil dijaring </w:t>
      </w:r>
      <w:r w:rsidR="00BD081D" w:rsidRPr="00F95E29">
        <w:rPr>
          <w:rFonts w:ascii="Times New Roman" w:hAnsi="Times New Roman"/>
          <w:sz w:val="24"/>
          <w:szCs w:val="24"/>
          <w:lang w:val="id-ID"/>
        </w:rPr>
        <w:t>sungguh-sungguh dijadikan</w:t>
      </w:r>
      <w:r w:rsidR="0080135F" w:rsidRPr="00F95E29">
        <w:rPr>
          <w:rFonts w:ascii="Times New Roman" w:hAnsi="Times New Roman"/>
          <w:sz w:val="24"/>
          <w:szCs w:val="24"/>
          <w:lang w:val="id-ID"/>
        </w:rPr>
        <w:t xml:space="preserve"> b</w:t>
      </w:r>
      <w:r w:rsidR="00BD081D" w:rsidRPr="00F95E29">
        <w:rPr>
          <w:rFonts w:ascii="Times New Roman" w:hAnsi="Times New Roman"/>
          <w:sz w:val="24"/>
          <w:szCs w:val="24"/>
          <w:lang w:val="id-ID"/>
        </w:rPr>
        <w:t>ahan refleksi dan rekomendasi</w:t>
      </w:r>
      <w:r w:rsidR="0080135F" w:rsidRPr="00F95E29">
        <w:rPr>
          <w:rFonts w:ascii="Times New Roman" w:hAnsi="Times New Roman"/>
          <w:sz w:val="24"/>
          <w:szCs w:val="24"/>
          <w:lang w:val="id-ID"/>
        </w:rPr>
        <w:t xml:space="preserve"> untuk lebih mengoptimalkan implementasi pendidikan karater di sekolah-sekolah (SD, SMP, SMA dan SMK).</w:t>
      </w:r>
    </w:p>
    <w:p w:rsidR="0080135F" w:rsidRPr="007F0887" w:rsidRDefault="00061D83" w:rsidP="007F0887">
      <w:pPr>
        <w:tabs>
          <w:tab w:val="left" w:pos="709"/>
        </w:tabs>
        <w:spacing w:after="0" w:line="480" w:lineRule="auto"/>
        <w:jc w:val="both"/>
        <w:rPr>
          <w:rFonts w:ascii="Times New Roman" w:hAnsi="Times New Roman"/>
          <w:sz w:val="24"/>
          <w:szCs w:val="24"/>
        </w:rPr>
      </w:pPr>
      <w:r>
        <w:rPr>
          <w:rFonts w:ascii="Times New Roman" w:hAnsi="Times New Roman"/>
          <w:sz w:val="24"/>
          <w:szCs w:val="24"/>
          <w:lang w:val="id-ID"/>
        </w:rPr>
        <w:tab/>
        <w:t xml:space="preserve"> </w:t>
      </w:r>
    </w:p>
    <w:p w:rsidR="00B6724C" w:rsidRPr="007F0887" w:rsidRDefault="006D74B9" w:rsidP="006D74B9">
      <w:pPr>
        <w:tabs>
          <w:tab w:val="left" w:pos="709"/>
        </w:tabs>
        <w:spacing w:after="0" w:line="480" w:lineRule="auto"/>
        <w:jc w:val="center"/>
        <w:rPr>
          <w:rFonts w:ascii="Times New Roman" w:hAnsi="Times New Roman"/>
          <w:b/>
          <w:sz w:val="24"/>
          <w:szCs w:val="24"/>
        </w:rPr>
      </w:pPr>
      <w:proofErr w:type="spellStart"/>
      <w:r w:rsidRPr="007F0887">
        <w:rPr>
          <w:rFonts w:ascii="Times New Roman" w:hAnsi="Times New Roman"/>
          <w:b/>
          <w:sz w:val="24"/>
          <w:szCs w:val="24"/>
        </w:rPr>
        <w:t>Daftar</w:t>
      </w:r>
      <w:proofErr w:type="spellEnd"/>
      <w:r w:rsidRPr="007F0887">
        <w:rPr>
          <w:rFonts w:ascii="Times New Roman" w:hAnsi="Times New Roman"/>
          <w:b/>
          <w:sz w:val="24"/>
          <w:szCs w:val="24"/>
        </w:rPr>
        <w:t xml:space="preserve"> </w:t>
      </w:r>
      <w:proofErr w:type="spellStart"/>
      <w:r w:rsidRPr="007F0887">
        <w:rPr>
          <w:rFonts w:ascii="Times New Roman" w:hAnsi="Times New Roman"/>
          <w:b/>
          <w:sz w:val="24"/>
          <w:szCs w:val="24"/>
        </w:rPr>
        <w:t>Pustaka</w:t>
      </w:r>
      <w:proofErr w:type="spellEnd"/>
    </w:p>
    <w:p w:rsidR="006D74B9" w:rsidRPr="006D74B9" w:rsidRDefault="006D74B9" w:rsidP="007F0887">
      <w:pPr>
        <w:pStyle w:val="ListParagraph"/>
        <w:numPr>
          <w:ilvl w:val="0"/>
          <w:numId w:val="18"/>
        </w:numPr>
        <w:tabs>
          <w:tab w:val="clear" w:pos="540"/>
          <w:tab w:val="num" w:pos="1260"/>
        </w:tabs>
        <w:spacing w:after="0" w:line="240" w:lineRule="auto"/>
        <w:ind w:left="720" w:hanging="540"/>
        <w:rPr>
          <w:rFonts w:ascii="Times New Roman" w:hAnsi="Times New Roman"/>
          <w:sz w:val="24"/>
          <w:szCs w:val="24"/>
        </w:rPr>
      </w:pPr>
      <w:r w:rsidRPr="006D74B9">
        <w:rPr>
          <w:rFonts w:ascii="Times New Roman" w:hAnsi="Times New Roman"/>
          <w:sz w:val="24"/>
          <w:szCs w:val="24"/>
          <w:lang w:val="id-ID"/>
        </w:rPr>
        <w:t xml:space="preserve">Indriyanto, </w:t>
      </w:r>
      <w:r w:rsidRPr="006D74B9">
        <w:rPr>
          <w:rFonts w:ascii="Times New Roman" w:hAnsi="Times New Roman"/>
          <w:i/>
          <w:sz w:val="24"/>
          <w:szCs w:val="24"/>
          <w:lang w:val="id-ID"/>
        </w:rPr>
        <w:t>Panduan Penyelenggaraan Kantin Kejujuran SMA/SMK/MA</w:t>
      </w:r>
      <w:r w:rsidRPr="006D74B9">
        <w:rPr>
          <w:rFonts w:ascii="Times New Roman" w:hAnsi="Times New Roman"/>
          <w:sz w:val="24"/>
          <w:szCs w:val="24"/>
          <w:lang w:val="id-ID"/>
        </w:rPr>
        <w:t xml:space="preserve">, </w:t>
      </w:r>
      <w:r w:rsidR="007F0887">
        <w:rPr>
          <w:rFonts w:ascii="Times New Roman" w:hAnsi="Times New Roman"/>
          <w:sz w:val="24"/>
          <w:szCs w:val="24"/>
        </w:rPr>
        <w:t xml:space="preserve">   </w:t>
      </w:r>
      <w:r w:rsidRPr="006D74B9">
        <w:rPr>
          <w:rFonts w:ascii="Times New Roman" w:hAnsi="Times New Roman"/>
          <w:sz w:val="24"/>
          <w:szCs w:val="24"/>
          <w:lang w:val="id-ID"/>
        </w:rPr>
        <w:t>Depdiknas, 2009</w:t>
      </w:r>
    </w:p>
    <w:p w:rsidR="00B6724C" w:rsidRDefault="00B6724C" w:rsidP="004D1077">
      <w:pPr>
        <w:tabs>
          <w:tab w:val="left" w:pos="709"/>
        </w:tabs>
        <w:spacing w:after="0" w:line="480" w:lineRule="auto"/>
        <w:jc w:val="right"/>
        <w:rPr>
          <w:rFonts w:ascii="Times New Roman" w:hAnsi="Times New Roman"/>
          <w:sz w:val="24"/>
          <w:szCs w:val="24"/>
          <w:lang w:val="id-ID"/>
        </w:rPr>
      </w:pPr>
    </w:p>
    <w:p w:rsidR="0080135F" w:rsidRDefault="0080135F" w:rsidP="004D1077">
      <w:pPr>
        <w:tabs>
          <w:tab w:val="left" w:pos="709"/>
        </w:tabs>
        <w:spacing w:after="0" w:line="480" w:lineRule="auto"/>
        <w:jc w:val="both"/>
        <w:rPr>
          <w:rFonts w:ascii="Times New Roman" w:hAnsi="Times New Roman"/>
          <w:sz w:val="24"/>
          <w:szCs w:val="24"/>
          <w:lang w:val="id-ID"/>
        </w:rPr>
      </w:pPr>
    </w:p>
    <w:p w:rsidR="0080135F" w:rsidRDefault="0080135F" w:rsidP="004D1077">
      <w:pPr>
        <w:tabs>
          <w:tab w:val="left" w:pos="709"/>
        </w:tabs>
        <w:spacing w:after="0" w:line="480" w:lineRule="auto"/>
        <w:jc w:val="both"/>
        <w:rPr>
          <w:rFonts w:ascii="Times New Roman" w:hAnsi="Times New Roman"/>
          <w:sz w:val="24"/>
          <w:szCs w:val="24"/>
          <w:lang w:val="id-ID"/>
        </w:rPr>
      </w:pPr>
    </w:p>
    <w:p w:rsidR="0080135F" w:rsidRDefault="0080135F" w:rsidP="004D1077">
      <w:pPr>
        <w:tabs>
          <w:tab w:val="left" w:pos="709"/>
        </w:tabs>
        <w:spacing w:after="0" w:line="480" w:lineRule="auto"/>
        <w:jc w:val="both"/>
        <w:rPr>
          <w:rFonts w:ascii="Times New Roman" w:hAnsi="Times New Roman"/>
          <w:sz w:val="24"/>
          <w:szCs w:val="24"/>
          <w:lang w:val="id-ID"/>
        </w:rPr>
      </w:pPr>
    </w:p>
    <w:p w:rsidR="0080135F" w:rsidRDefault="0080135F" w:rsidP="004D1077">
      <w:pPr>
        <w:tabs>
          <w:tab w:val="left" w:pos="709"/>
        </w:tabs>
        <w:spacing w:after="0" w:line="480" w:lineRule="auto"/>
        <w:jc w:val="both"/>
        <w:rPr>
          <w:rFonts w:ascii="Times New Roman" w:hAnsi="Times New Roman"/>
          <w:sz w:val="24"/>
          <w:szCs w:val="24"/>
          <w:lang w:val="id-ID"/>
        </w:rPr>
      </w:pPr>
    </w:p>
    <w:p w:rsidR="0080135F" w:rsidRDefault="0080135F" w:rsidP="004D1077">
      <w:pPr>
        <w:tabs>
          <w:tab w:val="left" w:pos="709"/>
        </w:tabs>
        <w:spacing w:after="0" w:line="480" w:lineRule="auto"/>
        <w:jc w:val="both"/>
        <w:rPr>
          <w:rFonts w:ascii="Times New Roman" w:hAnsi="Times New Roman"/>
          <w:sz w:val="24"/>
          <w:szCs w:val="24"/>
          <w:lang w:val="id-ID"/>
        </w:rPr>
      </w:pPr>
    </w:p>
    <w:p w:rsidR="0080135F" w:rsidRDefault="0080135F" w:rsidP="004D1077">
      <w:pPr>
        <w:tabs>
          <w:tab w:val="left" w:pos="709"/>
        </w:tabs>
        <w:spacing w:after="0" w:line="480" w:lineRule="auto"/>
        <w:jc w:val="both"/>
        <w:rPr>
          <w:rFonts w:ascii="Times New Roman" w:hAnsi="Times New Roman"/>
          <w:sz w:val="24"/>
          <w:szCs w:val="24"/>
          <w:lang w:val="id-ID"/>
        </w:rPr>
      </w:pPr>
    </w:p>
    <w:p w:rsidR="0080135F" w:rsidRDefault="0080135F" w:rsidP="004D1077">
      <w:pPr>
        <w:tabs>
          <w:tab w:val="left" w:pos="709"/>
        </w:tabs>
        <w:spacing w:after="0" w:line="480" w:lineRule="auto"/>
        <w:jc w:val="both"/>
        <w:rPr>
          <w:rFonts w:ascii="Times New Roman" w:hAnsi="Times New Roman"/>
          <w:sz w:val="24"/>
          <w:szCs w:val="24"/>
          <w:lang w:val="id-ID"/>
        </w:rPr>
      </w:pPr>
    </w:p>
    <w:p w:rsidR="0074730D" w:rsidRDefault="0074730D" w:rsidP="004D1077">
      <w:pPr>
        <w:tabs>
          <w:tab w:val="left" w:pos="709"/>
        </w:tabs>
        <w:spacing w:after="0" w:line="480" w:lineRule="auto"/>
        <w:jc w:val="both"/>
        <w:rPr>
          <w:rFonts w:ascii="Times New Roman" w:hAnsi="Times New Roman"/>
          <w:sz w:val="24"/>
          <w:szCs w:val="24"/>
          <w:lang w:val="id-ID"/>
        </w:rPr>
      </w:pPr>
    </w:p>
    <w:p w:rsidR="0074730D" w:rsidRDefault="0074730D" w:rsidP="004D1077">
      <w:pPr>
        <w:tabs>
          <w:tab w:val="left" w:pos="709"/>
        </w:tabs>
        <w:spacing w:after="0" w:line="480" w:lineRule="auto"/>
        <w:jc w:val="both"/>
        <w:rPr>
          <w:rFonts w:ascii="Times New Roman" w:hAnsi="Times New Roman"/>
          <w:sz w:val="24"/>
          <w:szCs w:val="24"/>
          <w:lang w:val="id-ID"/>
        </w:rPr>
      </w:pPr>
    </w:p>
    <w:p w:rsidR="004D1077" w:rsidRDefault="004D1077" w:rsidP="004D1077">
      <w:pPr>
        <w:tabs>
          <w:tab w:val="left" w:pos="709"/>
        </w:tabs>
        <w:spacing w:after="0" w:line="480" w:lineRule="auto"/>
        <w:jc w:val="both"/>
        <w:rPr>
          <w:rFonts w:ascii="Times New Roman" w:hAnsi="Times New Roman"/>
          <w:sz w:val="24"/>
          <w:szCs w:val="24"/>
          <w:lang w:val="id-ID"/>
        </w:rPr>
      </w:pPr>
    </w:p>
    <w:p w:rsidR="00E0292B" w:rsidRDefault="00E0292B"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center"/>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E0292B" w:rsidRDefault="00E0292B"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p w:rsidR="00177047" w:rsidRDefault="00177047" w:rsidP="004D1077">
      <w:pPr>
        <w:spacing w:after="0" w:line="480" w:lineRule="auto"/>
        <w:jc w:val="both"/>
        <w:rPr>
          <w:rFonts w:ascii="Times New Roman" w:hAnsi="Times New Roman"/>
          <w:sz w:val="28"/>
          <w:szCs w:val="28"/>
          <w:lang w:val="id-ID"/>
        </w:rPr>
      </w:pPr>
    </w:p>
    <w:sectPr w:rsidR="00177047" w:rsidSect="004D1077">
      <w:footerReference w:type="default" r:id="rId9"/>
      <w:pgSz w:w="11907" w:h="16839" w:code="9"/>
      <w:pgMar w:top="1701" w:right="1701" w:bottom="1701" w:left="2268" w:header="567" w:footer="397"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4764" w:rsidRDefault="006B4764" w:rsidP="00854F54">
      <w:pPr>
        <w:spacing w:after="0" w:line="240" w:lineRule="auto"/>
      </w:pPr>
      <w:r>
        <w:separator/>
      </w:r>
    </w:p>
  </w:endnote>
  <w:endnote w:type="continuationSeparator" w:id="0">
    <w:p w:rsidR="006B4764" w:rsidRDefault="006B4764" w:rsidP="00854F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Berlin Sans FB">
    <w:panose1 w:val="020E0602020502020306"/>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1D7" w:rsidRDefault="006B4764">
    <w:pPr>
      <w:pStyle w:val="Footer"/>
      <w:jc w:val="right"/>
    </w:pPr>
    <w:r>
      <w:fldChar w:fldCharType="begin"/>
    </w:r>
    <w:r>
      <w:instrText xml:space="preserve"> PAGE   \* MERGEFORMAT </w:instrText>
    </w:r>
    <w:r>
      <w:fldChar w:fldCharType="separate"/>
    </w:r>
    <w:r w:rsidR="00C6307B">
      <w:rPr>
        <w:noProof/>
      </w:rPr>
      <w:t>21</w:t>
    </w:r>
    <w:r>
      <w:rPr>
        <w:noProof/>
      </w:rPr>
      <w:fldChar w:fldCharType="end"/>
    </w:r>
  </w:p>
  <w:p w:rsidR="000741D7" w:rsidRDefault="000741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4764" w:rsidRDefault="006B4764" w:rsidP="00854F54">
      <w:pPr>
        <w:spacing w:after="0" w:line="240" w:lineRule="auto"/>
      </w:pPr>
      <w:r>
        <w:separator/>
      </w:r>
    </w:p>
  </w:footnote>
  <w:footnote w:type="continuationSeparator" w:id="0">
    <w:p w:rsidR="006B4764" w:rsidRDefault="006B4764" w:rsidP="00854F5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E6527"/>
    <w:multiLevelType w:val="multilevel"/>
    <w:tmpl w:val="B4F814D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231F0FBD"/>
    <w:multiLevelType w:val="hybridMultilevel"/>
    <w:tmpl w:val="C2A838FA"/>
    <w:lvl w:ilvl="0" w:tplc="0421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8941AD"/>
    <w:multiLevelType w:val="hybridMultilevel"/>
    <w:tmpl w:val="80301222"/>
    <w:lvl w:ilvl="0" w:tplc="0421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58C242B"/>
    <w:multiLevelType w:val="multilevel"/>
    <w:tmpl w:val="AE6ABDDA"/>
    <w:lvl w:ilvl="0">
      <w:start w:val="1"/>
      <w:numFmt w:val="upperRoman"/>
      <w:lvlText w:val="%1."/>
      <w:lvlJc w:val="left"/>
      <w:pPr>
        <w:tabs>
          <w:tab w:val="num" w:pos="360"/>
        </w:tabs>
        <w:ind w:left="360" w:hanging="360"/>
      </w:pPr>
      <w:rPr>
        <w:rFonts w:ascii="Times New Roman" w:eastAsia="Times New Roman" w:hAnsi="Times New Roman" w:cs="Times New Roman" w:hint="default"/>
        <w:i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
    <w:nsid w:val="2EC909FE"/>
    <w:multiLevelType w:val="multilevel"/>
    <w:tmpl w:val="FBFC956C"/>
    <w:lvl w:ilvl="0">
      <w:start w:val="1"/>
      <w:numFmt w:val="decimal"/>
      <w:lvlText w:val="%1."/>
      <w:lvlJc w:val="left"/>
      <w:pPr>
        <w:tabs>
          <w:tab w:val="num" w:pos="540"/>
        </w:tabs>
        <w:ind w:left="540" w:hanging="360"/>
      </w:pPr>
      <w:rPr>
        <w:rFonts w:hint="default"/>
        <w:i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nsid w:val="308C1B70"/>
    <w:multiLevelType w:val="multilevel"/>
    <w:tmpl w:val="84E493E8"/>
    <w:lvl w:ilvl="0">
      <w:start w:val="1"/>
      <w:numFmt w:val="bullet"/>
      <w:lvlText w:val=""/>
      <w:lvlJc w:val="left"/>
      <w:pPr>
        <w:tabs>
          <w:tab w:val="num" w:pos="540"/>
        </w:tabs>
        <w:ind w:left="540" w:hanging="360"/>
      </w:pPr>
      <w:rPr>
        <w:rFonts w:ascii="Symbol" w:hAnsi="Symbol" w:hint="default"/>
        <w:i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
    <w:nsid w:val="35611046"/>
    <w:multiLevelType w:val="multilevel"/>
    <w:tmpl w:val="9466BB3C"/>
    <w:lvl w:ilvl="0">
      <w:start w:val="1"/>
      <w:numFmt w:val="decimal"/>
      <w:lvlText w:val="%1."/>
      <w:lvlJc w:val="left"/>
      <w:pPr>
        <w:ind w:left="390" w:hanging="360"/>
      </w:pPr>
      <w:rPr>
        <w:rFonts w:hint="default"/>
      </w:rPr>
    </w:lvl>
    <w:lvl w:ilvl="1">
      <w:start w:val="2"/>
      <w:numFmt w:val="decimal"/>
      <w:isLgl/>
      <w:lvlText w:val="%1.%2"/>
      <w:lvlJc w:val="left"/>
      <w:pPr>
        <w:ind w:left="390" w:hanging="360"/>
      </w:pPr>
      <w:rPr>
        <w:rFonts w:hint="default"/>
      </w:rPr>
    </w:lvl>
    <w:lvl w:ilvl="2">
      <w:start w:val="1"/>
      <w:numFmt w:val="decimal"/>
      <w:isLgl/>
      <w:lvlText w:val="%1.%2.%3"/>
      <w:lvlJc w:val="left"/>
      <w:pPr>
        <w:ind w:left="750" w:hanging="720"/>
      </w:pPr>
      <w:rPr>
        <w:rFonts w:hint="default"/>
      </w:rPr>
    </w:lvl>
    <w:lvl w:ilvl="3">
      <w:start w:val="1"/>
      <w:numFmt w:val="decimal"/>
      <w:isLgl/>
      <w:lvlText w:val="%1.%2.%3.%4"/>
      <w:lvlJc w:val="left"/>
      <w:pPr>
        <w:ind w:left="750" w:hanging="720"/>
      </w:pPr>
      <w:rPr>
        <w:rFonts w:hint="default"/>
      </w:rPr>
    </w:lvl>
    <w:lvl w:ilvl="4">
      <w:start w:val="1"/>
      <w:numFmt w:val="decimal"/>
      <w:isLgl/>
      <w:lvlText w:val="%1.%2.%3.%4.%5"/>
      <w:lvlJc w:val="left"/>
      <w:pPr>
        <w:ind w:left="1110" w:hanging="1080"/>
      </w:pPr>
      <w:rPr>
        <w:rFonts w:hint="default"/>
      </w:rPr>
    </w:lvl>
    <w:lvl w:ilvl="5">
      <w:start w:val="1"/>
      <w:numFmt w:val="decimal"/>
      <w:isLgl/>
      <w:lvlText w:val="%1.%2.%3.%4.%5.%6"/>
      <w:lvlJc w:val="left"/>
      <w:pPr>
        <w:ind w:left="1110" w:hanging="1080"/>
      </w:pPr>
      <w:rPr>
        <w:rFonts w:hint="default"/>
      </w:rPr>
    </w:lvl>
    <w:lvl w:ilvl="6">
      <w:start w:val="1"/>
      <w:numFmt w:val="decimal"/>
      <w:isLgl/>
      <w:lvlText w:val="%1.%2.%3.%4.%5.%6.%7"/>
      <w:lvlJc w:val="left"/>
      <w:pPr>
        <w:ind w:left="1470" w:hanging="1440"/>
      </w:pPr>
      <w:rPr>
        <w:rFonts w:hint="default"/>
      </w:rPr>
    </w:lvl>
    <w:lvl w:ilvl="7">
      <w:start w:val="1"/>
      <w:numFmt w:val="decimal"/>
      <w:isLgl/>
      <w:lvlText w:val="%1.%2.%3.%4.%5.%6.%7.%8"/>
      <w:lvlJc w:val="left"/>
      <w:pPr>
        <w:ind w:left="1470" w:hanging="1440"/>
      </w:pPr>
      <w:rPr>
        <w:rFonts w:hint="default"/>
      </w:rPr>
    </w:lvl>
    <w:lvl w:ilvl="8">
      <w:start w:val="1"/>
      <w:numFmt w:val="decimal"/>
      <w:isLgl/>
      <w:lvlText w:val="%1.%2.%3.%4.%5.%6.%7.%8.%9"/>
      <w:lvlJc w:val="left"/>
      <w:pPr>
        <w:ind w:left="1830" w:hanging="1800"/>
      </w:pPr>
      <w:rPr>
        <w:rFonts w:hint="default"/>
      </w:rPr>
    </w:lvl>
  </w:abstractNum>
  <w:abstractNum w:abstractNumId="7">
    <w:nsid w:val="3B7C3BBA"/>
    <w:multiLevelType w:val="multilevel"/>
    <w:tmpl w:val="AE6ABDDA"/>
    <w:lvl w:ilvl="0">
      <w:start w:val="1"/>
      <w:numFmt w:val="upperRoman"/>
      <w:lvlText w:val="%1."/>
      <w:lvlJc w:val="left"/>
      <w:pPr>
        <w:tabs>
          <w:tab w:val="num" w:pos="540"/>
        </w:tabs>
        <w:ind w:left="540" w:hanging="360"/>
      </w:pPr>
      <w:rPr>
        <w:rFonts w:ascii="Times New Roman" w:eastAsia="Times New Roman" w:hAnsi="Times New Roman" w:cs="Times New Roman" w:hint="default"/>
        <w:i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8">
    <w:nsid w:val="3C060082"/>
    <w:multiLevelType w:val="multilevel"/>
    <w:tmpl w:val="AE6ABDDA"/>
    <w:lvl w:ilvl="0">
      <w:start w:val="1"/>
      <w:numFmt w:val="upperRoman"/>
      <w:lvlText w:val="%1."/>
      <w:lvlJc w:val="left"/>
      <w:pPr>
        <w:tabs>
          <w:tab w:val="num" w:pos="540"/>
        </w:tabs>
        <w:ind w:left="540" w:hanging="360"/>
      </w:pPr>
      <w:rPr>
        <w:rFonts w:ascii="Times New Roman" w:eastAsia="Times New Roman" w:hAnsi="Times New Roman" w:cs="Times New Roman" w:hint="default"/>
        <w:i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nsid w:val="3E3D6765"/>
    <w:multiLevelType w:val="hybridMultilevel"/>
    <w:tmpl w:val="A2ECE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CF3519D"/>
    <w:multiLevelType w:val="hybridMultilevel"/>
    <w:tmpl w:val="DA2AFBA6"/>
    <w:lvl w:ilvl="0" w:tplc="ACBE62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3C91062"/>
    <w:multiLevelType w:val="hybridMultilevel"/>
    <w:tmpl w:val="6216408C"/>
    <w:lvl w:ilvl="0" w:tplc="04090001">
      <w:start w:val="1"/>
      <w:numFmt w:val="bullet"/>
      <w:lvlText w:val=""/>
      <w:lvlJc w:val="left"/>
      <w:pPr>
        <w:ind w:left="1425" w:hanging="360"/>
      </w:pPr>
      <w:rPr>
        <w:rFonts w:ascii="Symbol" w:hAnsi="Symbol" w:hint="default"/>
      </w:rPr>
    </w:lvl>
    <w:lvl w:ilvl="1" w:tplc="04090003" w:tentative="1">
      <w:start w:val="1"/>
      <w:numFmt w:val="bullet"/>
      <w:lvlText w:val="o"/>
      <w:lvlJc w:val="left"/>
      <w:pPr>
        <w:ind w:left="2145" w:hanging="360"/>
      </w:pPr>
      <w:rPr>
        <w:rFonts w:ascii="Courier New" w:hAnsi="Courier New" w:cs="Courier New" w:hint="default"/>
      </w:rPr>
    </w:lvl>
    <w:lvl w:ilvl="2" w:tplc="04090005" w:tentative="1">
      <w:start w:val="1"/>
      <w:numFmt w:val="bullet"/>
      <w:lvlText w:val=""/>
      <w:lvlJc w:val="left"/>
      <w:pPr>
        <w:ind w:left="2865" w:hanging="360"/>
      </w:pPr>
      <w:rPr>
        <w:rFonts w:ascii="Wingdings" w:hAnsi="Wingdings" w:hint="default"/>
      </w:rPr>
    </w:lvl>
    <w:lvl w:ilvl="3" w:tplc="04090001" w:tentative="1">
      <w:start w:val="1"/>
      <w:numFmt w:val="bullet"/>
      <w:lvlText w:val=""/>
      <w:lvlJc w:val="left"/>
      <w:pPr>
        <w:ind w:left="3585" w:hanging="360"/>
      </w:pPr>
      <w:rPr>
        <w:rFonts w:ascii="Symbol" w:hAnsi="Symbol" w:hint="default"/>
      </w:rPr>
    </w:lvl>
    <w:lvl w:ilvl="4" w:tplc="04090003" w:tentative="1">
      <w:start w:val="1"/>
      <w:numFmt w:val="bullet"/>
      <w:lvlText w:val="o"/>
      <w:lvlJc w:val="left"/>
      <w:pPr>
        <w:ind w:left="4305" w:hanging="360"/>
      </w:pPr>
      <w:rPr>
        <w:rFonts w:ascii="Courier New" w:hAnsi="Courier New" w:cs="Courier New" w:hint="default"/>
      </w:rPr>
    </w:lvl>
    <w:lvl w:ilvl="5" w:tplc="04090005" w:tentative="1">
      <w:start w:val="1"/>
      <w:numFmt w:val="bullet"/>
      <w:lvlText w:val=""/>
      <w:lvlJc w:val="left"/>
      <w:pPr>
        <w:ind w:left="5025" w:hanging="360"/>
      </w:pPr>
      <w:rPr>
        <w:rFonts w:ascii="Wingdings" w:hAnsi="Wingdings" w:hint="default"/>
      </w:rPr>
    </w:lvl>
    <w:lvl w:ilvl="6" w:tplc="04090001" w:tentative="1">
      <w:start w:val="1"/>
      <w:numFmt w:val="bullet"/>
      <w:lvlText w:val=""/>
      <w:lvlJc w:val="left"/>
      <w:pPr>
        <w:ind w:left="5745" w:hanging="360"/>
      </w:pPr>
      <w:rPr>
        <w:rFonts w:ascii="Symbol" w:hAnsi="Symbol" w:hint="default"/>
      </w:rPr>
    </w:lvl>
    <w:lvl w:ilvl="7" w:tplc="04090003" w:tentative="1">
      <w:start w:val="1"/>
      <w:numFmt w:val="bullet"/>
      <w:lvlText w:val="o"/>
      <w:lvlJc w:val="left"/>
      <w:pPr>
        <w:ind w:left="6465" w:hanging="360"/>
      </w:pPr>
      <w:rPr>
        <w:rFonts w:ascii="Courier New" w:hAnsi="Courier New" w:cs="Courier New" w:hint="default"/>
      </w:rPr>
    </w:lvl>
    <w:lvl w:ilvl="8" w:tplc="04090005" w:tentative="1">
      <w:start w:val="1"/>
      <w:numFmt w:val="bullet"/>
      <w:lvlText w:val=""/>
      <w:lvlJc w:val="left"/>
      <w:pPr>
        <w:ind w:left="7185" w:hanging="360"/>
      </w:pPr>
      <w:rPr>
        <w:rFonts w:ascii="Wingdings" w:hAnsi="Wingdings" w:hint="default"/>
      </w:rPr>
    </w:lvl>
  </w:abstractNum>
  <w:abstractNum w:abstractNumId="12">
    <w:nsid w:val="59A72362"/>
    <w:multiLevelType w:val="hybridMultilevel"/>
    <w:tmpl w:val="4E50BAA4"/>
    <w:lvl w:ilvl="0" w:tplc="718EEEE6">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59BC4B13"/>
    <w:multiLevelType w:val="hybridMultilevel"/>
    <w:tmpl w:val="5E8A68DE"/>
    <w:lvl w:ilvl="0" w:tplc="A31022E2">
      <w:start w:val="1"/>
      <w:numFmt w:val="bullet"/>
      <w:lvlText w:val="-"/>
      <w:lvlJc w:val="left"/>
      <w:pPr>
        <w:tabs>
          <w:tab w:val="num" w:pos="1800"/>
        </w:tabs>
        <w:ind w:left="1800" w:hanging="360"/>
      </w:pPr>
      <w:rPr>
        <w:rFonts w:ascii="Times New Roman" w:eastAsia="MS Mincho" w:hAnsi="Times New Roman" w:cs="Times New Roman" w:hint="default"/>
      </w:rPr>
    </w:lvl>
    <w:lvl w:ilvl="1" w:tplc="04090019">
      <w:start w:val="1"/>
      <w:numFmt w:val="lowerLetter"/>
      <w:lvlText w:val="%2."/>
      <w:lvlJc w:val="left"/>
      <w:pPr>
        <w:tabs>
          <w:tab w:val="num" w:pos="2520"/>
        </w:tabs>
        <w:ind w:left="2520" w:hanging="360"/>
      </w:pPr>
    </w:lvl>
    <w:lvl w:ilvl="2" w:tplc="0409001B">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nsid w:val="634C369F"/>
    <w:multiLevelType w:val="hybridMultilevel"/>
    <w:tmpl w:val="0D06F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543661"/>
    <w:multiLevelType w:val="multilevel"/>
    <w:tmpl w:val="5420D438"/>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nsid w:val="66BE461B"/>
    <w:multiLevelType w:val="hybridMultilevel"/>
    <w:tmpl w:val="8062984A"/>
    <w:lvl w:ilvl="0" w:tplc="C91E1FB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30276F4"/>
    <w:multiLevelType w:val="hybridMultilevel"/>
    <w:tmpl w:val="730AB8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9"/>
  </w:num>
  <w:num w:numId="3">
    <w:abstractNumId w:val="3"/>
  </w:num>
  <w:num w:numId="4">
    <w:abstractNumId w:val="12"/>
  </w:num>
  <w:num w:numId="5">
    <w:abstractNumId w:val="13"/>
  </w:num>
  <w:num w:numId="6">
    <w:abstractNumId w:val="2"/>
  </w:num>
  <w:num w:numId="7">
    <w:abstractNumId w:val="1"/>
  </w:num>
  <w:num w:numId="8">
    <w:abstractNumId w:val="17"/>
  </w:num>
  <w:num w:numId="9">
    <w:abstractNumId w:val="6"/>
  </w:num>
  <w:num w:numId="10">
    <w:abstractNumId w:val="10"/>
  </w:num>
  <w:num w:numId="11">
    <w:abstractNumId w:val="15"/>
  </w:num>
  <w:num w:numId="12">
    <w:abstractNumId w:val="14"/>
  </w:num>
  <w:num w:numId="13">
    <w:abstractNumId w:val="0"/>
  </w:num>
  <w:num w:numId="14">
    <w:abstractNumId w:val="11"/>
  </w:num>
  <w:num w:numId="15">
    <w:abstractNumId w:val="7"/>
  </w:num>
  <w:num w:numId="16">
    <w:abstractNumId w:val="5"/>
  </w:num>
  <w:num w:numId="17">
    <w:abstractNumId w:val="8"/>
  </w:num>
  <w:num w:numId="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characterSpacingControl w:val="doNotCompress"/>
  <w:hdrShapeDefaults>
    <o:shapedefaults v:ext="edit" spidmax="2049">
      <o:colormru v:ext="edit" colors="#00d661,#8f45c7,#867c4c,#515151,#486848,#a2965c,#aa9f6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9D4"/>
    <w:rsid w:val="00003A6B"/>
    <w:rsid w:val="000061E2"/>
    <w:rsid w:val="000242CB"/>
    <w:rsid w:val="00042E5A"/>
    <w:rsid w:val="00053078"/>
    <w:rsid w:val="0005420A"/>
    <w:rsid w:val="00061D83"/>
    <w:rsid w:val="000646BA"/>
    <w:rsid w:val="000741D7"/>
    <w:rsid w:val="00095D94"/>
    <w:rsid w:val="00095FC8"/>
    <w:rsid w:val="000963A8"/>
    <w:rsid w:val="000A20CD"/>
    <w:rsid w:val="000B0A91"/>
    <w:rsid w:val="000F53A7"/>
    <w:rsid w:val="001013A6"/>
    <w:rsid w:val="00102A7D"/>
    <w:rsid w:val="00126753"/>
    <w:rsid w:val="001621E2"/>
    <w:rsid w:val="00162999"/>
    <w:rsid w:val="00177047"/>
    <w:rsid w:val="0019689D"/>
    <w:rsid w:val="001B2DF3"/>
    <w:rsid w:val="001D09D4"/>
    <w:rsid w:val="001D3784"/>
    <w:rsid w:val="001E59BC"/>
    <w:rsid w:val="00213EB4"/>
    <w:rsid w:val="00250A4F"/>
    <w:rsid w:val="0026401F"/>
    <w:rsid w:val="0028336D"/>
    <w:rsid w:val="002A4F58"/>
    <w:rsid w:val="002B2A64"/>
    <w:rsid w:val="002F0BC5"/>
    <w:rsid w:val="00316C4C"/>
    <w:rsid w:val="00365F9E"/>
    <w:rsid w:val="003B2354"/>
    <w:rsid w:val="003D0AE9"/>
    <w:rsid w:val="003D17C0"/>
    <w:rsid w:val="003D452E"/>
    <w:rsid w:val="003F6BB2"/>
    <w:rsid w:val="00403DEF"/>
    <w:rsid w:val="00406F01"/>
    <w:rsid w:val="00411138"/>
    <w:rsid w:val="00446AD9"/>
    <w:rsid w:val="0045633C"/>
    <w:rsid w:val="0046062C"/>
    <w:rsid w:val="004710BF"/>
    <w:rsid w:val="004737C0"/>
    <w:rsid w:val="0048399E"/>
    <w:rsid w:val="004B28A5"/>
    <w:rsid w:val="004D1077"/>
    <w:rsid w:val="004D3C61"/>
    <w:rsid w:val="004D7061"/>
    <w:rsid w:val="004E39D9"/>
    <w:rsid w:val="004E3ED9"/>
    <w:rsid w:val="004E5D3C"/>
    <w:rsid w:val="004F76BD"/>
    <w:rsid w:val="00504964"/>
    <w:rsid w:val="00505C0C"/>
    <w:rsid w:val="005113D7"/>
    <w:rsid w:val="0051148D"/>
    <w:rsid w:val="005148FE"/>
    <w:rsid w:val="005331AB"/>
    <w:rsid w:val="00557274"/>
    <w:rsid w:val="005769B7"/>
    <w:rsid w:val="00586E34"/>
    <w:rsid w:val="005879A1"/>
    <w:rsid w:val="00593B19"/>
    <w:rsid w:val="00595C13"/>
    <w:rsid w:val="005D0D45"/>
    <w:rsid w:val="005F112D"/>
    <w:rsid w:val="005F530F"/>
    <w:rsid w:val="006176FD"/>
    <w:rsid w:val="00651904"/>
    <w:rsid w:val="00655D01"/>
    <w:rsid w:val="006711EB"/>
    <w:rsid w:val="00672243"/>
    <w:rsid w:val="00672E10"/>
    <w:rsid w:val="006829A4"/>
    <w:rsid w:val="00697AD1"/>
    <w:rsid w:val="006B4764"/>
    <w:rsid w:val="006C0261"/>
    <w:rsid w:val="006C225D"/>
    <w:rsid w:val="006D4F77"/>
    <w:rsid w:val="006D74B9"/>
    <w:rsid w:val="006F0FBB"/>
    <w:rsid w:val="00705C2B"/>
    <w:rsid w:val="007139C7"/>
    <w:rsid w:val="0072259B"/>
    <w:rsid w:val="00736E76"/>
    <w:rsid w:val="007431C0"/>
    <w:rsid w:val="0074730D"/>
    <w:rsid w:val="00751072"/>
    <w:rsid w:val="00757CC5"/>
    <w:rsid w:val="00773DCF"/>
    <w:rsid w:val="00776F5A"/>
    <w:rsid w:val="00782D84"/>
    <w:rsid w:val="0079029E"/>
    <w:rsid w:val="007B34E8"/>
    <w:rsid w:val="007B46DE"/>
    <w:rsid w:val="007C40DB"/>
    <w:rsid w:val="007C5428"/>
    <w:rsid w:val="007E5F5D"/>
    <w:rsid w:val="007F0887"/>
    <w:rsid w:val="007F0EA0"/>
    <w:rsid w:val="0080135F"/>
    <w:rsid w:val="00831326"/>
    <w:rsid w:val="0083547F"/>
    <w:rsid w:val="00854F54"/>
    <w:rsid w:val="008A03B0"/>
    <w:rsid w:val="008A575E"/>
    <w:rsid w:val="008B6FA0"/>
    <w:rsid w:val="008C13FE"/>
    <w:rsid w:val="008C1D4E"/>
    <w:rsid w:val="008C4FB7"/>
    <w:rsid w:val="008D50D0"/>
    <w:rsid w:val="008F70A8"/>
    <w:rsid w:val="00902063"/>
    <w:rsid w:val="00905BE9"/>
    <w:rsid w:val="009267EA"/>
    <w:rsid w:val="00930486"/>
    <w:rsid w:val="00981588"/>
    <w:rsid w:val="00996CB8"/>
    <w:rsid w:val="009A4BE0"/>
    <w:rsid w:val="009B1F0A"/>
    <w:rsid w:val="009B2317"/>
    <w:rsid w:val="009C41BA"/>
    <w:rsid w:val="009E3D97"/>
    <w:rsid w:val="009E4384"/>
    <w:rsid w:val="00A04816"/>
    <w:rsid w:val="00A0750F"/>
    <w:rsid w:val="00A146EB"/>
    <w:rsid w:val="00A3653B"/>
    <w:rsid w:val="00A4736D"/>
    <w:rsid w:val="00A56CEC"/>
    <w:rsid w:val="00A74E40"/>
    <w:rsid w:val="00A764CF"/>
    <w:rsid w:val="00A901B9"/>
    <w:rsid w:val="00A94602"/>
    <w:rsid w:val="00AB4395"/>
    <w:rsid w:val="00AF5676"/>
    <w:rsid w:val="00AF7086"/>
    <w:rsid w:val="00B05C02"/>
    <w:rsid w:val="00B05F05"/>
    <w:rsid w:val="00B0605E"/>
    <w:rsid w:val="00B11D2C"/>
    <w:rsid w:val="00B45252"/>
    <w:rsid w:val="00B5031D"/>
    <w:rsid w:val="00B6724C"/>
    <w:rsid w:val="00B67B9B"/>
    <w:rsid w:val="00B71864"/>
    <w:rsid w:val="00B71B36"/>
    <w:rsid w:val="00B86FA5"/>
    <w:rsid w:val="00BA0E03"/>
    <w:rsid w:val="00BC67EE"/>
    <w:rsid w:val="00BD081D"/>
    <w:rsid w:val="00BD7127"/>
    <w:rsid w:val="00BE7198"/>
    <w:rsid w:val="00BF2BA4"/>
    <w:rsid w:val="00C2779A"/>
    <w:rsid w:val="00C6307B"/>
    <w:rsid w:val="00C735B8"/>
    <w:rsid w:val="00C77116"/>
    <w:rsid w:val="00C85D73"/>
    <w:rsid w:val="00CA0F74"/>
    <w:rsid w:val="00CB42AA"/>
    <w:rsid w:val="00CC038F"/>
    <w:rsid w:val="00CE313A"/>
    <w:rsid w:val="00D230EB"/>
    <w:rsid w:val="00DA365D"/>
    <w:rsid w:val="00DB13A4"/>
    <w:rsid w:val="00DC5AE6"/>
    <w:rsid w:val="00DD6EE7"/>
    <w:rsid w:val="00E0292B"/>
    <w:rsid w:val="00E03EFE"/>
    <w:rsid w:val="00E073A2"/>
    <w:rsid w:val="00E12BDD"/>
    <w:rsid w:val="00E147BB"/>
    <w:rsid w:val="00E25646"/>
    <w:rsid w:val="00E37DFD"/>
    <w:rsid w:val="00E44150"/>
    <w:rsid w:val="00E8104D"/>
    <w:rsid w:val="00E82202"/>
    <w:rsid w:val="00E84ED4"/>
    <w:rsid w:val="00EA2DFB"/>
    <w:rsid w:val="00EA74A5"/>
    <w:rsid w:val="00EE6640"/>
    <w:rsid w:val="00EF3819"/>
    <w:rsid w:val="00EF6F16"/>
    <w:rsid w:val="00F16393"/>
    <w:rsid w:val="00F278A7"/>
    <w:rsid w:val="00F4463E"/>
    <w:rsid w:val="00F50EB9"/>
    <w:rsid w:val="00F953E0"/>
    <w:rsid w:val="00F95E29"/>
    <w:rsid w:val="00FA2A65"/>
    <w:rsid w:val="00FB71FA"/>
    <w:rsid w:val="00FC6C13"/>
    <w:rsid w:val="00FC7F62"/>
    <w:rsid w:val="00FD7DB1"/>
    <w:rsid w:val="00FE17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0d661,#8f45c7,#867c4c,#515151,#486848,#a2965c,#aa9f6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53A7"/>
    <w:pPr>
      <w:spacing w:after="200" w:line="276" w:lineRule="auto"/>
    </w:pPr>
    <w:rPr>
      <w:sz w:val="22"/>
      <w:szCs w:val="22"/>
    </w:rPr>
  </w:style>
  <w:style w:type="paragraph" w:styleId="Heading3">
    <w:name w:val="heading 3"/>
    <w:basedOn w:val="Normal"/>
    <w:link w:val="Heading3Char"/>
    <w:uiPriority w:val="9"/>
    <w:qFormat/>
    <w:rsid w:val="00E147BB"/>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D09D4"/>
    <w:rPr>
      <w:rFonts w:eastAsia="Times New Roman"/>
      <w:sz w:val="22"/>
      <w:szCs w:val="22"/>
    </w:rPr>
  </w:style>
  <w:style w:type="character" w:customStyle="1" w:styleId="NoSpacingChar">
    <w:name w:val="No Spacing Char"/>
    <w:basedOn w:val="DefaultParagraphFont"/>
    <w:link w:val="NoSpacing"/>
    <w:uiPriority w:val="1"/>
    <w:rsid w:val="001D09D4"/>
    <w:rPr>
      <w:rFonts w:eastAsia="Times New Roman"/>
      <w:sz w:val="22"/>
      <w:szCs w:val="22"/>
      <w:lang w:val="en-US" w:eastAsia="en-US" w:bidi="ar-SA"/>
    </w:rPr>
  </w:style>
  <w:style w:type="paragraph" w:styleId="BalloonText">
    <w:name w:val="Balloon Text"/>
    <w:basedOn w:val="Normal"/>
    <w:link w:val="BalloonTextChar"/>
    <w:uiPriority w:val="99"/>
    <w:semiHidden/>
    <w:unhideWhenUsed/>
    <w:rsid w:val="001D09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09D4"/>
    <w:rPr>
      <w:rFonts w:ascii="Tahoma" w:hAnsi="Tahoma" w:cs="Tahoma"/>
      <w:sz w:val="16"/>
      <w:szCs w:val="16"/>
    </w:rPr>
  </w:style>
  <w:style w:type="paragraph" w:styleId="Header">
    <w:name w:val="header"/>
    <w:basedOn w:val="Normal"/>
    <w:link w:val="HeaderChar"/>
    <w:uiPriority w:val="99"/>
    <w:semiHidden/>
    <w:unhideWhenUsed/>
    <w:rsid w:val="00854F54"/>
    <w:pPr>
      <w:tabs>
        <w:tab w:val="center" w:pos="4680"/>
        <w:tab w:val="right" w:pos="9360"/>
      </w:tabs>
    </w:pPr>
  </w:style>
  <w:style w:type="character" w:customStyle="1" w:styleId="HeaderChar">
    <w:name w:val="Header Char"/>
    <w:basedOn w:val="DefaultParagraphFont"/>
    <w:link w:val="Header"/>
    <w:uiPriority w:val="99"/>
    <w:semiHidden/>
    <w:rsid w:val="00854F54"/>
    <w:rPr>
      <w:sz w:val="22"/>
      <w:szCs w:val="22"/>
    </w:rPr>
  </w:style>
  <w:style w:type="paragraph" w:styleId="Footer">
    <w:name w:val="footer"/>
    <w:basedOn w:val="Normal"/>
    <w:link w:val="FooterChar"/>
    <w:uiPriority w:val="99"/>
    <w:unhideWhenUsed/>
    <w:rsid w:val="00854F54"/>
    <w:pPr>
      <w:tabs>
        <w:tab w:val="center" w:pos="4680"/>
        <w:tab w:val="right" w:pos="9360"/>
      </w:tabs>
    </w:pPr>
  </w:style>
  <w:style w:type="character" w:customStyle="1" w:styleId="FooterChar">
    <w:name w:val="Footer Char"/>
    <w:basedOn w:val="DefaultParagraphFont"/>
    <w:link w:val="Footer"/>
    <w:uiPriority w:val="99"/>
    <w:rsid w:val="00854F54"/>
    <w:rPr>
      <w:sz w:val="22"/>
      <w:szCs w:val="22"/>
    </w:rPr>
  </w:style>
  <w:style w:type="table" w:styleId="TableGrid">
    <w:name w:val="Table Grid"/>
    <w:basedOn w:val="TableNormal"/>
    <w:uiPriority w:val="59"/>
    <w:rsid w:val="00757CC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E147BB"/>
    <w:rPr>
      <w:rFonts w:ascii="Times New Roman" w:eastAsia="Times New Roman" w:hAnsi="Times New Roman"/>
      <w:b/>
      <w:bCs/>
      <w:sz w:val="27"/>
      <w:szCs w:val="27"/>
    </w:rPr>
  </w:style>
  <w:style w:type="character" w:styleId="Hyperlink">
    <w:name w:val="Hyperlink"/>
    <w:basedOn w:val="DefaultParagraphFont"/>
    <w:uiPriority w:val="99"/>
    <w:semiHidden/>
    <w:unhideWhenUsed/>
    <w:rsid w:val="00E147BB"/>
    <w:rPr>
      <w:color w:val="0000FF"/>
      <w:u w:val="single"/>
    </w:rPr>
  </w:style>
  <w:style w:type="character" w:styleId="Emphasis">
    <w:name w:val="Emphasis"/>
    <w:basedOn w:val="DefaultParagraphFont"/>
    <w:uiPriority w:val="20"/>
    <w:qFormat/>
    <w:rsid w:val="00E147BB"/>
    <w:rPr>
      <w:i/>
      <w:iCs/>
    </w:rPr>
  </w:style>
  <w:style w:type="paragraph" w:styleId="ListParagraph">
    <w:name w:val="List Paragraph"/>
    <w:basedOn w:val="Normal"/>
    <w:uiPriority w:val="34"/>
    <w:qFormat/>
    <w:rsid w:val="00E0292B"/>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53A7"/>
    <w:pPr>
      <w:spacing w:after="200" w:line="276" w:lineRule="auto"/>
    </w:pPr>
    <w:rPr>
      <w:sz w:val="22"/>
      <w:szCs w:val="22"/>
    </w:rPr>
  </w:style>
  <w:style w:type="paragraph" w:styleId="Heading3">
    <w:name w:val="heading 3"/>
    <w:basedOn w:val="Normal"/>
    <w:link w:val="Heading3Char"/>
    <w:uiPriority w:val="9"/>
    <w:qFormat/>
    <w:rsid w:val="00E147BB"/>
    <w:pPr>
      <w:spacing w:before="100" w:beforeAutospacing="1" w:after="100" w:afterAutospacing="1" w:line="240" w:lineRule="auto"/>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D09D4"/>
    <w:rPr>
      <w:rFonts w:eastAsia="Times New Roman"/>
      <w:sz w:val="22"/>
      <w:szCs w:val="22"/>
    </w:rPr>
  </w:style>
  <w:style w:type="character" w:customStyle="1" w:styleId="NoSpacingChar">
    <w:name w:val="No Spacing Char"/>
    <w:basedOn w:val="DefaultParagraphFont"/>
    <w:link w:val="NoSpacing"/>
    <w:uiPriority w:val="1"/>
    <w:rsid w:val="001D09D4"/>
    <w:rPr>
      <w:rFonts w:eastAsia="Times New Roman"/>
      <w:sz w:val="22"/>
      <w:szCs w:val="22"/>
      <w:lang w:val="en-US" w:eastAsia="en-US" w:bidi="ar-SA"/>
    </w:rPr>
  </w:style>
  <w:style w:type="paragraph" w:styleId="BalloonText">
    <w:name w:val="Balloon Text"/>
    <w:basedOn w:val="Normal"/>
    <w:link w:val="BalloonTextChar"/>
    <w:uiPriority w:val="99"/>
    <w:semiHidden/>
    <w:unhideWhenUsed/>
    <w:rsid w:val="001D09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09D4"/>
    <w:rPr>
      <w:rFonts w:ascii="Tahoma" w:hAnsi="Tahoma" w:cs="Tahoma"/>
      <w:sz w:val="16"/>
      <w:szCs w:val="16"/>
    </w:rPr>
  </w:style>
  <w:style w:type="paragraph" w:styleId="Header">
    <w:name w:val="header"/>
    <w:basedOn w:val="Normal"/>
    <w:link w:val="HeaderChar"/>
    <w:uiPriority w:val="99"/>
    <w:semiHidden/>
    <w:unhideWhenUsed/>
    <w:rsid w:val="00854F54"/>
    <w:pPr>
      <w:tabs>
        <w:tab w:val="center" w:pos="4680"/>
        <w:tab w:val="right" w:pos="9360"/>
      </w:tabs>
    </w:pPr>
  </w:style>
  <w:style w:type="character" w:customStyle="1" w:styleId="HeaderChar">
    <w:name w:val="Header Char"/>
    <w:basedOn w:val="DefaultParagraphFont"/>
    <w:link w:val="Header"/>
    <w:uiPriority w:val="99"/>
    <w:semiHidden/>
    <w:rsid w:val="00854F54"/>
    <w:rPr>
      <w:sz w:val="22"/>
      <w:szCs w:val="22"/>
    </w:rPr>
  </w:style>
  <w:style w:type="paragraph" w:styleId="Footer">
    <w:name w:val="footer"/>
    <w:basedOn w:val="Normal"/>
    <w:link w:val="FooterChar"/>
    <w:uiPriority w:val="99"/>
    <w:unhideWhenUsed/>
    <w:rsid w:val="00854F54"/>
    <w:pPr>
      <w:tabs>
        <w:tab w:val="center" w:pos="4680"/>
        <w:tab w:val="right" w:pos="9360"/>
      </w:tabs>
    </w:pPr>
  </w:style>
  <w:style w:type="character" w:customStyle="1" w:styleId="FooterChar">
    <w:name w:val="Footer Char"/>
    <w:basedOn w:val="DefaultParagraphFont"/>
    <w:link w:val="Footer"/>
    <w:uiPriority w:val="99"/>
    <w:rsid w:val="00854F54"/>
    <w:rPr>
      <w:sz w:val="22"/>
      <w:szCs w:val="22"/>
    </w:rPr>
  </w:style>
  <w:style w:type="table" w:styleId="TableGrid">
    <w:name w:val="Table Grid"/>
    <w:basedOn w:val="TableNormal"/>
    <w:uiPriority w:val="59"/>
    <w:rsid w:val="00757CC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E147BB"/>
    <w:rPr>
      <w:rFonts w:ascii="Times New Roman" w:eastAsia="Times New Roman" w:hAnsi="Times New Roman"/>
      <w:b/>
      <w:bCs/>
      <w:sz w:val="27"/>
      <w:szCs w:val="27"/>
    </w:rPr>
  </w:style>
  <w:style w:type="character" w:styleId="Hyperlink">
    <w:name w:val="Hyperlink"/>
    <w:basedOn w:val="DefaultParagraphFont"/>
    <w:uiPriority w:val="99"/>
    <w:semiHidden/>
    <w:unhideWhenUsed/>
    <w:rsid w:val="00E147BB"/>
    <w:rPr>
      <w:color w:val="0000FF"/>
      <w:u w:val="single"/>
    </w:rPr>
  </w:style>
  <w:style w:type="character" w:styleId="Emphasis">
    <w:name w:val="Emphasis"/>
    <w:basedOn w:val="DefaultParagraphFont"/>
    <w:uiPriority w:val="20"/>
    <w:qFormat/>
    <w:rsid w:val="00E147BB"/>
    <w:rPr>
      <w:i/>
      <w:iCs/>
    </w:rPr>
  </w:style>
  <w:style w:type="paragraph" w:styleId="ListParagraph">
    <w:name w:val="List Paragraph"/>
    <w:basedOn w:val="Normal"/>
    <w:uiPriority w:val="34"/>
    <w:qFormat/>
    <w:rsid w:val="00E0292B"/>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076115">
      <w:bodyDiv w:val="1"/>
      <w:marLeft w:val="0"/>
      <w:marRight w:val="0"/>
      <w:marTop w:val="0"/>
      <w:marBottom w:val="0"/>
      <w:divBdr>
        <w:top w:val="none" w:sz="0" w:space="0" w:color="auto"/>
        <w:left w:val="none" w:sz="0" w:space="0" w:color="auto"/>
        <w:bottom w:val="none" w:sz="0" w:space="0" w:color="auto"/>
        <w:right w:val="none" w:sz="0" w:space="0" w:color="auto"/>
      </w:divBdr>
    </w:div>
    <w:div w:id="1944919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9EEE45-50EC-4B48-AE6E-7DEAA5B71C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4483</Words>
  <Characters>25559</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29983</CharactersWithSpaces>
  <SharedDoc>false</SharedDoc>
  <HLinks>
    <vt:vector size="6" baseType="variant">
      <vt:variant>
        <vt:i4>7471187</vt:i4>
      </vt:variant>
      <vt:variant>
        <vt:i4>0</vt:i4>
      </vt:variant>
      <vt:variant>
        <vt:i4>0</vt:i4>
      </vt:variant>
      <vt:variant>
        <vt:i4>5</vt:i4>
      </vt:variant>
      <vt:variant>
        <vt:lpwstr>http://www.jatimprov.go.id/index.php?option=com_kb&amp;id=192</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Se7eN</dc:creator>
  <cp:lastModifiedBy>Admin</cp:lastModifiedBy>
  <cp:revision>2</cp:revision>
  <cp:lastPrinted>2011-03-01T09:16:00Z</cp:lastPrinted>
  <dcterms:created xsi:type="dcterms:W3CDTF">2012-07-05T10:24:00Z</dcterms:created>
  <dcterms:modified xsi:type="dcterms:W3CDTF">2012-07-05T10:24:00Z</dcterms:modified>
</cp:coreProperties>
</file>